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641" w:rsidRPr="00D8202B" w:rsidRDefault="007B2641" w:rsidP="00475C78">
      <w:pPr>
        <w:pStyle w:val="ConsPlusTitle"/>
        <w:widowControl w:val="0"/>
        <w:jc w:val="center"/>
        <w:rPr>
          <w:sz w:val="28"/>
          <w:szCs w:val="28"/>
        </w:rPr>
      </w:pPr>
      <w:r w:rsidRPr="00D8202B">
        <w:rPr>
          <w:sz w:val="28"/>
          <w:szCs w:val="28"/>
        </w:rPr>
        <w:t>ПОЯСНИТЕЛЬНАЯ ЗАПИСКА</w:t>
      </w:r>
    </w:p>
    <w:p w:rsidR="007A33DB" w:rsidRPr="000F447F" w:rsidRDefault="009D1278" w:rsidP="00475C78">
      <w:pPr>
        <w:pStyle w:val="ConsPlusTitle"/>
        <w:widowControl w:val="0"/>
        <w:jc w:val="center"/>
        <w:rPr>
          <w:sz w:val="28"/>
          <w:szCs w:val="28"/>
        </w:rPr>
      </w:pPr>
      <w:r>
        <w:rPr>
          <w:sz w:val="28"/>
          <w:szCs w:val="28"/>
        </w:rPr>
        <w:t>к</w:t>
      </w:r>
      <w:r w:rsidR="004875F8">
        <w:rPr>
          <w:sz w:val="28"/>
          <w:szCs w:val="28"/>
        </w:rPr>
        <w:t xml:space="preserve"> проекту</w:t>
      </w:r>
      <w:r w:rsidR="007B2641" w:rsidRPr="00D8202B">
        <w:rPr>
          <w:sz w:val="28"/>
          <w:szCs w:val="28"/>
        </w:rPr>
        <w:t xml:space="preserve"> </w:t>
      </w:r>
      <w:r w:rsidR="007A33DB">
        <w:rPr>
          <w:sz w:val="28"/>
          <w:szCs w:val="28"/>
        </w:rPr>
        <w:t>решени</w:t>
      </w:r>
      <w:r w:rsidR="004875F8">
        <w:rPr>
          <w:sz w:val="28"/>
          <w:szCs w:val="28"/>
        </w:rPr>
        <w:t>я</w:t>
      </w:r>
      <w:r w:rsidR="007B2641" w:rsidRPr="00D8202B">
        <w:rPr>
          <w:sz w:val="28"/>
          <w:szCs w:val="28"/>
        </w:rPr>
        <w:t xml:space="preserve"> </w:t>
      </w:r>
      <w:r w:rsidR="00176F23" w:rsidRPr="000F447F">
        <w:rPr>
          <w:sz w:val="28"/>
          <w:szCs w:val="28"/>
        </w:rPr>
        <w:t>Думы</w:t>
      </w:r>
      <w:r w:rsidR="0093511B" w:rsidRPr="000F447F">
        <w:rPr>
          <w:sz w:val="28"/>
          <w:szCs w:val="28"/>
        </w:rPr>
        <w:t xml:space="preserve"> Кунгурского муниципального округа </w:t>
      </w:r>
    </w:p>
    <w:p w:rsidR="00FD0853" w:rsidRPr="007E1605" w:rsidRDefault="0093511B" w:rsidP="001D0E83">
      <w:pPr>
        <w:pStyle w:val="ConsPlusTitle"/>
        <w:widowControl w:val="0"/>
        <w:jc w:val="center"/>
        <w:rPr>
          <w:sz w:val="28"/>
          <w:szCs w:val="28"/>
        </w:rPr>
      </w:pPr>
      <w:r w:rsidRPr="000F447F">
        <w:rPr>
          <w:sz w:val="28"/>
          <w:szCs w:val="28"/>
        </w:rPr>
        <w:t>Пермского края</w:t>
      </w:r>
      <w:r w:rsidR="00083705" w:rsidRPr="000F447F">
        <w:rPr>
          <w:sz w:val="28"/>
          <w:szCs w:val="28"/>
        </w:rPr>
        <w:t xml:space="preserve"> </w:t>
      </w:r>
      <w:r w:rsidR="00AB5E79" w:rsidRPr="000F447F">
        <w:rPr>
          <w:sz w:val="28"/>
          <w:szCs w:val="28"/>
        </w:rPr>
        <w:t xml:space="preserve">от </w:t>
      </w:r>
      <w:r w:rsidR="00E77AC3">
        <w:rPr>
          <w:sz w:val="28"/>
          <w:szCs w:val="28"/>
        </w:rPr>
        <w:t>08.12</w:t>
      </w:r>
      <w:r w:rsidR="009D1278">
        <w:rPr>
          <w:sz w:val="28"/>
          <w:szCs w:val="28"/>
        </w:rPr>
        <w:t>.2025</w:t>
      </w:r>
      <w:r w:rsidR="00AB5E79" w:rsidRPr="000F447F">
        <w:rPr>
          <w:sz w:val="28"/>
          <w:szCs w:val="28"/>
        </w:rPr>
        <w:t xml:space="preserve"> г.</w:t>
      </w:r>
    </w:p>
    <w:p w:rsidR="007B2641" w:rsidRPr="00327BAE" w:rsidRDefault="00F003AB" w:rsidP="00475C78">
      <w:pPr>
        <w:pStyle w:val="ConsPlusTitle"/>
        <w:widowControl w:val="0"/>
        <w:jc w:val="center"/>
        <w:rPr>
          <w:sz w:val="28"/>
          <w:szCs w:val="28"/>
        </w:rPr>
      </w:pPr>
      <w:r w:rsidRPr="007E1605">
        <w:rPr>
          <w:sz w:val="28"/>
          <w:szCs w:val="28"/>
        </w:rPr>
        <w:t xml:space="preserve"> </w:t>
      </w:r>
      <w:r w:rsidR="007B2641" w:rsidRPr="007E1605">
        <w:rPr>
          <w:sz w:val="28"/>
          <w:szCs w:val="28"/>
        </w:rPr>
        <w:t>«</w:t>
      </w:r>
      <w:r w:rsidR="009A5ECB" w:rsidRPr="007E1605">
        <w:rPr>
          <w:sz w:val="28"/>
          <w:szCs w:val="28"/>
        </w:rPr>
        <w:t xml:space="preserve">О внесении изменений в решение Думы </w:t>
      </w:r>
      <w:r w:rsidR="009A5ECB" w:rsidRPr="0047784F">
        <w:rPr>
          <w:sz w:val="28"/>
          <w:szCs w:val="28"/>
        </w:rPr>
        <w:t xml:space="preserve">Кунгурского муниципального округа Пермского края от </w:t>
      </w:r>
      <w:r w:rsidR="009D1278" w:rsidRPr="0047784F">
        <w:rPr>
          <w:sz w:val="28"/>
          <w:szCs w:val="28"/>
        </w:rPr>
        <w:t>16.12.2024</w:t>
      </w:r>
      <w:r w:rsidR="009A5ECB" w:rsidRPr="0047784F">
        <w:rPr>
          <w:sz w:val="28"/>
          <w:szCs w:val="28"/>
        </w:rPr>
        <w:t xml:space="preserve"> г. № </w:t>
      </w:r>
      <w:r w:rsidR="009D1278" w:rsidRPr="00327BAE">
        <w:rPr>
          <w:sz w:val="28"/>
          <w:szCs w:val="28"/>
        </w:rPr>
        <w:t>999</w:t>
      </w:r>
      <w:r w:rsidR="009A5ECB" w:rsidRPr="00327BAE">
        <w:rPr>
          <w:sz w:val="28"/>
          <w:szCs w:val="28"/>
        </w:rPr>
        <w:t xml:space="preserve"> «О бюджете Кунгурского муниципального округа Пермского края на 202</w:t>
      </w:r>
      <w:r w:rsidR="009D1278" w:rsidRPr="00327BAE">
        <w:rPr>
          <w:sz w:val="28"/>
          <w:szCs w:val="28"/>
        </w:rPr>
        <w:t>5</w:t>
      </w:r>
      <w:r w:rsidR="009A5ECB" w:rsidRPr="00327BAE">
        <w:rPr>
          <w:sz w:val="28"/>
          <w:szCs w:val="28"/>
        </w:rPr>
        <w:t xml:space="preserve"> год и на плановый период 202</w:t>
      </w:r>
      <w:r w:rsidR="009D1278" w:rsidRPr="00327BAE">
        <w:rPr>
          <w:sz w:val="28"/>
          <w:szCs w:val="28"/>
        </w:rPr>
        <w:t>6</w:t>
      </w:r>
      <w:r w:rsidR="009A5ECB" w:rsidRPr="00327BAE">
        <w:rPr>
          <w:sz w:val="28"/>
          <w:szCs w:val="28"/>
        </w:rPr>
        <w:t xml:space="preserve"> и 202</w:t>
      </w:r>
      <w:r w:rsidR="009D1278" w:rsidRPr="00327BAE">
        <w:rPr>
          <w:sz w:val="28"/>
          <w:szCs w:val="28"/>
        </w:rPr>
        <w:t>7</w:t>
      </w:r>
      <w:r w:rsidR="009A5ECB" w:rsidRPr="00327BAE">
        <w:rPr>
          <w:sz w:val="28"/>
          <w:szCs w:val="28"/>
        </w:rPr>
        <w:t xml:space="preserve"> годов</w:t>
      </w:r>
      <w:r w:rsidR="007B2641" w:rsidRPr="00327BAE">
        <w:rPr>
          <w:sz w:val="28"/>
          <w:szCs w:val="28"/>
        </w:rPr>
        <w:t>»</w:t>
      </w:r>
    </w:p>
    <w:p w:rsidR="007B2641" w:rsidRPr="00327BAE" w:rsidRDefault="007B2641" w:rsidP="00475C78">
      <w:pPr>
        <w:widowControl w:val="0"/>
        <w:ind w:firstLine="709"/>
        <w:jc w:val="both"/>
        <w:rPr>
          <w:sz w:val="28"/>
          <w:szCs w:val="28"/>
        </w:rPr>
      </w:pPr>
    </w:p>
    <w:p w:rsidR="007B2641" w:rsidRPr="00327BAE" w:rsidRDefault="007B2641" w:rsidP="005D672C">
      <w:pPr>
        <w:widowControl w:val="0"/>
        <w:tabs>
          <w:tab w:val="left" w:pos="993"/>
        </w:tabs>
        <w:ind w:firstLine="709"/>
        <w:jc w:val="both"/>
        <w:rPr>
          <w:sz w:val="28"/>
          <w:szCs w:val="28"/>
        </w:rPr>
      </w:pPr>
      <w:r w:rsidRPr="00327BAE">
        <w:rPr>
          <w:sz w:val="28"/>
          <w:szCs w:val="28"/>
        </w:rPr>
        <w:t xml:space="preserve">Настоящим решением </w:t>
      </w:r>
      <w:r w:rsidR="00DA0A1E" w:rsidRPr="00327BAE">
        <w:rPr>
          <w:sz w:val="28"/>
          <w:szCs w:val="28"/>
        </w:rPr>
        <w:t>Думы</w:t>
      </w:r>
      <w:r w:rsidR="00C5109C" w:rsidRPr="00327BAE">
        <w:rPr>
          <w:sz w:val="28"/>
          <w:szCs w:val="28"/>
        </w:rPr>
        <w:t xml:space="preserve"> </w:t>
      </w:r>
      <w:r w:rsidR="0093511B" w:rsidRPr="00327BAE">
        <w:rPr>
          <w:sz w:val="28"/>
          <w:szCs w:val="28"/>
        </w:rPr>
        <w:t xml:space="preserve">Кунгурского муниципального округа Пермского края </w:t>
      </w:r>
      <w:r w:rsidRPr="00327BAE">
        <w:rPr>
          <w:sz w:val="28"/>
          <w:szCs w:val="28"/>
        </w:rPr>
        <w:t>предлагаются следующие изменения:</w:t>
      </w:r>
    </w:p>
    <w:p w:rsidR="007031F9" w:rsidRPr="00327BAE" w:rsidRDefault="007031F9" w:rsidP="005D672C">
      <w:pPr>
        <w:widowControl w:val="0"/>
        <w:tabs>
          <w:tab w:val="left" w:pos="993"/>
        </w:tabs>
        <w:ind w:firstLine="709"/>
        <w:jc w:val="both"/>
        <w:rPr>
          <w:sz w:val="28"/>
          <w:szCs w:val="28"/>
        </w:rPr>
      </w:pPr>
    </w:p>
    <w:p w:rsidR="002D1B62" w:rsidRPr="00327BAE" w:rsidRDefault="007031F9" w:rsidP="009A5ECB">
      <w:pPr>
        <w:widowControl w:val="0"/>
        <w:ind w:firstLine="709"/>
        <w:jc w:val="center"/>
        <w:rPr>
          <w:b/>
          <w:sz w:val="28"/>
          <w:szCs w:val="28"/>
        </w:rPr>
      </w:pPr>
      <w:r w:rsidRPr="00327BAE">
        <w:rPr>
          <w:b/>
          <w:sz w:val="28"/>
          <w:szCs w:val="28"/>
        </w:rPr>
        <w:t xml:space="preserve">Уточнение доходов бюджета Кунгурского муниципального </w:t>
      </w:r>
      <w:r w:rsidR="009A5ECB" w:rsidRPr="00327BAE">
        <w:rPr>
          <w:b/>
          <w:sz w:val="28"/>
          <w:szCs w:val="28"/>
        </w:rPr>
        <w:t>округа Пермского края на 202</w:t>
      </w:r>
      <w:r w:rsidR="009D1278" w:rsidRPr="00327BAE">
        <w:rPr>
          <w:b/>
          <w:sz w:val="28"/>
          <w:szCs w:val="28"/>
        </w:rPr>
        <w:t>5</w:t>
      </w:r>
      <w:r w:rsidRPr="00327BAE">
        <w:rPr>
          <w:b/>
          <w:sz w:val="28"/>
          <w:szCs w:val="28"/>
        </w:rPr>
        <w:t xml:space="preserve"> год</w:t>
      </w:r>
    </w:p>
    <w:p w:rsidR="0071204F" w:rsidRPr="00327BAE" w:rsidRDefault="0071204F" w:rsidP="009A5ECB">
      <w:pPr>
        <w:widowControl w:val="0"/>
        <w:ind w:firstLine="709"/>
        <w:jc w:val="center"/>
        <w:rPr>
          <w:sz w:val="28"/>
          <w:szCs w:val="28"/>
        </w:rPr>
      </w:pPr>
    </w:p>
    <w:p w:rsidR="0071204F" w:rsidRPr="00327BAE" w:rsidRDefault="0071204F" w:rsidP="000C0296">
      <w:pPr>
        <w:ind w:firstLine="709"/>
        <w:jc w:val="both"/>
        <w:rPr>
          <w:b/>
          <w:sz w:val="28"/>
          <w:szCs w:val="28"/>
        </w:rPr>
      </w:pPr>
      <w:r w:rsidRPr="00327BAE">
        <w:rPr>
          <w:sz w:val="28"/>
          <w:szCs w:val="28"/>
        </w:rPr>
        <w:t xml:space="preserve">Уточнить </w:t>
      </w:r>
      <w:r w:rsidRPr="00327BAE">
        <w:rPr>
          <w:i/>
          <w:sz w:val="28"/>
          <w:szCs w:val="28"/>
        </w:rPr>
        <w:t>(у</w:t>
      </w:r>
      <w:r w:rsidR="00EB3750" w:rsidRPr="00327BAE">
        <w:rPr>
          <w:i/>
          <w:sz w:val="28"/>
          <w:szCs w:val="28"/>
        </w:rPr>
        <w:t>велич</w:t>
      </w:r>
      <w:r w:rsidR="00AE4367" w:rsidRPr="00327BAE">
        <w:rPr>
          <w:i/>
          <w:sz w:val="28"/>
          <w:szCs w:val="28"/>
        </w:rPr>
        <w:t>ить</w:t>
      </w:r>
      <w:r w:rsidRPr="00327BAE">
        <w:rPr>
          <w:i/>
          <w:sz w:val="28"/>
          <w:szCs w:val="28"/>
        </w:rPr>
        <w:t>)</w:t>
      </w:r>
      <w:r w:rsidR="00531A18" w:rsidRPr="00327BAE">
        <w:rPr>
          <w:sz w:val="28"/>
          <w:szCs w:val="28"/>
        </w:rPr>
        <w:t xml:space="preserve"> доходы бюджета на сумму</w:t>
      </w:r>
      <w:r w:rsidR="007A7512" w:rsidRPr="00327BAE">
        <w:rPr>
          <w:b/>
          <w:sz w:val="28"/>
          <w:szCs w:val="28"/>
        </w:rPr>
        <w:t xml:space="preserve"> </w:t>
      </w:r>
      <w:r w:rsidR="0048158D" w:rsidRPr="00327BAE">
        <w:rPr>
          <w:b/>
          <w:sz w:val="28"/>
          <w:szCs w:val="28"/>
        </w:rPr>
        <w:t xml:space="preserve"> </w:t>
      </w:r>
      <w:r w:rsidR="00752C3A" w:rsidRPr="00327BAE">
        <w:rPr>
          <w:b/>
          <w:sz w:val="28"/>
          <w:szCs w:val="28"/>
        </w:rPr>
        <w:t xml:space="preserve"> </w:t>
      </w:r>
      <w:r w:rsidR="000C0296" w:rsidRPr="00327BAE">
        <w:rPr>
          <w:b/>
          <w:sz w:val="28"/>
          <w:szCs w:val="28"/>
        </w:rPr>
        <w:t xml:space="preserve"> 56 721 942,35   </w:t>
      </w:r>
      <w:r w:rsidRPr="00327BAE">
        <w:rPr>
          <w:b/>
          <w:sz w:val="28"/>
          <w:szCs w:val="28"/>
        </w:rPr>
        <w:t xml:space="preserve">руб., </w:t>
      </w:r>
      <w:r w:rsidRPr="00327BAE">
        <w:rPr>
          <w:sz w:val="28"/>
          <w:szCs w:val="28"/>
        </w:rPr>
        <w:t>в том числе</w:t>
      </w:r>
      <w:r w:rsidRPr="00327BAE">
        <w:rPr>
          <w:b/>
          <w:sz w:val="28"/>
          <w:szCs w:val="28"/>
        </w:rPr>
        <w:t>:</w:t>
      </w:r>
      <w:r w:rsidRPr="00327BAE">
        <w:rPr>
          <w:b/>
          <w:bCs/>
        </w:rPr>
        <w:t xml:space="preserve">         </w:t>
      </w:r>
    </w:p>
    <w:p w:rsidR="000C0296" w:rsidRPr="00327BAE" w:rsidRDefault="00047093" w:rsidP="000C0296">
      <w:pPr>
        <w:pStyle w:val="a4"/>
        <w:widowControl w:val="0"/>
        <w:numPr>
          <w:ilvl w:val="0"/>
          <w:numId w:val="28"/>
        </w:numPr>
        <w:ind w:left="0" w:firstLine="709"/>
        <w:jc w:val="both"/>
        <w:rPr>
          <w:sz w:val="28"/>
          <w:szCs w:val="28"/>
        </w:rPr>
      </w:pPr>
      <w:r w:rsidRPr="00327BAE">
        <w:rPr>
          <w:i/>
          <w:sz w:val="28"/>
          <w:szCs w:val="28"/>
        </w:rPr>
        <w:t>У</w:t>
      </w:r>
      <w:r w:rsidR="000B4544" w:rsidRPr="00327BAE">
        <w:rPr>
          <w:i/>
          <w:sz w:val="28"/>
          <w:szCs w:val="28"/>
        </w:rPr>
        <w:t>величить</w:t>
      </w:r>
      <w:r w:rsidRPr="00327BAE">
        <w:rPr>
          <w:i/>
          <w:sz w:val="28"/>
          <w:szCs w:val="28"/>
        </w:rPr>
        <w:t xml:space="preserve"> </w:t>
      </w:r>
      <w:r w:rsidRPr="00327BAE">
        <w:rPr>
          <w:sz w:val="28"/>
          <w:szCs w:val="28"/>
        </w:rPr>
        <w:t>доходную часть бюджета за счёт</w:t>
      </w:r>
      <w:r w:rsidRPr="00327BAE">
        <w:rPr>
          <w:b/>
          <w:sz w:val="28"/>
          <w:szCs w:val="28"/>
        </w:rPr>
        <w:t xml:space="preserve"> безвозмездных поступлений из</w:t>
      </w:r>
      <w:r w:rsidR="000B4544" w:rsidRPr="00327BAE">
        <w:rPr>
          <w:b/>
          <w:sz w:val="28"/>
          <w:szCs w:val="28"/>
        </w:rPr>
        <w:t xml:space="preserve"> бюджета Пермского края в сумме </w:t>
      </w:r>
      <w:r w:rsidR="00DA0E3B" w:rsidRPr="00327BAE">
        <w:rPr>
          <w:b/>
          <w:sz w:val="28"/>
          <w:szCs w:val="28"/>
        </w:rPr>
        <w:t xml:space="preserve"> </w:t>
      </w:r>
      <w:r w:rsidR="000C0296" w:rsidRPr="00327BAE">
        <w:rPr>
          <w:b/>
          <w:sz w:val="28"/>
          <w:szCs w:val="28"/>
        </w:rPr>
        <w:t xml:space="preserve"> 11 780 900,00   </w:t>
      </w:r>
      <w:r w:rsidRPr="00327BAE">
        <w:rPr>
          <w:b/>
          <w:sz w:val="28"/>
          <w:szCs w:val="28"/>
        </w:rPr>
        <w:t>руб</w:t>
      </w:r>
      <w:r w:rsidR="00A81924" w:rsidRPr="00327BAE">
        <w:rPr>
          <w:sz w:val="28"/>
          <w:szCs w:val="28"/>
        </w:rPr>
        <w:t>.</w:t>
      </w:r>
      <w:r w:rsidR="000C0296" w:rsidRPr="00327BAE">
        <w:rPr>
          <w:sz w:val="28"/>
          <w:szCs w:val="28"/>
        </w:rPr>
        <w:t>, в том числе:</w:t>
      </w:r>
    </w:p>
    <w:p w:rsidR="000B4544" w:rsidRPr="00327BAE" w:rsidRDefault="000C0296" w:rsidP="000C0296">
      <w:pPr>
        <w:pStyle w:val="a4"/>
        <w:widowControl w:val="0"/>
        <w:ind w:left="0" w:firstLine="709"/>
        <w:jc w:val="both"/>
        <w:rPr>
          <w:sz w:val="28"/>
          <w:szCs w:val="28"/>
        </w:rPr>
      </w:pPr>
      <w:r w:rsidRPr="00327BAE">
        <w:rPr>
          <w:i/>
          <w:sz w:val="28"/>
          <w:szCs w:val="28"/>
        </w:rPr>
        <w:t>-</w:t>
      </w:r>
      <w:r w:rsidR="00A81924" w:rsidRPr="00327BAE">
        <w:rPr>
          <w:sz w:val="28"/>
          <w:szCs w:val="28"/>
        </w:rPr>
        <w:t xml:space="preserve"> (иная дотация</w:t>
      </w:r>
      <w:r w:rsidR="000B4544" w:rsidRPr="00327BAE">
        <w:rPr>
          <w:sz w:val="28"/>
          <w:szCs w:val="28"/>
        </w:rPr>
        <w:t xml:space="preserve"> на стимулирование муниципальных образований к увеличению численности самозанятых граждан и поступлений н</w:t>
      </w:r>
      <w:r w:rsidR="00A81924" w:rsidRPr="00327BAE">
        <w:rPr>
          <w:sz w:val="28"/>
          <w:szCs w:val="28"/>
        </w:rPr>
        <w:t>а</w:t>
      </w:r>
      <w:r w:rsidRPr="00327BAE">
        <w:rPr>
          <w:sz w:val="28"/>
          <w:szCs w:val="28"/>
        </w:rPr>
        <w:t>лога на профессиональный доход) в сумме 11 264 900,00 руб.,</w:t>
      </w:r>
    </w:p>
    <w:p w:rsidR="000C0296" w:rsidRPr="00327BAE" w:rsidRDefault="000C0296" w:rsidP="000C0296">
      <w:pPr>
        <w:pStyle w:val="a4"/>
        <w:widowControl w:val="0"/>
        <w:ind w:left="0" w:firstLine="709"/>
        <w:jc w:val="both"/>
        <w:rPr>
          <w:sz w:val="28"/>
          <w:szCs w:val="28"/>
        </w:rPr>
      </w:pPr>
      <w:r w:rsidRPr="00327BAE">
        <w:rPr>
          <w:sz w:val="28"/>
          <w:szCs w:val="28"/>
        </w:rPr>
        <w:t>- дотация на поощрение муниципальных управленческих команд в сумме 516 000,00 руб.</w:t>
      </w:r>
    </w:p>
    <w:p w:rsidR="000C0296" w:rsidRPr="00327BAE" w:rsidRDefault="000C0296" w:rsidP="000C0296">
      <w:pPr>
        <w:pStyle w:val="a4"/>
        <w:widowControl w:val="0"/>
        <w:ind w:left="0" w:firstLine="709"/>
        <w:jc w:val="both"/>
        <w:rPr>
          <w:sz w:val="28"/>
          <w:szCs w:val="28"/>
        </w:rPr>
      </w:pPr>
    </w:p>
    <w:p w:rsidR="00EB3750" w:rsidRPr="00327BAE" w:rsidRDefault="00CD3E18" w:rsidP="000C0296">
      <w:pPr>
        <w:pStyle w:val="a4"/>
        <w:widowControl w:val="0"/>
        <w:ind w:left="0" w:firstLine="709"/>
        <w:jc w:val="both"/>
        <w:rPr>
          <w:sz w:val="28"/>
          <w:szCs w:val="28"/>
        </w:rPr>
      </w:pPr>
      <w:r w:rsidRPr="00327BAE">
        <w:rPr>
          <w:sz w:val="28"/>
          <w:szCs w:val="28"/>
          <w:lang w:val="en-US"/>
        </w:rPr>
        <w:t>II</w:t>
      </w:r>
      <w:r w:rsidRPr="00327BAE">
        <w:rPr>
          <w:sz w:val="28"/>
          <w:szCs w:val="28"/>
        </w:rPr>
        <w:t>. У</w:t>
      </w:r>
      <w:r w:rsidR="00E4369F" w:rsidRPr="00327BAE">
        <w:rPr>
          <w:sz w:val="28"/>
          <w:szCs w:val="28"/>
        </w:rPr>
        <w:t>велич</w:t>
      </w:r>
      <w:r w:rsidR="00B25713" w:rsidRPr="00327BAE">
        <w:rPr>
          <w:sz w:val="28"/>
          <w:szCs w:val="28"/>
        </w:rPr>
        <w:t>ить</w:t>
      </w:r>
      <w:r w:rsidRPr="00327BAE">
        <w:rPr>
          <w:sz w:val="28"/>
          <w:szCs w:val="28"/>
        </w:rPr>
        <w:t xml:space="preserve"> доходную часть бюджета за счет </w:t>
      </w:r>
      <w:r w:rsidRPr="00327BAE">
        <w:rPr>
          <w:b/>
          <w:sz w:val="28"/>
          <w:szCs w:val="28"/>
        </w:rPr>
        <w:t>налоговых и неналоговых доходов</w:t>
      </w:r>
      <w:r w:rsidRPr="00327BAE">
        <w:rPr>
          <w:sz w:val="28"/>
          <w:szCs w:val="28"/>
        </w:rPr>
        <w:t xml:space="preserve"> в сумме </w:t>
      </w:r>
      <w:r w:rsidR="000C0296" w:rsidRPr="00327BAE">
        <w:rPr>
          <w:sz w:val="28"/>
          <w:szCs w:val="28"/>
        </w:rPr>
        <w:t xml:space="preserve">47 165 100,08 </w:t>
      </w:r>
      <w:r w:rsidR="00A81924" w:rsidRPr="00327BAE">
        <w:rPr>
          <w:sz w:val="28"/>
          <w:szCs w:val="28"/>
        </w:rPr>
        <w:t>руб.</w:t>
      </w:r>
      <w:r w:rsidR="004D1941" w:rsidRPr="00327BAE">
        <w:rPr>
          <w:sz w:val="28"/>
          <w:szCs w:val="28"/>
        </w:rPr>
        <w:t>, в том числе:</w:t>
      </w:r>
    </w:p>
    <w:p w:rsidR="0095483E" w:rsidRPr="00327BAE" w:rsidRDefault="0095483E" w:rsidP="009D2CC4">
      <w:pPr>
        <w:pStyle w:val="a4"/>
        <w:widowControl w:val="0"/>
        <w:ind w:left="0" w:firstLine="709"/>
        <w:jc w:val="both"/>
        <w:rPr>
          <w:sz w:val="28"/>
          <w:szCs w:val="28"/>
        </w:rPr>
      </w:pPr>
      <w:r w:rsidRPr="00327BAE">
        <w:rPr>
          <w:sz w:val="28"/>
          <w:szCs w:val="28"/>
        </w:rPr>
        <w:t>- увеличить налог на доходы физических лиц в сумме 12 000 000,00 руб.,</w:t>
      </w:r>
    </w:p>
    <w:p w:rsidR="0095483E" w:rsidRPr="00327BAE" w:rsidRDefault="0095483E" w:rsidP="009D2CC4">
      <w:pPr>
        <w:pStyle w:val="a4"/>
        <w:widowControl w:val="0"/>
        <w:ind w:left="0" w:firstLine="709"/>
        <w:jc w:val="both"/>
        <w:rPr>
          <w:sz w:val="28"/>
          <w:szCs w:val="28"/>
        </w:rPr>
      </w:pPr>
      <w:r w:rsidRPr="00327BAE">
        <w:rPr>
          <w:sz w:val="28"/>
          <w:szCs w:val="28"/>
        </w:rPr>
        <w:t>- уменьшить туристический налог</w:t>
      </w:r>
      <w:r w:rsidRPr="00327BAE">
        <w:rPr>
          <w:sz w:val="28"/>
          <w:szCs w:val="28"/>
        </w:rPr>
        <w:tab/>
        <w:t xml:space="preserve">в сумме </w:t>
      </w:r>
      <w:r w:rsidR="00177751" w:rsidRPr="00327BAE">
        <w:rPr>
          <w:sz w:val="28"/>
          <w:szCs w:val="28"/>
        </w:rPr>
        <w:t>447 775,52</w:t>
      </w:r>
      <w:r w:rsidRPr="00327BAE">
        <w:rPr>
          <w:sz w:val="28"/>
          <w:szCs w:val="28"/>
        </w:rPr>
        <w:t xml:space="preserve"> руб.,</w:t>
      </w:r>
    </w:p>
    <w:p w:rsidR="0095483E" w:rsidRPr="00327BAE" w:rsidRDefault="0095483E" w:rsidP="009D2CC4">
      <w:pPr>
        <w:pStyle w:val="a4"/>
        <w:widowControl w:val="0"/>
        <w:ind w:left="0" w:firstLine="709"/>
        <w:jc w:val="both"/>
        <w:rPr>
          <w:sz w:val="28"/>
          <w:szCs w:val="28"/>
        </w:rPr>
      </w:pPr>
      <w:r w:rsidRPr="00327BAE">
        <w:rPr>
          <w:sz w:val="28"/>
          <w:szCs w:val="28"/>
        </w:rPr>
        <w:t xml:space="preserve">- уменьшить налог, </w:t>
      </w:r>
      <w:r w:rsidR="00A108D9" w:rsidRPr="00327BAE">
        <w:rPr>
          <w:sz w:val="28"/>
          <w:szCs w:val="28"/>
        </w:rPr>
        <w:t xml:space="preserve">в связи с применением упрощенной системы налогообложения, </w:t>
      </w:r>
      <w:r w:rsidRPr="00327BAE">
        <w:rPr>
          <w:sz w:val="28"/>
          <w:szCs w:val="28"/>
        </w:rPr>
        <w:t xml:space="preserve">взимаемый с налогоплательщиков, выбравших в качестве объекта налогообложения доходы, в сумме </w:t>
      </w:r>
      <w:r w:rsidR="00177751" w:rsidRPr="00327BAE">
        <w:rPr>
          <w:sz w:val="28"/>
          <w:szCs w:val="28"/>
        </w:rPr>
        <w:t>5 200 000,00</w:t>
      </w:r>
      <w:r w:rsidRPr="00327BAE">
        <w:rPr>
          <w:sz w:val="28"/>
          <w:szCs w:val="28"/>
        </w:rPr>
        <w:t xml:space="preserve"> руб.,</w:t>
      </w:r>
    </w:p>
    <w:p w:rsidR="0095483E" w:rsidRPr="00327BAE" w:rsidRDefault="0095483E" w:rsidP="009D2CC4">
      <w:pPr>
        <w:pStyle w:val="a4"/>
        <w:widowControl w:val="0"/>
        <w:ind w:left="0" w:firstLine="709"/>
        <w:jc w:val="both"/>
        <w:rPr>
          <w:sz w:val="28"/>
          <w:szCs w:val="28"/>
        </w:rPr>
      </w:pPr>
      <w:r w:rsidRPr="00327BAE">
        <w:rPr>
          <w:sz w:val="28"/>
          <w:szCs w:val="28"/>
        </w:rPr>
        <w:t xml:space="preserve">- увеличить единый налог на вмененный доход для отдельных видов деятельности в сумме </w:t>
      </w:r>
      <w:r w:rsidR="00177751" w:rsidRPr="00327BAE">
        <w:rPr>
          <w:sz w:val="28"/>
          <w:szCs w:val="28"/>
        </w:rPr>
        <w:t>3 882,79</w:t>
      </w:r>
      <w:r w:rsidRPr="00327BAE">
        <w:rPr>
          <w:sz w:val="28"/>
          <w:szCs w:val="28"/>
        </w:rPr>
        <w:t xml:space="preserve"> руб.,</w:t>
      </w:r>
    </w:p>
    <w:p w:rsidR="0095483E" w:rsidRPr="00327BAE" w:rsidRDefault="0095483E" w:rsidP="009D2CC4">
      <w:pPr>
        <w:pStyle w:val="a4"/>
        <w:widowControl w:val="0"/>
        <w:ind w:left="0" w:firstLine="709"/>
        <w:jc w:val="both"/>
        <w:rPr>
          <w:sz w:val="28"/>
          <w:szCs w:val="28"/>
        </w:rPr>
      </w:pPr>
      <w:r w:rsidRPr="00327BAE">
        <w:rPr>
          <w:sz w:val="28"/>
          <w:szCs w:val="28"/>
        </w:rPr>
        <w:t>- уменьшить единый сельскохозяйственный налог в сумме 1 856,00 руб.,</w:t>
      </w:r>
    </w:p>
    <w:p w:rsidR="0095483E" w:rsidRPr="00327BAE" w:rsidRDefault="0095483E" w:rsidP="009D2CC4">
      <w:pPr>
        <w:pStyle w:val="a4"/>
        <w:widowControl w:val="0"/>
        <w:ind w:left="0" w:firstLine="709"/>
        <w:jc w:val="both"/>
        <w:rPr>
          <w:sz w:val="28"/>
          <w:szCs w:val="28"/>
        </w:rPr>
      </w:pPr>
      <w:r w:rsidRPr="00327BAE">
        <w:rPr>
          <w:sz w:val="28"/>
          <w:szCs w:val="28"/>
        </w:rPr>
        <w:t>- увеличить налог на имущество физических лиц, взимаемый по ставкам, применяемым к объектам налогообложения, расположенным в границах муниципальных округов</w:t>
      </w:r>
      <w:r w:rsidR="00177751" w:rsidRPr="00327BAE">
        <w:rPr>
          <w:sz w:val="28"/>
          <w:szCs w:val="28"/>
        </w:rPr>
        <w:t>, в сумме 7</w:t>
      </w:r>
      <w:r w:rsidRPr="00327BAE">
        <w:rPr>
          <w:sz w:val="28"/>
          <w:szCs w:val="28"/>
        </w:rPr>
        <w:t xml:space="preserve"> 500 000,00 руб.,</w:t>
      </w:r>
    </w:p>
    <w:p w:rsidR="0095483E" w:rsidRPr="00327BAE" w:rsidRDefault="0095483E" w:rsidP="009D2CC4">
      <w:pPr>
        <w:pStyle w:val="a4"/>
        <w:widowControl w:val="0"/>
        <w:ind w:left="0" w:firstLine="709"/>
        <w:jc w:val="both"/>
        <w:rPr>
          <w:sz w:val="28"/>
          <w:szCs w:val="28"/>
        </w:rPr>
      </w:pPr>
      <w:r w:rsidRPr="00327BAE">
        <w:rPr>
          <w:sz w:val="28"/>
          <w:szCs w:val="28"/>
        </w:rPr>
        <w:t>- увеличить земельный налог с организаций, обладающих земельным участком, расположенным в границах муниципальных округов, в сумме</w:t>
      </w:r>
      <w:r w:rsidR="00177751" w:rsidRPr="00327BAE">
        <w:rPr>
          <w:sz w:val="28"/>
          <w:szCs w:val="28"/>
        </w:rPr>
        <w:t xml:space="preserve"> 1 997 027,19</w:t>
      </w:r>
      <w:r w:rsidRPr="00327BAE">
        <w:rPr>
          <w:sz w:val="28"/>
          <w:szCs w:val="28"/>
        </w:rPr>
        <w:t xml:space="preserve"> руб.,</w:t>
      </w:r>
    </w:p>
    <w:p w:rsidR="0095483E" w:rsidRPr="00327BAE" w:rsidRDefault="0095483E" w:rsidP="009D2CC4">
      <w:pPr>
        <w:pStyle w:val="a4"/>
        <w:widowControl w:val="0"/>
        <w:ind w:left="0" w:firstLine="709"/>
        <w:jc w:val="both"/>
        <w:rPr>
          <w:sz w:val="28"/>
          <w:szCs w:val="28"/>
        </w:rPr>
      </w:pPr>
      <w:r w:rsidRPr="00327BAE">
        <w:rPr>
          <w:sz w:val="28"/>
          <w:szCs w:val="28"/>
        </w:rPr>
        <w:t>- увеличить земельный налог с физических лиц, обладающих земельным участком, расположенным в границах муниципальных округов, в сумме</w:t>
      </w:r>
      <w:r w:rsidR="00177751" w:rsidRPr="00327BAE">
        <w:rPr>
          <w:sz w:val="28"/>
          <w:szCs w:val="28"/>
        </w:rPr>
        <w:t xml:space="preserve"> 2 000 000,00</w:t>
      </w:r>
      <w:r w:rsidRPr="00327BAE">
        <w:rPr>
          <w:sz w:val="28"/>
          <w:szCs w:val="28"/>
        </w:rPr>
        <w:t xml:space="preserve"> руб.,</w:t>
      </w:r>
    </w:p>
    <w:p w:rsidR="0095483E" w:rsidRPr="00327BAE" w:rsidRDefault="0095483E" w:rsidP="009D2CC4">
      <w:pPr>
        <w:pStyle w:val="a4"/>
        <w:widowControl w:val="0"/>
        <w:ind w:left="0" w:firstLine="709"/>
        <w:jc w:val="both"/>
        <w:rPr>
          <w:sz w:val="28"/>
          <w:szCs w:val="28"/>
        </w:rPr>
      </w:pPr>
      <w:r w:rsidRPr="00327BAE">
        <w:rPr>
          <w:sz w:val="28"/>
          <w:szCs w:val="28"/>
        </w:rPr>
        <w:t xml:space="preserve">- увеличить государственную пошлину по делам, рассматриваемым в </w:t>
      </w:r>
      <w:r w:rsidRPr="00327BAE">
        <w:rPr>
          <w:sz w:val="28"/>
          <w:szCs w:val="28"/>
        </w:rPr>
        <w:lastRenderedPageBreak/>
        <w:t>судах общей юрисдикции, мировыми судьями (за исключением Верховного Суда Российской Федерации)</w:t>
      </w:r>
      <w:r w:rsidR="009D2CC4" w:rsidRPr="00327BAE">
        <w:rPr>
          <w:sz w:val="28"/>
          <w:szCs w:val="28"/>
        </w:rPr>
        <w:t xml:space="preserve">, в сумме </w:t>
      </w:r>
      <w:r w:rsidRPr="00327BAE">
        <w:rPr>
          <w:sz w:val="28"/>
          <w:szCs w:val="28"/>
        </w:rPr>
        <w:t>300 000,00</w:t>
      </w:r>
      <w:r w:rsidR="009D2CC4"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г</w:t>
      </w:r>
      <w:r w:rsidR="0095483E" w:rsidRPr="00327BAE">
        <w:rPr>
          <w:sz w:val="28"/>
          <w:szCs w:val="28"/>
        </w:rPr>
        <w:t>осударственн</w:t>
      </w:r>
      <w:r w:rsidRPr="00327BAE">
        <w:rPr>
          <w:sz w:val="28"/>
          <w:szCs w:val="28"/>
        </w:rPr>
        <w:t>ую пошлину</w:t>
      </w:r>
      <w:r w:rsidR="0095483E" w:rsidRPr="00327BAE">
        <w:rPr>
          <w:sz w:val="28"/>
          <w:szCs w:val="28"/>
        </w:rPr>
        <w:t xml:space="preserve">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r w:rsidRPr="00327BAE">
        <w:rPr>
          <w:sz w:val="28"/>
          <w:szCs w:val="28"/>
        </w:rPr>
        <w:t xml:space="preserve"> в сумме </w:t>
      </w:r>
      <w:r w:rsidR="0095483E" w:rsidRPr="00327BAE">
        <w:rPr>
          <w:sz w:val="28"/>
          <w:szCs w:val="28"/>
        </w:rPr>
        <w:t>26 096,00</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г</w:t>
      </w:r>
      <w:r w:rsidR="0095483E" w:rsidRPr="00327BAE">
        <w:rPr>
          <w:sz w:val="28"/>
          <w:szCs w:val="28"/>
        </w:rPr>
        <w:t>осударственн</w:t>
      </w:r>
      <w:r w:rsidRPr="00327BAE">
        <w:rPr>
          <w:sz w:val="28"/>
          <w:szCs w:val="28"/>
        </w:rPr>
        <w:t>ую пошлину</w:t>
      </w:r>
      <w:r w:rsidR="0095483E" w:rsidRPr="00327BAE">
        <w:rPr>
          <w:sz w:val="28"/>
          <w:szCs w:val="28"/>
        </w:rPr>
        <w:t xml:space="preserve"> за выдачу разрешения на установку рекламной конструкции</w:t>
      </w:r>
      <w:r w:rsidR="0095483E" w:rsidRPr="00327BAE">
        <w:rPr>
          <w:sz w:val="28"/>
          <w:szCs w:val="28"/>
        </w:rPr>
        <w:tab/>
      </w:r>
      <w:r w:rsidRPr="00327BAE">
        <w:rPr>
          <w:sz w:val="28"/>
          <w:szCs w:val="28"/>
        </w:rPr>
        <w:t xml:space="preserve">в сумме </w:t>
      </w:r>
      <w:r w:rsidR="001660B7" w:rsidRPr="00327BAE">
        <w:rPr>
          <w:sz w:val="28"/>
          <w:szCs w:val="28"/>
        </w:rPr>
        <w:t>5</w:t>
      </w:r>
      <w:r w:rsidR="0095483E" w:rsidRPr="00327BAE">
        <w:rPr>
          <w:sz w:val="28"/>
          <w:szCs w:val="28"/>
        </w:rPr>
        <w:t>0 000,00</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д</w:t>
      </w:r>
      <w:r w:rsidR="0095483E" w:rsidRPr="00327BAE">
        <w:rPr>
          <w:sz w:val="28"/>
          <w:szCs w:val="28"/>
        </w:rPr>
        <w:t>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r w:rsidRPr="00327BAE">
        <w:rPr>
          <w:sz w:val="28"/>
          <w:szCs w:val="28"/>
        </w:rPr>
        <w:t xml:space="preserve">, в сумме </w:t>
      </w:r>
      <w:r w:rsidR="001660B7" w:rsidRPr="00327BAE">
        <w:rPr>
          <w:sz w:val="28"/>
          <w:szCs w:val="28"/>
        </w:rPr>
        <w:t>7 200 000,00</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уменьшить д</w:t>
      </w:r>
      <w:r w:rsidR="0095483E" w:rsidRPr="00327BAE">
        <w:rPr>
          <w:sz w:val="28"/>
          <w:szCs w:val="28"/>
        </w:rPr>
        <w:t>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w:t>
      </w:r>
      <w:r w:rsidRPr="00327BAE">
        <w:rPr>
          <w:sz w:val="28"/>
          <w:szCs w:val="28"/>
        </w:rPr>
        <w:t xml:space="preserve">етных и автономных учреждений), в сумме </w:t>
      </w:r>
      <w:r w:rsidR="001660B7" w:rsidRPr="00327BAE">
        <w:rPr>
          <w:sz w:val="28"/>
          <w:szCs w:val="28"/>
        </w:rPr>
        <w:t>400 000,00</w:t>
      </w:r>
      <w:r w:rsidRPr="00327BAE">
        <w:rPr>
          <w:sz w:val="28"/>
          <w:szCs w:val="28"/>
        </w:rPr>
        <w:t xml:space="preserve"> руб.,</w:t>
      </w:r>
    </w:p>
    <w:p w:rsidR="001660B7" w:rsidRPr="00327BAE" w:rsidRDefault="001660B7" w:rsidP="009D2CC4">
      <w:pPr>
        <w:pStyle w:val="a4"/>
        <w:widowControl w:val="0"/>
        <w:ind w:left="0" w:firstLine="709"/>
        <w:jc w:val="both"/>
        <w:rPr>
          <w:sz w:val="28"/>
          <w:szCs w:val="28"/>
        </w:rPr>
      </w:pPr>
      <w:r w:rsidRPr="00327BAE">
        <w:rPr>
          <w:sz w:val="28"/>
          <w:szCs w:val="28"/>
        </w:rPr>
        <w:t>- уменьшить 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 в сумме 10 204,36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д</w:t>
      </w:r>
      <w:r w:rsidR="0095483E" w:rsidRPr="00327BAE">
        <w:rPr>
          <w:sz w:val="28"/>
          <w:szCs w:val="28"/>
        </w:rPr>
        <w:t>оходы от сдачи в аренду имущества, составляющего казну муниципальных округов (за исключением земельных участков)</w:t>
      </w:r>
      <w:r w:rsidRPr="00327BAE">
        <w:rPr>
          <w:sz w:val="28"/>
          <w:szCs w:val="28"/>
        </w:rPr>
        <w:t xml:space="preserve"> в сумме </w:t>
      </w:r>
      <w:r w:rsidR="001660B7" w:rsidRPr="00327BAE">
        <w:rPr>
          <w:sz w:val="28"/>
          <w:szCs w:val="28"/>
        </w:rPr>
        <w:t>1 204 959,33</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плату</w:t>
      </w:r>
      <w:r w:rsidR="0095483E" w:rsidRPr="00327BAE">
        <w:rPr>
          <w:sz w:val="28"/>
          <w:szCs w:val="28"/>
        </w:rPr>
        <w:t xml:space="preserve"> по соглашениям об установлении сервитута, заключенным органами местного самоуправления муниципальных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муниципальных округов</w:t>
      </w:r>
      <w:r w:rsidRPr="00327BAE">
        <w:rPr>
          <w:sz w:val="28"/>
          <w:szCs w:val="28"/>
        </w:rPr>
        <w:t>, в сумме</w:t>
      </w:r>
      <w:r w:rsidR="0095483E" w:rsidRPr="00327BAE">
        <w:rPr>
          <w:sz w:val="28"/>
          <w:szCs w:val="28"/>
        </w:rPr>
        <w:tab/>
      </w:r>
      <w:r w:rsidR="001660B7" w:rsidRPr="00327BAE">
        <w:rPr>
          <w:sz w:val="28"/>
          <w:szCs w:val="28"/>
        </w:rPr>
        <w:t>3 486,73</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п</w:t>
      </w:r>
      <w:r w:rsidR="0095483E" w:rsidRPr="00327BAE">
        <w:rPr>
          <w:sz w:val="28"/>
          <w:szCs w:val="28"/>
        </w:rPr>
        <w:t>лат</w:t>
      </w:r>
      <w:r w:rsidRPr="00327BAE">
        <w:rPr>
          <w:sz w:val="28"/>
          <w:szCs w:val="28"/>
        </w:rPr>
        <w:t>у</w:t>
      </w:r>
      <w:r w:rsidR="0095483E" w:rsidRPr="00327BAE">
        <w:rPr>
          <w:sz w:val="28"/>
          <w:szCs w:val="28"/>
        </w:rPr>
        <w:t xml:space="preserve">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r w:rsidRPr="00327BAE">
        <w:rPr>
          <w:sz w:val="28"/>
          <w:szCs w:val="28"/>
        </w:rPr>
        <w:t xml:space="preserve"> в сумме </w:t>
      </w:r>
      <w:r w:rsidR="0095483E" w:rsidRPr="00327BAE">
        <w:rPr>
          <w:sz w:val="28"/>
          <w:szCs w:val="28"/>
        </w:rPr>
        <w:t>4 636,54</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д</w:t>
      </w:r>
      <w:r w:rsidR="0095483E" w:rsidRPr="00327BAE">
        <w:rPr>
          <w:sz w:val="28"/>
          <w:szCs w:val="28"/>
        </w:rPr>
        <w:t>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округами</w:t>
      </w:r>
      <w:r w:rsidRPr="00327BAE">
        <w:rPr>
          <w:sz w:val="28"/>
          <w:szCs w:val="28"/>
        </w:rPr>
        <w:t>, в сумме</w:t>
      </w:r>
      <w:r w:rsidR="0095483E" w:rsidRPr="00327BAE">
        <w:rPr>
          <w:sz w:val="28"/>
          <w:szCs w:val="28"/>
        </w:rPr>
        <w:tab/>
        <w:t>12 120,00</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п</w:t>
      </w:r>
      <w:r w:rsidR="0095483E" w:rsidRPr="00327BAE">
        <w:rPr>
          <w:sz w:val="28"/>
          <w:szCs w:val="28"/>
        </w:rPr>
        <w:t xml:space="preserve">рочие поступления от использования имущества, </w:t>
      </w:r>
      <w:r w:rsidR="0095483E" w:rsidRPr="00327BAE">
        <w:rPr>
          <w:sz w:val="28"/>
          <w:szCs w:val="28"/>
        </w:rPr>
        <w:lastRenderedPageBreak/>
        <w:t>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r w:rsidRPr="00327BAE">
        <w:rPr>
          <w:sz w:val="28"/>
          <w:szCs w:val="28"/>
        </w:rPr>
        <w:t xml:space="preserve">, в сумме </w:t>
      </w:r>
      <w:r w:rsidR="001660B7" w:rsidRPr="00327BAE">
        <w:rPr>
          <w:sz w:val="28"/>
          <w:szCs w:val="28"/>
        </w:rPr>
        <w:t>831 000,00</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плату</w:t>
      </w:r>
      <w:r w:rsidR="0095483E" w:rsidRPr="00327BAE">
        <w:rPr>
          <w:sz w:val="28"/>
          <w:szCs w:val="28"/>
        </w:rPr>
        <w:t>, поступи</w:t>
      </w:r>
      <w:r w:rsidRPr="00327BAE">
        <w:rPr>
          <w:sz w:val="28"/>
          <w:szCs w:val="28"/>
        </w:rPr>
        <w:t>вшую</w:t>
      </w:r>
      <w:r w:rsidR="0095483E" w:rsidRPr="00327BAE">
        <w:rPr>
          <w:sz w:val="28"/>
          <w:szCs w:val="28"/>
        </w:rPr>
        <w:t xml:space="preserve">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r w:rsidRPr="00327BAE">
        <w:rPr>
          <w:sz w:val="28"/>
          <w:szCs w:val="28"/>
        </w:rPr>
        <w:t>, в сумме</w:t>
      </w:r>
      <w:r w:rsidR="0095483E" w:rsidRPr="00327BAE">
        <w:rPr>
          <w:sz w:val="28"/>
          <w:szCs w:val="28"/>
        </w:rPr>
        <w:tab/>
      </w:r>
      <w:r w:rsidR="00456910" w:rsidRPr="00327BAE">
        <w:rPr>
          <w:sz w:val="28"/>
          <w:szCs w:val="28"/>
        </w:rPr>
        <w:t>545 736,33</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увеличить п</w:t>
      </w:r>
      <w:r w:rsidR="0095483E" w:rsidRPr="00327BAE">
        <w:rPr>
          <w:sz w:val="28"/>
          <w:szCs w:val="28"/>
        </w:rPr>
        <w:t>рочие доходы от компенсации затрат</w:t>
      </w:r>
      <w:r w:rsidRPr="00327BAE">
        <w:rPr>
          <w:sz w:val="28"/>
          <w:szCs w:val="28"/>
        </w:rPr>
        <w:t xml:space="preserve"> бюджетов муниципальных округов в сумме </w:t>
      </w:r>
      <w:r w:rsidR="00456910" w:rsidRPr="00327BAE">
        <w:rPr>
          <w:sz w:val="28"/>
          <w:szCs w:val="28"/>
        </w:rPr>
        <w:t>9 230 164,89</w:t>
      </w:r>
      <w:r w:rsidRPr="00327BAE">
        <w:rPr>
          <w:sz w:val="28"/>
          <w:szCs w:val="28"/>
        </w:rPr>
        <w:t xml:space="preserve"> руб.,</w:t>
      </w:r>
    </w:p>
    <w:p w:rsidR="0095483E" w:rsidRPr="00327BAE" w:rsidRDefault="009D2CC4" w:rsidP="00456910">
      <w:pPr>
        <w:pStyle w:val="a4"/>
        <w:widowControl w:val="0"/>
        <w:ind w:left="0" w:firstLine="709"/>
        <w:jc w:val="both"/>
        <w:rPr>
          <w:sz w:val="28"/>
          <w:szCs w:val="28"/>
        </w:rPr>
      </w:pPr>
      <w:r w:rsidRPr="00327BAE">
        <w:rPr>
          <w:sz w:val="28"/>
          <w:szCs w:val="28"/>
        </w:rPr>
        <w:t>- увеличить д</w:t>
      </w:r>
      <w:r w:rsidR="0095483E" w:rsidRPr="00327BAE">
        <w:rPr>
          <w:sz w:val="28"/>
          <w:szCs w:val="28"/>
        </w:rPr>
        <w:t>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r w:rsidR="0095483E" w:rsidRPr="00327BAE">
        <w:rPr>
          <w:sz w:val="28"/>
          <w:szCs w:val="28"/>
        </w:rPr>
        <w:tab/>
      </w:r>
      <w:r w:rsidRPr="00327BAE">
        <w:rPr>
          <w:sz w:val="28"/>
          <w:szCs w:val="28"/>
        </w:rPr>
        <w:t xml:space="preserve">в сумме </w:t>
      </w:r>
      <w:r w:rsidR="00456910" w:rsidRPr="00327BAE">
        <w:rPr>
          <w:sz w:val="28"/>
          <w:szCs w:val="28"/>
        </w:rPr>
        <w:t>593 905,57</w:t>
      </w:r>
      <w:r w:rsidRPr="00327BAE">
        <w:rPr>
          <w:sz w:val="28"/>
          <w:szCs w:val="28"/>
        </w:rPr>
        <w:t xml:space="preserve"> руб.,</w:t>
      </w:r>
    </w:p>
    <w:p w:rsidR="0095483E" w:rsidRPr="00327BAE" w:rsidRDefault="009D2CC4" w:rsidP="00456910">
      <w:pPr>
        <w:pStyle w:val="a4"/>
        <w:widowControl w:val="0"/>
        <w:ind w:left="0" w:firstLine="709"/>
        <w:jc w:val="both"/>
        <w:rPr>
          <w:sz w:val="28"/>
          <w:szCs w:val="28"/>
        </w:rPr>
      </w:pPr>
      <w:r w:rsidRPr="00327BAE">
        <w:rPr>
          <w:sz w:val="28"/>
          <w:szCs w:val="28"/>
        </w:rPr>
        <w:t>- увеличить д</w:t>
      </w:r>
      <w:r w:rsidR="0095483E" w:rsidRPr="00327BAE">
        <w:rPr>
          <w:sz w:val="28"/>
          <w:szCs w:val="28"/>
        </w:rPr>
        <w:t>оходы от продажи земельных участков, находящихся в государственной и муниципальной собственности</w:t>
      </w:r>
      <w:r w:rsidRPr="00327BAE">
        <w:rPr>
          <w:sz w:val="28"/>
          <w:szCs w:val="28"/>
        </w:rPr>
        <w:t xml:space="preserve">, в сумме </w:t>
      </w:r>
      <w:r w:rsidR="0095483E" w:rsidRPr="00327BAE">
        <w:rPr>
          <w:sz w:val="28"/>
          <w:szCs w:val="28"/>
        </w:rPr>
        <w:t>6 224 506,54</w:t>
      </w:r>
      <w:r w:rsidRPr="00327BAE">
        <w:rPr>
          <w:sz w:val="28"/>
          <w:szCs w:val="28"/>
        </w:rPr>
        <w:t xml:space="preserve"> руб.,</w:t>
      </w:r>
    </w:p>
    <w:p w:rsidR="00456910" w:rsidRPr="00327BAE" w:rsidRDefault="00456910" w:rsidP="00456910">
      <w:pPr>
        <w:pStyle w:val="a4"/>
        <w:widowControl w:val="0"/>
        <w:ind w:left="0" w:firstLine="709"/>
        <w:jc w:val="both"/>
        <w:rPr>
          <w:sz w:val="28"/>
          <w:szCs w:val="28"/>
        </w:rPr>
      </w:pPr>
      <w:r w:rsidRPr="00327BAE">
        <w:rPr>
          <w:sz w:val="28"/>
          <w:szCs w:val="28"/>
        </w:rPr>
        <w:t>- увеличить административные штрафы, установленные Кодексом Российской Федерации об административных правонарушениях в сумме 55 500,00 руб.,</w:t>
      </w:r>
    </w:p>
    <w:p w:rsidR="00456910" w:rsidRPr="00327BAE" w:rsidRDefault="00456910" w:rsidP="00456910">
      <w:pPr>
        <w:pStyle w:val="a4"/>
        <w:widowControl w:val="0"/>
        <w:ind w:left="0" w:firstLine="709"/>
        <w:jc w:val="both"/>
        <w:rPr>
          <w:sz w:val="28"/>
          <w:szCs w:val="28"/>
        </w:rPr>
      </w:pPr>
      <w:r w:rsidRPr="00327BAE">
        <w:rPr>
          <w:sz w:val="28"/>
          <w:szCs w:val="28"/>
        </w:rPr>
        <w:t>- увеличить административные штрафы, установленные законами субъектов Российской Федерации об административных правонарушениях, в сумме 14 941,00 руб.,</w:t>
      </w:r>
    </w:p>
    <w:p w:rsidR="00456910" w:rsidRPr="00327BAE" w:rsidRDefault="00456910" w:rsidP="00456910">
      <w:pPr>
        <w:pStyle w:val="a4"/>
        <w:widowControl w:val="0"/>
        <w:ind w:left="0" w:firstLine="709"/>
        <w:jc w:val="both"/>
        <w:rPr>
          <w:sz w:val="28"/>
          <w:szCs w:val="28"/>
        </w:rPr>
      </w:pPr>
      <w:r w:rsidRPr="00327BAE">
        <w:rPr>
          <w:sz w:val="28"/>
          <w:szCs w:val="28"/>
        </w:rPr>
        <w:t>- увеличить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r w:rsidRPr="00327BAE">
        <w:rPr>
          <w:sz w:val="28"/>
          <w:szCs w:val="28"/>
        </w:rPr>
        <w:tab/>
        <w:t xml:space="preserve"> в сумме 197 588,51 руб.,</w:t>
      </w:r>
    </w:p>
    <w:p w:rsidR="00456910" w:rsidRPr="00327BAE" w:rsidRDefault="00456910" w:rsidP="00456910">
      <w:pPr>
        <w:pStyle w:val="a4"/>
        <w:widowControl w:val="0"/>
        <w:ind w:left="0" w:firstLine="709"/>
        <w:jc w:val="both"/>
        <w:rPr>
          <w:sz w:val="28"/>
          <w:szCs w:val="28"/>
        </w:rPr>
      </w:pPr>
      <w:r w:rsidRPr="00327BAE">
        <w:rPr>
          <w:sz w:val="28"/>
          <w:szCs w:val="28"/>
        </w:rPr>
        <w:t>- увеличить платежи в целях возмещения причиненного ущерба (убытков) в сумме 3 450,01</w:t>
      </w:r>
      <w:r w:rsidR="002E7CA1" w:rsidRPr="00327BAE">
        <w:rPr>
          <w:sz w:val="28"/>
          <w:szCs w:val="28"/>
        </w:rPr>
        <w:t xml:space="preserve"> руб.</w:t>
      </w:r>
      <w:r w:rsidRPr="00327BAE">
        <w:rPr>
          <w:sz w:val="28"/>
          <w:szCs w:val="28"/>
        </w:rPr>
        <w:t>,</w:t>
      </w:r>
    </w:p>
    <w:p w:rsidR="0095483E" w:rsidRPr="00327BAE" w:rsidRDefault="009D2CC4" w:rsidP="00456910">
      <w:pPr>
        <w:pStyle w:val="a4"/>
        <w:widowControl w:val="0"/>
        <w:ind w:left="0" w:firstLine="709"/>
        <w:jc w:val="both"/>
        <w:rPr>
          <w:sz w:val="28"/>
          <w:szCs w:val="28"/>
        </w:rPr>
      </w:pPr>
      <w:r w:rsidRPr="00327BAE">
        <w:rPr>
          <w:sz w:val="28"/>
          <w:szCs w:val="28"/>
        </w:rPr>
        <w:t>- увеличить п</w:t>
      </w:r>
      <w:r w:rsidR="0095483E" w:rsidRPr="00327BAE">
        <w:rPr>
          <w:sz w:val="28"/>
          <w:szCs w:val="28"/>
        </w:rPr>
        <w:t>латежи, уплачиваемые в целях возмещения вреда</w:t>
      </w:r>
      <w:r w:rsidR="00456910" w:rsidRPr="00327BAE">
        <w:rPr>
          <w:sz w:val="28"/>
          <w:szCs w:val="28"/>
        </w:rPr>
        <w:t>, в</w:t>
      </w:r>
      <w:r w:rsidRPr="00327BAE">
        <w:rPr>
          <w:sz w:val="28"/>
          <w:szCs w:val="28"/>
        </w:rPr>
        <w:t xml:space="preserve"> сумме </w:t>
      </w:r>
      <w:r w:rsidR="00456910" w:rsidRPr="00327BAE">
        <w:rPr>
          <w:sz w:val="28"/>
          <w:szCs w:val="28"/>
        </w:rPr>
        <w:t>3 249 434,53</w:t>
      </w:r>
      <w:r w:rsidRPr="00327BAE">
        <w:rPr>
          <w:sz w:val="28"/>
          <w:szCs w:val="28"/>
        </w:rPr>
        <w:t xml:space="preserve"> руб.,</w:t>
      </w:r>
    </w:p>
    <w:p w:rsidR="0095483E" w:rsidRPr="00327BAE" w:rsidRDefault="009D2CC4" w:rsidP="009D2CC4">
      <w:pPr>
        <w:pStyle w:val="a4"/>
        <w:widowControl w:val="0"/>
        <w:ind w:left="0" w:firstLine="709"/>
        <w:jc w:val="both"/>
        <w:rPr>
          <w:sz w:val="28"/>
          <w:szCs w:val="28"/>
        </w:rPr>
      </w:pPr>
      <w:r w:rsidRPr="00327BAE">
        <w:rPr>
          <w:sz w:val="28"/>
          <w:szCs w:val="28"/>
        </w:rPr>
        <w:t>- уменьшить п</w:t>
      </w:r>
      <w:r w:rsidR="0095483E" w:rsidRPr="00327BAE">
        <w:rPr>
          <w:sz w:val="28"/>
          <w:szCs w:val="28"/>
        </w:rPr>
        <w:t xml:space="preserve">рочие неналоговые доходы </w:t>
      </w:r>
      <w:r w:rsidRPr="00327BAE">
        <w:rPr>
          <w:sz w:val="28"/>
          <w:szCs w:val="28"/>
        </w:rPr>
        <w:t xml:space="preserve">бюджетов муниципальных округов в сумме </w:t>
      </w:r>
      <w:r w:rsidR="0095483E" w:rsidRPr="00327BAE">
        <w:rPr>
          <w:sz w:val="28"/>
          <w:szCs w:val="28"/>
        </w:rPr>
        <w:t>23 500,00</w:t>
      </w:r>
      <w:r w:rsidRPr="00327BAE">
        <w:rPr>
          <w:sz w:val="28"/>
          <w:szCs w:val="28"/>
        </w:rPr>
        <w:t xml:space="preserve"> руб.</w:t>
      </w:r>
    </w:p>
    <w:p w:rsidR="00123131" w:rsidRPr="00327BAE" w:rsidRDefault="00986756" w:rsidP="009D2CC4">
      <w:pPr>
        <w:pStyle w:val="a4"/>
        <w:widowControl w:val="0"/>
        <w:ind w:left="0" w:firstLine="709"/>
        <w:jc w:val="both"/>
        <w:rPr>
          <w:sz w:val="28"/>
          <w:szCs w:val="28"/>
        </w:rPr>
      </w:pPr>
      <w:r w:rsidRPr="00327BAE">
        <w:rPr>
          <w:sz w:val="28"/>
          <w:szCs w:val="28"/>
          <w:lang w:val="en-US"/>
        </w:rPr>
        <w:t>III</w:t>
      </w:r>
      <w:r w:rsidRPr="00327BAE">
        <w:rPr>
          <w:sz w:val="28"/>
          <w:szCs w:val="28"/>
        </w:rPr>
        <w:t xml:space="preserve">. </w:t>
      </w:r>
      <w:r w:rsidR="001C6769" w:rsidRPr="00327BAE">
        <w:rPr>
          <w:sz w:val="28"/>
          <w:szCs w:val="28"/>
        </w:rPr>
        <w:t xml:space="preserve">Увеличить доходную часть бюджета за счет </w:t>
      </w:r>
      <w:r w:rsidR="001C6769" w:rsidRPr="00327BAE">
        <w:rPr>
          <w:b/>
          <w:sz w:val="28"/>
          <w:szCs w:val="28"/>
        </w:rPr>
        <w:t>доходов от возврата организациями остатков субсидий прошлых лет</w:t>
      </w:r>
      <w:r w:rsidR="00153DF9" w:rsidRPr="00327BAE">
        <w:rPr>
          <w:sz w:val="28"/>
          <w:szCs w:val="28"/>
        </w:rPr>
        <w:t xml:space="preserve"> в сумме </w:t>
      </w:r>
      <w:r w:rsidR="009D2CC4" w:rsidRPr="00327BAE">
        <w:rPr>
          <w:sz w:val="28"/>
          <w:szCs w:val="28"/>
        </w:rPr>
        <w:t xml:space="preserve"> </w:t>
      </w:r>
      <w:r w:rsidR="00AE16D9" w:rsidRPr="00327BAE">
        <w:rPr>
          <w:sz w:val="28"/>
          <w:szCs w:val="28"/>
        </w:rPr>
        <w:t xml:space="preserve"> 130 111,83   </w:t>
      </w:r>
      <w:r w:rsidR="001C6769" w:rsidRPr="00327BAE">
        <w:rPr>
          <w:sz w:val="28"/>
          <w:szCs w:val="28"/>
        </w:rPr>
        <w:t>руб.</w:t>
      </w:r>
    </w:p>
    <w:p w:rsidR="004974AC" w:rsidRPr="00327BAE" w:rsidRDefault="00986756" w:rsidP="009D2CC4">
      <w:pPr>
        <w:pStyle w:val="a4"/>
        <w:widowControl w:val="0"/>
        <w:ind w:left="0" w:firstLine="709"/>
        <w:jc w:val="both"/>
        <w:rPr>
          <w:sz w:val="28"/>
          <w:szCs w:val="28"/>
        </w:rPr>
      </w:pPr>
      <w:r w:rsidRPr="00327BAE">
        <w:rPr>
          <w:sz w:val="28"/>
          <w:szCs w:val="28"/>
          <w:lang w:val="en-US"/>
        </w:rPr>
        <w:t>IV</w:t>
      </w:r>
      <w:r w:rsidRPr="00327BAE">
        <w:rPr>
          <w:sz w:val="28"/>
          <w:szCs w:val="28"/>
        </w:rPr>
        <w:t xml:space="preserve">. </w:t>
      </w:r>
      <w:r w:rsidR="00531A18" w:rsidRPr="00327BAE">
        <w:rPr>
          <w:sz w:val="28"/>
          <w:szCs w:val="28"/>
        </w:rPr>
        <w:t xml:space="preserve">Уменьшить доходную часть бюджета за счет </w:t>
      </w:r>
      <w:r w:rsidR="00531A18" w:rsidRPr="00327BAE">
        <w:rPr>
          <w:b/>
          <w:sz w:val="28"/>
          <w:szCs w:val="28"/>
        </w:rPr>
        <w:t>возврата остатков субсидий, субвенций и иных межбюджетных трансфертов, имеющих целевое назначение, прошлых лет</w:t>
      </w:r>
      <w:r w:rsidR="00531A18" w:rsidRPr="00327BAE">
        <w:rPr>
          <w:sz w:val="28"/>
          <w:szCs w:val="28"/>
        </w:rPr>
        <w:t xml:space="preserve">, в сумме </w:t>
      </w:r>
      <w:r w:rsidR="00AE16D9" w:rsidRPr="00327BAE">
        <w:rPr>
          <w:sz w:val="28"/>
          <w:szCs w:val="28"/>
        </w:rPr>
        <w:t xml:space="preserve">2 354 169,56   </w:t>
      </w:r>
      <w:r w:rsidR="006D6A3A" w:rsidRPr="00327BAE">
        <w:rPr>
          <w:sz w:val="28"/>
          <w:szCs w:val="28"/>
        </w:rPr>
        <w:t>руб</w:t>
      </w:r>
      <w:r w:rsidR="00E11034" w:rsidRPr="00327BAE">
        <w:rPr>
          <w:sz w:val="28"/>
          <w:szCs w:val="28"/>
        </w:rPr>
        <w:t>.</w:t>
      </w:r>
    </w:p>
    <w:p w:rsidR="00342504" w:rsidRPr="00327BAE" w:rsidRDefault="00342504" w:rsidP="009D2CC4">
      <w:pPr>
        <w:pStyle w:val="a4"/>
        <w:widowControl w:val="0"/>
        <w:ind w:left="0" w:firstLine="709"/>
        <w:jc w:val="both"/>
        <w:rPr>
          <w:b/>
          <w:sz w:val="28"/>
          <w:szCs w:val="28"/>
        </w:rPr>
      </w:pPr>
    </w:p>
    <w:p w:rsidR="00327BAE" w:rsidRDefault="00327BAE" w:rsidP="009D2CC4">
      <w:pPr>
        <w:widowControl w:val="0"/>
        <w:ind w:firstLine="709"/>
        <w:jc w:val="center"/>
        <w:rPr>
          <w:b/>
          <w:sz w:val="28"/>
          <w:szCs w:val="28"/>
        </w:rPr>
      </w:pPr>
    </w:p>
    <w:p w:rsidR="00327BAE" w:rsidRDefault="00327BAE" w:rsidP="009D2CC4">
      <w:pPr>
        <w:widowControl w:val="0"/>
        <w:ind w:firstLine="709"/>
        <w:jc w:val="center"/>
        <w:rPr>
          <w:b/>
          <w:sz w:val="28"/>
          <w:szCs w:val="28"/>
        </w:rPr>
      </w:pPr>
    </w:p>
    <w:p w:rsidR="0067005B" w:rsidRPr="00327BAE" w:rsidRDefault="0067005B" w:rsidP="009D2CC4">
      <w:pPr>
        <w:widowControl w:val="0"/>
        <w:ind w:firstLine="709"/>
        <w:jc w:val="center"/>
        <w:rPr>
          <w:b/>
          <w:sz w:val="28"/>
          <w:szCs w:val="28"/>
        </w:rPr>
      </w:pPr>
      <w:r w:rsidRPr="00327BAE">
        <w:rPr>
          <w:b/>
          <w:sz w:val="28"/>
          <w:szCs w:val="28"/>
        </w:rPr>
        <w:lastRenderedPageBreak/>
        <w:t xml:space="preserve">Уточнение расходов </w:t>
      </w:r>
      <w:r w:rsidR="009A5ECB" w:rsidRPr="00327BAE">
        <w:rPr>
          <w:b/>
          <w:sz w:val="28"/>
          <w:szCs w:val="28"/>
        </w:rPr>
        <w:t>бюджета Кунгурского муниципального округа Пермского края на 202</w:t>
      </w:r>
      <w:r w:rsidR="009D1278" w:rsidRPr="00327BAE">
        <w:rPr>
          <w:b/>
          <w:sz w:val="28"/>
          <w:szCs w:val="28"/>
        </w:rPr>
        <w:t>5</w:t>
      </w:r>
      <w:r w:rsidR="009A5ECB" w:rsidRPr="00327BAE">
        <w:rPr>
          <w:b/>
          <w:sz w:val="28"/>
          <w:szCs w:val="28"/>
        </w:rPr>
        <w:t xml:space="preserve"> год</w:t>
      </w:r>
    </w:p>
    <w:p w:rsidR="00661C97" w:rsidRPr="00327BAE" w:rsidRDefault="00661C97" w:rsidP="009D2CC4">
      <w:pPr>
        <w:widowControl w:val="0"/>
        <w:ind w:firstLine="709"/>
        <w:jc w:val="center"/>
        <w:rPr>
          <w:b/>
          <w:sz w:val="28"/>
          <w:szCs w:val="28"/>
        </w:rPr>
      </w:pPr>
    </w:p>
    <w:p w:rsidR="00661C97" w:rsidRPr="00327BAE" w:rsidRDefault="00661C97" w:rsidP="009D2CC4">
      <w:pPr>
        <w:ind w:firstLine="709"/>
        <w:jc w:val="both"/>
        <w:rPr>
          <w:bCs/>
          <w:sz w:val="28"/>
          <w:szCs w:val="28"/>
        </w:rPr>
      </w:pPr>
      <w:r w:rsidRPr="00327BAE">
        <w:rPr>
          <w:sz w:val="28"/>
          <w:szCs w:val="28"/>
        </w:rPr>
        <w:t>Увеличить бюджетные ассигнования по расходам в сумме</w:t>
      </w:r>
      <w:r w:rsidR="00D76885" w:rsidRPr="00327BAE">
        <w:rPr>
          <w:b/>
          <w:bCs/>
          <w:sz w:val="28"/>
          <w:szCs w:val="28"/>
        </w:rPr>
        <w:t xml:space="preserve"> </w:t>
      </w:r>
      <w:r w:rsidR="00A423BE" w:rsidRPr="00327BAE">
        <w:rPr>
          <w:b/>
          <w:bCs/>
          <w:sz w:val="28"/>
          <w:szCs w:val="28"/>
        </w:rPr>
        <w:t>56 721 942,35</w:t>
      </w:r>
      <w:r w:rsidR="00D76885" w:rsidRPr="00327BAE">
        <w:rPr>
          <w:b/>
          <w:bCs/>
          <w:sz w:val="28"/>
          <w:szCs w:val="28"/>
        </w:rPr>
        <w:t xml:space="preserve">   </w:t>
      </w:r>
      <w:r w:rsidRPr="00327BAE">
        <w:rPr>
          <w:b/>
          <w:bCs/>
          <w:sz w:val="28"/>
          <w:szCs w:val="28"/>
        </w:rPr>
        <w:t xml:space="preserve">руб., </w:t>
      </w:r>
      <w:r w:rsidRPr="00327BAE">
        <w:rPr>
          <w:bCs/>
          <w:sz w:val="28"/>
          <w:szCs w:val="28"/>
        </w:rPr>
        <w:t>в том числе:</w:t>
      </w:r>
    </w:p>
    <w:p w:rsidR="00997310" w:rsidRPr="00327BAE" w:rsidRDefault="00A423BE" w:rsidP="009D2CC4">
      <w:pPr>
        <w:ind w:firstLine="709"/>
        <w:jc w:val="both"/>
        <w:rPr>
          <w:bCs/>
          <w:sz w:val="28"/>
          <w:szCs w:val="28"/>
        </w:rPr>
      </w:pPr>
      <w:r w:rsidRPr="00327BAE">
        <w:rPr>
          <w:bCs/>
          <w:sz w:val="28"/>
          <w:szCs w:val="28"/>
        </w:rPr>
        <w:t>- за счет дотаций</w:t>
      </w:r>
      <w:r w:rsidR="00997310" w:rsidRPr="00327BAE">
        <w:rPr>
          <w:bCs/>
          <w:sz w:val="28"/>
          <w:szCs w:val="28"/>
        </w:rPr>
        <w:t xml:space="preserve"> в сумме</w:t>
      </w:r>
      <w:r w:rsidRPr="00327BAE">
        <w:rPr>
          <w:bCs/>
          <w:sz w:val="28"/>
          <w:szCs w:val="28"/>
        </w:rPr>
        <w:t xml:space="preserve"> 11 780 900,00   </w:t>
      </w:r>
      <w:r w:rsidR="00997310" w:rsidRPr="00327BAE">
        <w:rPr>
          <w:bCs/>
          <w:sz w:val="28"/>
          <w:szCs w:val="28"/>
        </w:rPr>
        <w:t>руб.,</w:t>
      </w:r>
    </w:p>
    <w:p w:rsidR="00997310" w:rsidRPr="00327BAE" w:rsidRDefault="00997310" w:rsidP="009D2CC4">
      <w:pPr>
        <w:ind w:firstLine="709"/>
        <w:jc w:val="both"/>
        <w:rPr>
          <w:bCs/>
          <w:sz w:val="28"/>
          <w:szCs w:val="28"/>
        </w:rPr>
      </w:pPr>
      <w:r w:rsidRPr="00327BAE">
        <w:rPr>
          <w:bCs/>
          <w:sz w:val="28"/>
          <w:szCs w:val="28"/>
        </w:rPr>
        <w:t xml:space="preserve">- за счет налоговых и неналоговых доходов в сумме </w:t>
      </w:r>
      <w:r w:rsidR="00A423BE" w:rsidRPr="00327BAE">
        <w:rPr>
          <w:bCs/>
          <w:sz w:val="28"/>
          <w:szCs w:val="28"/>
        </w:rPr>
        <w:t>44 886 178,35</w:t>
      </w:r>
      <w:r w:rsidR="00D76885" w:rsidRPr="00327BAE">
        <w:rPr>
          <w:bCs/>
          <w:sz w:val="28"/>
          <w:szCs w:val="28"/>
        </w:rPr>
        <w:t xml:space="preserve"> </w:t>
      </w:r>
      <w:r w:rsidRPr="00327BAE">
        <w:rPr>
          <w:bCs/>
          <w:sz w:val="28"/>
          <w:szCs w:val="28"/>
        </w:rPr>
        <w:t>руб.,</w:t>
      </w:r>
    </w:p>
    <w:p w:rsidR="000627C9" w:rsidRPr="00327BAE" w:rsidRDefault="000627C9" w:rsidP="009D2CC4">
      <w:pPr>
        <w:ind w:firstLine="709"/>
        <w:jc w:val="both"/>
        <w:rPr>
          <w:bCs/>
          <w:sz w:val="28"/>
          <w:szCs w:val="28"/>
        </w:rPr>
      </w:pPr>
      <w:r w:rsidRPr="00327BAE">
        <w:rPr>
          <w:bCs/>
          <w:sz w:val="28"/>
          <w:szCs w:val="28"/>
        </w:rPr>
        <w:t xml:space="preserve">- за счет доходов от возврата организациями остатков субсидий прошлых лет в сумме </w:t>
      </w:r>
      <w:r w:rsidR="00D76885" w:rsidRPr="00327BAE">
        <w:rPr>
          <w:bCs/>
          <w:sz w:val="28"/>
          <w:szCs w:val="28"/>
        </w:rPr>
        <w:t>54 864,00</w:t>
      </w:r>
      <w:r w:rsidR="00E34D2A" w:rsidRPr="00327BAE">
        <w:rPr>
          <w:bCs/>
          <w:sz w:val="28"/>
          <w:szCs w:val="28"/>
        </w:rPr>
        <w:t xml:space="preserve"> руб.,</w:t>
      </w:r>
    </w:p>
    <w:p w:rsidR="00282117" w:rsidRPr="00327BAE" w:rsidRDefault="00282117" w:rsidP="009D2CC4">
      <w:pPr>
        <w:ind w:firstLine="709"/>
        <w:jc w:val="both"/>
        <w:rPr>
          <w:bCs/>
          <w:sz w:val="28"/>
          <w:szCs w:val="28"/>
        </w:rPr>
      </w:pPr>
      <w:r w:rsidRPr="00327BAE">
        <w:rPr>
          <w:bCs/>
          <w:sz w:val="28"/>
          <w:szCs w:val="28"/>
        </w:rPr>
        <w:t>в том числе:</w:t>
      </w:r>
    </w:p>
    <w:p w:rsidR="00D76885" w:rsidRPr="00327BAE" w:rsidRDefault="00D76885" w:rsidP="00D76885">
      <w:pPr>
        <w:ind w:firstLine="709"/>
        <w:jc w:val="both"/>
        <w:rPr>
          <w:bCs/>
          <w:sz w:val="28"/>
          <w:szCs w:val="28"/>
        </w:rPr>
      </w:pPr>
      <w:r w:rsidRPr="00327BAE">
        <w:rPr>
          <w:bCs/>
          <w:sz w:val="28"/>
          <w:szCs w:val="28"/>
        </w:rPr>
        <w:t>1. Увеличить</w:t>
      </w:r>
      <w:r w:rsidRPr="00327BAE">
        <w:rPr>
          <w:bCs/>
          <w:sz w:val="28"/>
          <w:szCs w:val="28"/>
        </w:rPr>
        <w:tab/>
        <w:t>бюджетные ассигнования</w:t>
      </w:r>
      <w:r w:rsidRPr="00327BAE">
        <w:rPr>
          <w:bCs/>
          <w:sz w:val="28"/>
          <w:szCs w:val="28"/>
        </w:rPr>
        <w:tab/>
        <w:t xml:space="preserve">в рамках реализации муниципальной программы Кунгурского муниципального округа Пермского края </w:t>
      </w:r>
      <w:r w:rsidRPr="00327BAE">
        <w:rPr>
          <w:b/>
          <w:bCs/>
          <w:sz w:val="28"/>
          <w:szCs w:val="28"/>
        </w:rPr>
        <w:t xml:space="preserve">«Общественная безопасность на территории Кунгурского муниципального округа Пермского края» </w:t>
      </w:r>
      <w:r w:rsidRPr="00327BAE">
        <w:rPr>
          <w:bCs/>
          <w:sz w:val="28"/>
          <w:szCs w:val="28"/>
        </w:rPr>
        <w:tab/>
        <w:t>в сумме</w:t>
      </w:r>
      <w:r w:rsidRPr="00327BAE">
        <w:rPr>
          <w:bCs/>
          <w:sz w:val="28"/>
          <w:szCs w:val="28"/>
        </w:rPr>
        <w:tab/>
      </w:r>
      <w:r w:rsidR="0001262D" w:rsidRPr="00327BAE">
        <w:rPr>
          <w:bCs/>
          <w:sz w:val="28"/>
          <w:szCs w:val="28"/>
        </w:rPr>
        <w:t>5 366 097,40</w:t>
      </w:r>
      <w:r w:rsidRPr="00327BAE">
        <w:rPr>
          <w:bCs/>
          <w:sz w:val="28"/>
          <w:szCs w:val="28"/>
        </w:rPr>
        <w:t xml:space="preserve"> руб., в том числе:</w:t>
      </w:r>
    </w:p>
    <w:p w:rsidR="00D76885" w:rsidRPr="00327BAE" w:rsidRDefault="00D76885" w:rsidP="00D76885">
      <w:pPr>
        <w:ind w:firstLine="709"/>
        <w:jc w:val="both"/>
        <w:rPr>
          <w:bCs/>
          <w:sz w:val="28"/>
          <w:szCs w:val="28"/>
        </w:rPr>
      </w:pPr>
      <w:r w:rsidRPr="00327BAE">
        <w:rPr>
          <w:bCs/>
          <w:sz w:val="28"/>
          <w:szCs w:val="28"/>
        </w:rPr>
        <w:t>- увеличить</w:t>
      </w:r>
      <w:r w:rsidR="0001262D" w:rsidRPr="00327BAE">
        <w:rPr>
          <w:bCs/>
          <w:sz w:val="28"/>
          <w:szCs w:val="28"/>
        </w:rPr>
        <w:t xml:space="preserve"> </w:t>
      </w:r>
      <w:r w:rsidRPr="00327BAE">
        <w:rPr>
          <w:bCs/>
          <w:sz w:val="28"/>
          <w:szCs w:val="28"/>
        </w:rPr>
        <w:t>средства</w:t>
      </w:r>
      <w:r w:rsidRPr="00327BAE">
        <w:rPr>
          <w:bCs/>
          <w:sz w:val="28"/>
          <w:szCs w:val="28"/>
        </w:rPr>
        <w:tab/>
        <w:t>на обеспечение деятельности добровольной пожарной охраны</w:t>
      </w:r>
      <w:r w:rsidRPr="00327BAE">
        <w:rPr>
          <w:bCs/>
          <w:sz w:val="28"/>
          <w:szCs w:val="28"/>
        </w:rPr>
        <w:tab/>
        <w:t>в сумме</w:t>
      </w:r>
      <w:r w:rsidRPr="00327BAE">
        <w:rPr>
          <w:bCs/>
          <w:sz w:val="28"/>
          <w:szCs w:val="28"/>
        </w:rPr>
        <w:tab/>
        <w:t>3</w:t>
      </w:r>
      <w:r w:rsidR="00E2263F" w:rsidRPr="00327BAE">
        <w:rPr>
          <w:bCs/>
          <w:sz w:val="28"/>
          <w:szCs w:val="28"/>
        </w:rPr>
        <w:t> 719 782,00</w:t>
      </w:r>
      <w:r w:rsidRPr="00327BAE">
        <w:rPr>
          <w:bCs/>
          <w:sz w:val="28"/>
          <w:szCs w:val="28"/>
        </w:rPr>
        <w:tab/>
        <w:t>руб.,</w:t>
      </w:r>
    </w:p>
    <w:p w:rsidR="00D76885" w:rsidRPr="00327BAE" w:rsidRDefault="00D76885" w:rsidP="00D76885">
      <w:pPr>
        <w:ind w:firstLine="709"/>
        <w:jc w:val="both"/>
        <w:rPr>
          <w:bCs/>
          <w:sz w:val="28"/>
          <w:szCs w:val="28"/>
        </w:rPr>
      </w:pPr>
      <w:r w:rsidRPr="00327BAE">
        <w:rPr>
          <w:bCs/>
          <w:sz w:val="28"/>
          <w:szCs w:val="28"/>
        </w:rPr>
        <w:t>- увеличить</w:t>
      </w:r>
      <w:r w:rsidRPr="00327BAE">
        <w:rPr>
          <w:bCs/>
          <w:sz w:val="28"/>
          <w:szCs w:val="28"/>
        </w:rPr>
        <w:tab/>
      </w:r>
      <w:r w:rsidR="0001262D" w:rsidRPr="00327BAE">
        <w:rPr>
          <w:bCs/>
          <w:sz w:val="28"/>
          <w:szCs w:val="28"/>
        </w:rPr>
        <w:t xml:space="preserve"> с</w:t>
      </w:r>
      <w:r w:rsidRPr="00327BAE">
        <w:rPr>
          <w:bCs/>
          <w:sz w:val="28"/>
          <w:szCs w:val="28"/>
        </w:rPr>
        <w:t>редства</w:t>
      </w:r>
      <w:r w:rsidRPr="00327BAE">
        <w:rPr>
          <w:bCs/>
          <w:sz w:val="28"/>
          <w:szCs w:val="28"/>
        </w:rPr>
        <w:tab/>
        <w:t xml:space="preserve">МКУ "Центр общественной безопасности" в сумме </w:t>
      </w:r>
      <w:r w:rsidR="0001262D" w:rsidRPr="00327BAE">
        <w:rPr>
          <w:bCs/>
          <w:sz w:val="28"/>
          <w:szCs w:val="28"/>
        </w:rPr>
        <w:t>115 148,47</w:t>
      </w:r>
      <w:r w:rsidRPr="00327BAE">
        <w:rPr>
          <w:bCs/>
          <w:sz w:val="28"/>
          <w:szCs w:val="28"/>
        </w:rPr>
        <w:t xml:space="preserve"> руб., в том числе: </w:t>
      </w:r>
    </w:p>
    <w:p w:rsidR="00D76885" w:rsidRPr="00327BAE" w:rsidRDefault="00D76885" w:rsidP="00D76885">
      <w:pPr>
        <w:ind w:firstLine="709"/>
        <w:jc w:val="both"/>
        <w:rPr>
          <w:bCs/>
          <w:sz w:val="28"/>
          <w:szCs w:val="28"/>
        </w:rPr>
      </w:pPr>
      <w:r w:rsidRPr="00327BAE">
        <w:rPr>
          <w:bCs/>
          <w:sz w:val="28"/>
          <w:szCs w:val="28"/>
        </w:rPr>
        <w:t xml:space="preserve">уменьшить средства на опашку населенных пунктов, подверженных угрозе распространения лесных, ландшафтных пожаров в сумме 33 851,53 руб., </w:t>
      </w:r>
    </w:p>
    <w:p w:rsidR="00D76885" w:rsidRPr="00327BAE" w:rsidRDefault="00D76885" w:rsidP="00D76885">
      <w:pPr>
        <w:ind w:firstLine="709"/>
        <w:jc w:val="both"/>
        <w:rPr>
          <w:bCs/>
          <w:sz w:val="28"/>
          <w:szCs w:val="28"/>
        </w:rPr>
      </w:pPr>
      <w:r w:rsidRPr="00327BAE">
        <w:rPr>
          <w:bCs/>
          <w:sz w:val="28"/>
          <w:szCs w:val="28"/>
        </w:rPr>
        <w:t xml:space="preserve">увеличить средства на организацию работ по обследованию технического состояния защитных сооружений гражданской обороны в сумме 149 000,00 руб., </w:t>
      </w:r>
    </w:p>
    <w:p w:rsidR="00A44DB7" w:rsidRPr="00327BAE" w:rsidRDefault="0001262D" w:rsidP="00D76885">
      <w:pPr>
        <w:ind w:firstLine="709"/>
        <w:jc w:val="both"/>
        <w:rPr>
          <w:bCs/>
          <w:sz w:val="28"/>
          <w:szCs w:val="28"/>
        </w:rPr>
      </w:pPr>
      <w:r w:rsidRPr="00327BAE">
        <w:rPr>
          <w:bCs/>
          <w:sz w:val="28"/>
          <w:szCs w:val="28"/>
        </w:rPr>
        <w:t>- увеличить средства на содержание Управления внутренней политики и общественной безопасности администрации Кунгурского муниципального округа Пермского края в сумме 1 431 166,93 руб. (в том числе: приобретение организационной техники в сумме 328 896,00 руб., на фонд оплаты труда работников управления в сумме 817 032,93 руб., в том числе на доплату начальнику управления за исполнение обязанностей заместителя главы администрации Кунгурского муниципального округа Пермского края в сумме 87 032,93 руб., на траурные мероприятия в сумме 285 238,00 руб.),</w:t>
      </w:r>
    </w:p>
    <w:p w:rsidR="0001262D" w:rsidRPr="00327BAE" w:rsidRDefault="00A44DB7" w:rsidP="00D76885">
      <w:pPr>
        <w:ind w:firstLine="709"/>
        <w:jc w:val="both"/>
        <w:rPr>
          <w:bCs/>
          <w:sz w:val="28"/>
          <w:szCs w:val="28"/>
        </w:rPr>
      </w:pPr>
      <w:r w:rsidRPr="00327BAE">
        <w:rPr>
          <w:bCs/>
          <w:sz w:val="28"/>
          <w:szCs w:val="28"/>
        </w:rPr>
        <w:t xml:space="preserve">- увеличить средства на поощрение муниципальной управленческой </w:t>
      </w:r>
      <w:r w:rsidR="00E2263F" w:rsidRPr="00327BAE">
        <w:rPr>
          <w:bCs/>
          <w:sz w:val="28"/>
          <w:szCs w:val="28"/>
        </w:rPr>
        <w:t>команды</w:t>
      </w:r>
      <w:r w:rsidR="00E2263F" w:rsidRPr="00327BAE">
        <w:rPr>
          <w:bCs/>
          <w:sz w:val="28"/>
          <w:szCs w:val="28"/>
        </w:rPr>
        <w:tab/>
        <w:t>в сумме 100 000,00 руб.;</w:t>
      </w:r>
      <w:r w:rsidR="0001262D" w:rsidRPr="00327BAE">
        <w:rPr>
          <w:bCs/>
          <w:sz w:val="28"/>
          <w:szCs w:val="28"/>
        </w:rPr>
        <w:tab/>
      </w:r>
    </w:p>
    <w:p w:rsidR="008E2585" w:rsidRPr="00327BAE" w:rsidRDefault="008E2585" w:rsidP="008E2585">
      <w:pPr>
        <w:ind w:firstLine="709"/>
        <w:jc w:val="both"/>
        <w:rPr>
          <w:bCs/>
          <w:sz w:val="28"/>
          <w:szCs w:val="28"/>
        </w:rPr>
      </w:pPr>
      <w:r w:rsidRPr="00327BAE">
        <w:rPr>
          <w:bCs/>
          <w:sz w:val="28"/>
          <w:szCs w:val="28"/>
        </w:rPr>
        <w:t>2. У</w:t>
      </w:r>
      <w:r w:rsidR="00345337" w:rsidRPr="00327BAE">
        <w:rPr>
          <w:bCs/>
          <w:sz w:val="28"/>
          <w:szCs w:val="28"/>
        </w:rPr>
        <w:t>велич</w:t>
      </w:r>
      <w:r w:rsidRPr="00327BAE">
        <w:rPr>
          <w:bCs/>
          <w:sz w:val="28"/>
          <w:szCs w:val="28"/>
        </w:rPr>
        <w:t>ить</w:t>
      </w:r>
      <w:r w:rsidRPr="00327BAE">
        <w:rPr>
          <w:bCs/>
          <w:sz w:val="28"/>
          <w:szCs w:val="28"/>
        </w:rPr>
        <w:tab/>
        <w:t>бюджетные ассигнования</w:t>
      </w:r>
      <w:r w:rsidRPr="00327BAE">
        <w:rPr>
          <w:bCs/>
          <w:sz w:val="28"/>
          <w:szCs w:val="28"/>
        </w:rPr>
        <w:tab/>
        <w:t xml:space="preserve">в рамках реализации муниципальной программы Кунгурского муниципального округа Пермского края </w:t>
      </w:r>
      <w:r w:rsidRPr="00327BAE">
        <w:rPr>
          <w:b/>
          <w:bCs/>
          <w:sz w:val="28"/>
          <w:szCs w:val="28"/>
        </w:rPr>
        <w:t>«Развитие культуры в Кунгурском муниципальном округе Пермского края»</w:t>
      </w:r>
      <w:r w:rsidRPr="00327BAE">
        <w:rPr>
          <w:bCs/>
          <w:sz w:val="28"/>
          <w:szCs w:val="28"/>
        </w:rPr>
        <w:t xml:space="preserve"> </w:t>
      </w:r>
      <w:r w:rsidRPr="00327BAE">
        <w:rPr>
          <w:bCs/>
          <w:sz w:val="28"/>
          <w:szCs w:val="28"/>
        </w:rPr>
        <w:tab/>
        <w:t>в сумме</w:t>
      </w:r>
      <w:r w:rsidRPr="00327BAE">
        <w:rPr>
          <w:bCs/>
          <w:sz w:val="28"/>
          <w:szCs w:val="28"/>
        </w:rPr>
        <w:tab/>
      </w:r>
      <w:r w:rsidR="00345337" w:rsidRPr="00327BAE">
        <w:rPr>
          <w:bCs/>
          <w:sz w:val="28"/>
          <w:szCs w:val="28"/>
        </w:rPr>
        <w:t>17 022 004,89</w:t>
      </w:r>
      <w:r w:rsidRPr="00327BAE">
        <w:rPr>
          <w:bCs/>
          <w:sz w:val="28"/>
          <w:szCs w:val="28"/>
        </w:rPr>
        <w:tab/>
        <w:t>руб., в том числе:</w:t>
      </w:r>
    </w:p>
    <w:p w:rsidR="008E2585" w:rsidRPr="00327BAE" w:rsidRDefault="008E2585" w:rsidP="008E2585">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предоставление целевой субсидии МАУДО "ДШИ им. Р.Н. Розен" на подвоз обучающихся в образовательные организации в сумме 44 574,16 руб.,</w:t>
      </w:r>
    </w:p>
    <w:p w:rsidR="00D76885" w:rsidRPr="00327BAE" w:rsidRDefault="008E2585" w:rsidP="008E2585">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благоустройство территории Центра культурного просвещения, по адресу: Пермский край, Кунгурский район, с. Серга, ул. Школьная, д. 15а</w:t>
      </w:r>
      <w:r w:rsidRPr="00327BAE">
        <w:rPr>
          <w:bCs/>
          <w:sz w:val="28"/>
          <w:szCs w:val="28"/>
        </w:rPr>
        <w:tab/>
        <w:t>в су</w:t>
      </w:r>
      <w:r w:rsidR="00345337" w:rsidRPr="00327BAE">
        <w:rPr>
          <w:bCs/>
          <w:sz w:val="28"/>
          <w:szCs w:val="28"/>
        </w:rPr>
        <w:t>мме 133 206,95 руб.,</w:t>
      </w:r>
    </w:p>
    <w:p w:rsidR="00345337" w:rsidRPr="00327BAE" w:rsidRDefault="00345337" w:rsidP="00345337">
      <w:pPr>
        <w:ind w:firstLine="709"/>
        <w:jc w:val="both"/>
        <w:rPr>
          <w:bCs/>
          <w:sz w:val="28"/>
          <w:szCs w:val="28"/>
        </w:rPr>
      </w:pPr>
      <w:r w:rsidRPr="00327BAE">
        <w:rPr>
          <w:bCs/>
          <w:sz w:val="28"/>
          <w:szCs w:val="28"/>
        </w:rPr>
        <w:lastRenderedPageBreak/>
        <w:t>- увеличить средства на предоставление целевой субсидии МАУК "Центр культуры и досуга" на обеспечение мер по инженерно-технической, физической защите и пожарной безопасности объекта (территории) в сумме 16 909 786,00 руб. (в том числе: монтаж систем экстренного оповещения на тридцати объектах в сумме 16 279 786,00 руб., монтаж кнопки тревожной сигнализации на четырех объектах в сумме 630 000,00 руб.),</w:t>
      </w:r>
    </w:p>
    <w:p w:rsidR="00345337" w:rsidRPr="00327BAE" w:rsidRDefault="00345337" w:rsidP="00345337">
      <w:pPr>
        <w:ind w:firstLine="709"/>
        <w:jc w:val="both"/>
        <w:rPr>
          <w:bCs/>
          <w:sz w:val="28"/>
          <w:szCs w:val="28"/>
        </w:rPr>
      </w:pPr>
      <w:r w:rsidRPr="00327BAE">
        <w:rPr>
          <w:bCs/>
          <w:sz w:val="28"/>
          <w:szCs w:val="28"/>
        </w:rPr>
        <w:t>- на поощрение муниципальной управленческой команды</w:t>
      </w:r>
      <w:r w:rsidRPr="00327BAE">
        <w:rPr>
          <w:bCs/>
          <w:sz w:val="28"/>
          <w:szCs w:val="28"/>
        </w:rPr>
        <w:tab/>
        <w:t>в сумме 40 000,00 руб.,</w:t>
      </w:r>
    </w:p>
    <w:p w:rsidR="00345337" w:rsidRPr="00327BAE" w:rsidRDefault="00345337" w:rsidP="00345337">
      <w:pPr>
        <w:ind w:firstLine="709"/>
        <w:jc w:val="both"/>
        <w:rPr>
          <w:bCs/>
          <w:sz w:val="28"/>
          <w:szCs w:val="28"/>
        </w:rPr>
      </w:pPr>
      <w:r w:rsidRPr="00327BAE">
        <w:rPr>
          <w:bCs/>
          <w:sz w:val="28"/>
          <w:szCs w:val="28"/>
        </w:rPr>
        <w:t>- на содержание Управления культуры и спорта администрации Кунгурского муниципального округа Пермского края (фонд оплаты труда работников) в сумме 250 000,00 руб.;</w:t>
      </w:r>
    </w:p>
    <w:p w:rsidR="00174FE2" w:rsidRPr="00327BAE" w:rsidRDefault="008E2585" w:rsidP="00174FE2">
      <w:pPr>
        <w:ind w:firstLine="709"/>
        <w:jc w:val="both"/>
        <w:rPr>
          <w:bCs/>
          <w:sz w:val="28"/>
          <w:szCs w:val="28"/>
        </w:rPr>
      </w:pPr>
      <w:r w:rsidRPr="00327BAE">
        <w:rPr>
          <w:bCs/>
          <w:sz w:val="28"/>
          <w:szCs w:val="28"/>
        </w:rPr>
        <w:t xml:space="preserve">3. </w:t>
      </w:r>
      <w:r w:rsidR="00174FE2" w:rsidRPr="00327BAE">
        <w:rPr>
          <w:bCs/>
          <w:sz w:val="28"/>
          <w:szCs w:val="28"/>
        </w:rPr>
        <w:t>Уменьшить</w:t>
      </w:r>
      <w:r w:rsidR="00174FE2" w:rsidRPr="00327BAE">
        <w:rPr>
          <w:bCs/>
          <w:sz w:val="28"/>
          <w:szCs w:val="28"/>
        </w:rPr>
        <w:tab/>
        <w:t>бюджетные ассигнования</w:t>
      </w:r>
      <w:r w:rsidR="00174FE2" w:rsidRPr="00327BAE">
        <w:rPr>
          <w:bCs/>
          <w:sz w:val="28"/>
          <w:szCs w:val="28"/>
        </w:rPr>
        <w:tab/>
        <w:t xml:space="preserve">в рамках реализации муниципальной программы Кунгурского муниципального округа Пермского края </w:t>
      </w:r>
      <w:r w:rsidR="00174FE2" w:rsidRPr="00327BAE">
        <w:rPr>
          <w:b/>
          <w:bCs/>
          <w:sz w:val="28"/>
          <w:szCs w:val="28"/>
        </w:rPr>
        <w:t>«Развитие физической культуры и спорта в Кунгурском муниципальном округе Пермского края»</w:t>
      </w:r>
      <w:r w:rsidR="00174FE2" w:rsidRPr="00327BAE">
        <w:rPr>
          <w:bCs/>
          <w:sz w:val="28"/>
          <w:szCs w:val="28"/>
        </w:rPr>
        <w:t xml:space="preserve"> </w:t>
      </w:r>
      <w:r w:rsidR="00174FE2" w:rsidRPr="00327BAE">
        <w:rPr>
          <w:bCs/>
          <w:sz w:val="28"/>
          <w:szCs w:val="28"/>
        </w:rPr>
        <w:tab/>
        <w:t>в сумме 16 172 971,53</w:t>
      </w:r>
      <w:r w:rsidR="00174FE2" w:rsidRPr="00327BAE">
        <w:rPr>
          <w:bCs/>
          <w:sz w:val="28"/>
          <w:szCs w:val="28"/>
        </w:rPr>
        <w:tab/>
        <w:t>руб., в том числе:</w:t>
      </w:r>
    </w:p>
    <w:p w:rsidR="00174FE2" w:rsidRPr="00327BAE" w:rsidRDefault="00174FE2" w:rsidP="00174FE2">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предоставление целевой субсидии МАУ стадион "Труд" на приведение в нормативное состояние зданий учреждений в сфере физической культуры и спорта (проведение государственной экспертизы проектной документации в части проверки достоверности определения сметной стоимости по объекту «Капитальный ремонт стадиона по адресу: г. Кунгур, ул. Космонавтов, 12. ) в сумме</w:t>
      </w:r>
      <w:r w:rsidRPr="00327BAE">
        <w:rPr>
          <w:bCs/>
          <w:sz w:val="28"/>
          <w:szCs w:val="28"/>
        </w:rPr>
        <w:tab/>
        <w:t>150 000,00</w:t>
      </w:r>
      <w:r w:rsidRPr="00327BAE">
        <w:rPr>
          <w:bCs/>
          <w:sz w:val="28"/>
          <w:szCs w:val="28"/>
        </w:rPr>
        <w:tab/>
        <w:t>руб.,</w:t>
      </w:r>
    </w:p>
    <w:p w:rsidR="008E2585" w:rsidRPr="00327BAE" w:rsidRDefault="00174FE2" w:rsidP="00174FE2">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строительство крытого ледового объекта в сумме 16 322 971,53</w:t>
      </w:r>
      <w:r w:rsidRPr="00327BAE">
        <w:rPr>
          <w:bCs/>
          <w:sz w:val="28"/>
          <w:szCs w:val="28"/>
        </w:rPr>
        <w:tab/>
        <w:t>руб.;</w:t>
      </w:r>
    </w:p>
    <w:p w:rsidR="00663F4E" w:rsidRPr="00327BAE" w:rsidRDefault="00174FE2" w:rsidP="00FD4C9E">
      <w:pPr>
        <w:ind w:firstLine="709"/>
        <w:jc w:val="both"/>
        <w:rPr>
          <w:bCs/>
          <w:sz w:val="28"/>
          <w:szCs w:val="28"/>
        </w:rPr>
      </w:pPr>
      <w:r w:rsidRPr="00327BAE">
        <w:rPr>
          <w:bCs/>
          <w:sz w:val="28"/>
          <w:szCs w:val="28"/>
        </w:rPr>
        <w:t xml:space="preserve">4. </w:t>
      </w:r>
      <w:r w:rsidR="00663F4E" w:rsidRPr="00327BAE">
        <w:rPr>
          <w:bCs/>
          <w:sz w:val="28"/>
          <w:szCs w:val="28"/>
        </w:rPr>
        <w:t>Увеличить</w:t>
      </w:r>
      <w:r w:rsidR="00663F4E" w:rsidRPr="00327BAE">
        <w:rPr>
          <w:bCs/>
          <w:sz w:val="28"/>
          <w:szCs w:val="28"/>
        </w:rPr>
        <w:tab/>
        <w:t>бюджетные ассигнования</w:t>
      </w:r>
      <w:r w:rsidR="00663F4E" w:rsidRPr="00327BAE">
        <w:rPr>
          <w:bCs/>
          <w:sz w:val="28"/>
          <w:szCs w:val="28"/>
        </w:rPr>
        <w:tab/>
        <w:t xml:space="preserve">в рамках реализации муниципальной программы Кунгурского муниципального округа Пермского края </w:t>
      </w:r>
      <w:r w:rsidR="00663F4E" w:rsidRPr="00327BAE">
        <w:rPr>
          <w:b/>
          <w:bCs/>
          <w:sz w:val="28"/>
          <w:szCs w:val="28"/>
        </w:rPr>
        <w:t>«Образование Кунгурского муниципального округа Пермского края»</w:t>
      </w:r>
      <w:r w:rsidR="00663F4E" w:rsidRPr="00327BAE">
        <w:rPr>
          <w:bCs/>
          <w:sz w:val="28"/>
          <w:szCs w:val="28"/>
        </w:rPr>
        <w:t xml:space="preserve"> в сумме</w:t>
      </w:r>
      <w:r w:rsidR="00663F4E" w:rsidRPr="00327BAE">
        <w:rPr>
          <w:bCs/>
          <w:sz w:val="28"/>
          <w:szCs w:val="28"/>
        </w:rPr>
        <w:tab/>
      </w:r>
      <w:r w:rsidR="00FD4C9E" w:rsidRPr="00327BAE">
        <w:rPr>
          <w:bCs/>
          <w:sz w:val="28"/>
          <w:szCs w:val="28"/>
        </w:rPr>
        <w:t>48 059 330,66</w:t>
      </w:r>
      <w:r w:rsidR="00663F4E" w:rsidRPr="00327BAE">
        <w:rPr>
          <w:bCs/>
          <w:sz w:val="28"/>
          <w:szCs w:val="28"/>
        </w:rPr>
        <w:tab/>
        <w:t>руб., в том числе:</w:t>
      </w:r>
    </w:p>
    <w:p w:rsidR="00663F4E" w:rsidRPr="00327BAE" w:rsidRDefault="00663F4E" w:rsidP="00663F4E">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предоставление субсидии на выполнение муниципального задания образовательным организациям (на оплату услуг отопления в связи с: увеличением тарифов (в связи с уплатой НДС по ставке 20%), в связи с выходом из строя прибора учета тепла, в связи с увеличением объемов потребления тепловой энергии после поверки прибора учета тепла) в сумме</w:t>
      </w:r>
      <w:r w:rsidRPr="00327BAE">
        <w:rPr>
          <w:bCs/>
          <w:sz w:val="28"/>
          <w:szCs w:val="28"/>
        </w:rPr>
        <w:tab/>
      </w:r>
      <w:r w:rsidR="00FD4C9E" w:rsidRPr="00327BAE">
        <w:rPr>
          <w:bCs/>
          <w:sz w:val="28"/>
          <w:szCs w:val="28"/>
        </w:rPr>
        <w:t>3 616 700,00</w:t>
      </w:r>
      <w:r w:rsidRPr="00327BAE">
        <w:rPr>
          <w:bCs/>
          <w:sz w:val="28"/>
          <w:szCs w:val="28"/>
        </w:rPr>
        <w:tab/>
        <w:t>руб.,</w:t>
      </w:r>
    </w:p>
    <w:p w:rsidR="00663F4E" w:rsidRPr="00327BAE" w:rsidRDefault="00663F4E" w:rsidP="00663F4E">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 xml:space="preserve">на предоставление целевой субсидии муниципальным образовательным учреждениям на обеспечение питанием учащихся с ограниченными возможностями здоровья в сумме </w:t>
      </w:r>
      <w:r w:rsidR="00FD4C9E" w:rsidRPr="00327BAE">
        <w:rPr>
          <w:bCs/>
          <w:sz w:val="28"/>
          <w:szCs w:val="28"/>
        </w:rPr>
        <w:t>1 574 482,90</w:t>
      </w:r>
      <w:r w:rsidRPr="00327BAE">
        <w:rPr>
          <w:bCs/>
          <w:sz w:val="28"/>
          <w:szCs w:val="28"/>
        </w:rPr>
        <w:t xml:space="preserve"> руб.,</w:t>
      </w:r>
    </w:p>
    <w:p w:rsidR="00663F4E" w:rsidRPr="00327BAE" w:rsidRDefault="00663F4E" w:rsidP="00663F4E">
      <w:pPr>
        <w:ind w:firstLine="709"/>
        <w:jc w:val="both"/>
        <w:rPr>
          <w:bCs/>
          <w:sz w:val="28"/>
          <w:szCs w:val="28"/>
        </w:rPr>
      </w:pPr>
      <w:r w:rsidRPr="00327BAE">
        <w:rPr>
          <w:bCs/>
          <w:sz w:val="28"/>
          <w:szCs w:val="28"/>
        </w:rPr>
        <w:t>- увеличить</w:t>
      </w:r>
      <w:r w:rsidRPr="00327BAE">
        <w:rPr>
          <w:bCs/>
          <w:sz w:val="28"/>
          <w:szCs w:val="28"/>
        </w:rPr>
        <w:tab/>
        <w:t>средства на предоставление целевой субсидии муниципальным образовательным учреждениям на приведение имущественных комплексов в нормативное состояние</w:t>
      </w:r>
      <w:r w:rsidR="00571378" w:rsidRPr="00327BAE">
        <w:rPr>
          <w:bCs/>
          <w:sz w:val="28"/>
          <w:szCs w:val="28"/>
        </w:rPr>
        <w:t xml:space="preserve"> в сумме</w:t>
      </w:r>
      <w:r w:rsidR="00571378" w:rsidRPr="00327BAE">
        <w:rPr>
          <w:bCs/>
          <w:sz w:val="28"/>
          <w:szCs w:val="28"/>
        </w:rPr>
        <w:tab/>
        <w:t>18</w:t>
      </w:r>
      <w:r w:rsidR="00FD4C9E" w:rsidRPr="00327BAE">
        <w:rPr>
          <w:bCs/>
          <w:sz w:val="28"/>
          <w:szCs w:val="28"/>
        </w:rPr>
        <w:t> 924 930,36</w:t>
      </w:r>
      <w:r w:rsidR="00571378" w:rsidRPr="00327BAE">
        <w:rPr>
          <w:bCs/>
          <w:sz w:val="28"/>
          <w:szCs w:val="28"/>
        </w:rPr>
        <w:tab/>
        <w:t>руб.</w:t>
      </w:r>
      <w:r w:rsidRPr="00327BAE">
        <w:rPr>
          <w:bCs/>
          <w:sz w:val="28"/>
          <w:szCs w:val="28"/>
        </w:rPr>
        <w:t xml:space="preserve">, в том числе: </w:t>
      </w:r>
    </w:p>
    <w:p w:rsidR="00663F4E" w:rsidRPr="00327BAE" w:rsidRDefault="00663F4E" w:rsidP="00663F4E">
      <w:pPr>
        <w:ind w:firstLine="709"/>
        <w:jc w:val="both"/>
        <w:rPr>
          <w:bCs/>
          <w:sz w:val="28"/>
          <w:szCs w:val="28"/>
        </w:rPr>
      </w:pPr>
      <w:r w:rsidRPr="00327BAE">
        <w:rPr>
          <w:bCs/>
          <w:sz w:val="28"/>
          <w:szCs w:val="28"/>
        </w:rPr>
        <w:t>МАДОУ "ЦРР - детский сад № 13" -  на разработку сметной документации "Капитальный ремонт здания МАДОУ "ЦРР-детский сад № 13" по адресу: г.Кунгур, ул. Труда, 48 в сумме 598 218,00 руб.,</w:t>
      </w:r>
    </w:p>
    <w:p w:rsidR="00663F4E" w:rsidRPr="00327BAE" w:rsidRDefault="00663F4E" w:rsidP="00663F4E">
      <w:pPr>
        <w:ind w:firstLine="709"/>
        <w:jc w:val="both"/>
        <w:rPr>
          <w:bCs/>
          <w:sz w:val="28"/>
          <w:szCs w:val="28"/>
        </w:rPr>
      </w:pPr>
      <w:r w:rsidRPr="00327BAE">
        <w:rPr>
          <w:bCs/>
          <w:sz w:val="28"/>
          <w:szCs w:val="28"/>
        </w:rPr>
        <w:lastRenderedPageBreak/>
        <w:t xml:space="preserve"> МАОУ "Кыласовская СОШ" - на ремонт санитарных узлов в сумме 2 321 057,26 руб., </w:t>
      </w:r>
    </w:p>
    <w:p w:rsidR="00663F4E" w:rsidRPr="00327BAE" w:rsidRDefault="00663F4E" w:rsidP="00663F4E">
      <w:pPr>
        <w:ind w:firstLine="709"/>
        <w:jc w:val="both"/>
        <w:rPr>
          <w:bCs/>
          <w:sz w:val="28"/>
          <w:szCs w:val="28"/>
        </w:rPr>
      </w:pPr>
      <w:r w:rsidRPr="00327BAE">
        <w:rPr>
          <w:bCs/>
          <w:sz w:val="28"/>
          <w:szCs w:val="28"/>
        </w:rPr>
        <w:t xml:space="preserve">МАОУ "Калининская СОШ имени Героя Советского Союза Ф.П.Хохрякова" - в сумме 7 458 685,71 руб., в том числе: ремонт полов в здании школы (в т.ч. строительный контроль) в сумме 4 646 087,00 руб., ремонт кровли над спортзалом в здании школы (в т.ч. строительный контроль) в сумме 2 042 800,00 руб., устройство тротуаров и подъездных путей  в СП для детей дошкольного возраста в сумме 769 798,71 руб., </w:t>
      </w:r>
    </w:p>
    <w:p w:rsidR="00663F4E" w:rsidRPr="00327BAE" w:rsidRDefault="00571378" w:rsidP="00663F4E">
      <w:pPr>
        <w:ind w:firstLine="709"/>
        <w:jc w:val="both"/>
        <w:rPr>
          <w:bCs/>
          <w:sz w:val="28"/>
          <w:szCs w:val="28"/>
        </w:rPr>
      </w:pPr>
      <w:r w:rsidRPr="00327BAE">
        <w:rPr>
          <w:bCs/>
          <w:sz w:val="28"/>
          <w:szCs w:val="28"/>
        </w:rPr>
        <w:t>МАОУ "Моховская ООШ</w:t>
      </w:r>
      <w:r w:rsidR="00663F4E" w:rsidRPr="00327BAE">
        <w:rPr>
          <w:bCs/>
          <w:sz w:val="28"/>
          <w:szCs w:val="28"/>
        </w:rPr>
        <w:t>" - на ремонт полового покрытия в кабинетах 15,</w:t>
      </w:r>
      <w:r w:rsidRPr="00327BAE">
        <w:rPr>
          <w:bCs/>
          <w:sz w:val="28"/>
          <w:szCs w:val="28"/>
        </w:rPr>
        <w:t xml:space="preserve"> </w:t>
      </w:r>
      <w:r w:rsidR="00663F4E" w:rsidRPr="00327BAE">
        <w:rPr>
          <w:bCs/>
          <w:sz w:val="28"/>
          <w:szCs w:val="28"/>
        </w:rPr>
        <w:t>17,</w:t>
      </w:r>
      <w:r w:rsidRPr="00327BAE">
        <w:rPr>
          <w:bCs/>
          <w:sz w:val="28"/>
          <w:szCs w:val="28"/>
        </w:rPr>
        <w:t xml:space="preserve"> </w:t>
      </w:r>
      <w:r w:rsidR="00663F4E" w:rsidRPr="00327BAE">
        <w:rPr>
          <w:bCs/>
          <w:sz w:val="28"/>
          <w:szCs w:val="28"/>
        </w:rPr>
        <w:t xml:space="preserve">5 и рекреациях на 1-ом и 2-ом этажах (в т.ч. строительный контроль) - в сумме 4 110 720,10 руб., </w:t>
      </w:r>
    </w:p>
    <w:p w:rsidR="00663F4E" w:rsidRPr="00327BAE" w:rsidRDefault="00663F4E" w:rsidP="00663F4E">
      <w:pPr>
        <w:ind w:firstLine="709"/>
        <w:jc w:val="both"/>
        <w:rPr>
          <w:bCs/>
          <w:sz w:val="28"/>
          <w:szCs w:val="28"/>
        </w:rPr>
      </w:pPr>
      <w:r w:rsidRPr="00327BAE">
        <w:rPr>
          <w:bCs/>
          <w:sz w:val="28"/>
          <w:szCs w:val="28"/>
        </w:rPr>
        <w:t>МА</w:t>
      </w:r>
      <w:r w:rsidR="00571378" w:rsidRPr="00327BAE">
        <w:rPr>
          <w:bCs/>
          <w:sz w:val="28"/>
          <w:szCs w:val="28"/>
        </w:rPr>
        <w:t>ОУ "Троицкая ООШ</w:t>
      </w:r>
      <w:r w:rsidRPr="00327BAE">
        <w:rPr>
          <w:bCs/>
          <w:sz w:val="28"/>
          <w:szCs w:val="28"/>
        </w:rPr>
        <w:t xml:space="preserve">" - на ремонт помещений мастерских для мальчиков с установкой раковины и подводом трубопроводов водоснабжения и канализования - в сумме 2 000 000,00 руб., </w:t>
      </w:r>
    </w:p>
    <w:p w:rsidR="00663F4E" w:rsidRPr="00327BAE" w:rsidRDefault="00571378" w:rsidP="00663F4E">
      <w:pPr>
        <w:ind w:firstLine="709"/>
        <w:jc w:val="both"/>
        <w:rPr>
          <w:bCs/>
          <w:sz w:val="28"/>
          <w:szCs w:val="28"/>
        </w:rPr>
      </w:pPr>
      <w:r w:rsidRPr="00327BAE">
        <w:rPr>
          <w:bCs/>
          <w:sz w:val="28"/>
          <w:szCs w:val="28"/>
        </w:rPr>
        <w:t>МАДОУ "ЦРР - детский сад № 11"</w:t>
      </w:r>
      <w:r w:rsidR="00663F4E" w:rsidRPr="00327BAE">
        <w:rPr>
          <w:bCs/>
          <w:sz w:val="28"/>
          <w:szCs w:val="28"/>
        </w:rPr>
        <w:t xml:space="preserve"> - в сумме 1 700 484,39 руб., в том числе: на ремонт кровли здания по адресу: г. Кунгур, ул. Газеты Искра, 13 (в том числе строительный контроль) - в сумме 1 412 486,16 руб., на устройство отмостки, ремонт крыльца, замену двери</w:t>
      </w:r>
      <w:r w:rsidRPr="00327BAE">
        <w:rPr>
          <w:bCs/>
          <w:sz w:val="28"/>
          <w:szCs w:val="28"/>
        </w:rPr>
        <w:t xml:space="preserve"> </w:t>
      </w:r>
      <w:r w:rsidR="00663F4E" w:rsidRPr="00327BAE">
        <w:rPr>
          <w:bCs/>
          <w:sz w:val="28"/>
          <w:szCs w:val="28"/>
        </w:rPr>
        <w:t>по адресу: г. Кунгур, ул. Газеты Искра, 13 (корпус 1) (в том числе строительный контроль)  - в сумме 287 998,23 руб.,</w:t>
      </w:r>
    </w:p>
    <w:p w:rsidR="00FD4C9E" w:rsidRPr="00327BAE" w:rsidRDefault="00571378" w:rsidP="00663F4E">
      <w:pPr>
        <w:ind w:firstLine="709"/>
        <w:jc w:val="both"/>
        <w:rPr>
          <w:bCs/>
          <w:sz w:val="28"/>
          <w:szCs w:val="28"/>
        </w:rPr>
      </w:pPr>
      <w:r w:rsidRPr="00327BAE">
        <w:rPr>
          <w:bCs/>
          <w:sz w:val="28"/>
          <w:szCs w:val="28"/>
        </w:rPr>
        <w:t>МАОУ "Ленская СОШ</w:t>
      </w:r>
      <w:r w:rsidR="00663F4E" w:rsidRPr="00327BAE">
        <w:rPr>
          <w:bCs/>
          <w:sz w:val="28"/>
          <w:szCs w:val="28"/>
        </w:rPr>
        <w:t>" - на ремонт автобуса ПАЗ 4</w:t>
      </w:r>
      <w:r w:rsidRPr="00327BAE">
        <w:rPr>
          <w:bCs/>
          <w:sz w:val="28"/>
          <w:szCs w:val="28"/>
        </w:rPr>
        <w:t>23470-04 в сумме 90 753,90 руб.</w:t>
      </w:r>
      <w:r w:rsidR="00FD4C9E" w:rsidRPr="00327BAE">
        <w:rPr>
          <w:bCs/>
          <w:sz w:val="28"/>
          <w:szCs w:val="28"/>
        </w:rPr>
        <w:t>,</w:t>
      </w:r>
    </w:p>
    <w:p w:rsidR="00FD4C9E" w:rsidRPr="00327BAE" w:rsidRDefault="00FD4C9E" w:rsidP="00FD4C9E">
      <w:pPr>
        <w:ind w:firstLine="709"/>
        <w:jc w:val="both"/>
        <w:rPr>
          <w:bCs/>
          <w:sz w:val="28"/>
          <w:szCs w:val="28"/>
        </w:rPr>
      </w:pPr>
      <w:r w:rsidRPr="00327BAE">
        <w:rPr>
          <w:bCs/>
          <w:sz w:val="28"/>
          <w:szCs w:val="28"/>
        </w:rPr>
        <w:t>МАОУ "СОШ № 10"- на ремонт группового помещения в корпусе № 2 СП "Детский сад" по адресу: г.Кунгур, ул. Мамонтова, 45 - в сумме 542 211,00 руб.,</w:t>
      </w:r>
    </w:p>
    <w:p w:rsidR="00663F4E" w:rsidRPr="00327BAE" w:rsidRDefault="00FD4C9E" w:rsidP="00663F4E">
      <w:pPr>
        <w:ind w:firstLine="709"/>
        <w:jc w:val="both"/>
        <w:rPr>
          <w:bCs/>
          <w:sz w:val="28"/>
          <w:szCs w:val="28"/>
        </w:rPr>
      </w:pPr>
      <w:r w:rsidRPr="00327BAE">
        <w:rPr>
          <w:bCs/>
          <w:sz w:val="28"/>
          <w:szCs w:val="28"/>
        </w:rPr>
        <w:t>МАУДО "ЦДОД "Дар" - на ремонт электропроводки в сумме 102 800,00 руб., в том числе: по адресу: г.Кунгур, ул. К.Маркса, д. 16 - в сумме 34 897,39 руб., по адресу: п. Комсомольский, ул. Школьная, д. 16 в сумме 67 902,61 руб.</w:t>
      </w:r>
      <w:r w:rsidR="00663F4E" w:rsidRPr="00327BAE">
        <w:rPr>
          <w:bCs/>
          <w:sz w:val="28"/>
          <w:szCs w:val="28"/>
        </w:rPr>
        <w:tab/>
      </w:r>
      <w:r w:rsidR="00571378" w:rsidRPr="00327BAE">
        <w:rPr>
          <w:bCs/>
          <w:sz w:val="28"/>
          <w:szCs w:val="28"/>
        </w:rPr>
        <w:t xml:space="preserve">- </w:t>
      </w:r>
      <w:r w:rsidR="00663F4E" w:rsidRPr="00327BAE">
        <w:rPr>
          <w:bCs/>
          <w:sz w:val="28"/>
          <w:szCs w:val="28"/>
        </w:rPr>
        <w:t>увеличить</w:t>
      </w:r>
      <w:r w:rsidR="00663F4E" w:rsidRPr="00327BAE">
        <w:rPr>
          <w:bCs/>
          <w:sz w:val="28"/>
          <w:szCs w:val="28"/>
        </w:rPr>
        <w:tab/>
        <w:t>средства</w:t>
      </w:r>
      <w:r w:rsidR="00663F4E" w:rsidRPr="00327BAE">
        <w:rPr>
          <w:bCs/>
          <w:sz w:val="28"/>
          <w:szCs w:val="28"/>
        </w:rPr>
        <w:tab/>
        <w:t>на предоставление целевой субсидии МАОУ "Шадейская СОШ" на мероприятия по модернизации образовательных организаций (дополнительные работы по капит</w:t>
      </w:r>
      <w:r w:rsidR="00571378" w:rsidRPr="00327BAE">
        <w:rPr>
          <w:bCs/>
          <w:sz w:val="28"/>
          <w:szCs w:val="28"/>
        </w:rPr>
        <w:t>альному ремонту здания)</w:t>
      </w:r>
      <w:r w:rsidR="00571378" w:rsidRPr="00327BAE">
        <w:rPr>
          <w:bCs/>
          <w:sz w:val="28"/>
          <w:szCs w:val="28"/>
        </w:rPr>
        <w:tab/>
        <w:t xml:space="preserve">в сумме 3 694 794,04 </w:t>
      </w:r>
      <w:r w:rsidR="00663F4E" w:rsidRPr="00327BAE">
        <w:rPr>
          <w:bCs/>
          <w:sz w:val="28"/>
          <w:szCs w:val="28"/>
        </w:rPr>
        <w:t>руб.,</w:t>
      </w:r>
    </w:p>
    <w:p w:rsidR="00663F4E" w:rsidRPr="00327BAE" w:rsidRDefault="00571378" w:rsidP="00663F4E">
      <w:pPr>
        <w:ind w:firstLine="709"/>
        <w:jc w:val="both"/>
        <w:rPr>
          <w:bCs/>
          <w:sz w:val="28"/>
          <w:szCs w:val="28"/>
        </w:rPr>
      </w:pPr>
      <w:r w:rsidRPr="00327BAE">
        <w:rPr>
          <w:bCs/>
          <w:sz w:val="28"/>
          <w:szCs w:val="28"/>
        </w:rPr>
        <w:t xml:space="preserve">- </w:t>
      </w:r>
      <w:r w:rsidR="00663F4E" w:rsidRPr="00327BAE">
        <w:rPr>
          <w:bCs/>
          <w:sz w:val="28"/>
          <w:szCs w:val="28"/>
        </w:rPr>
        <w:t>уменьшить</w:t>
      </w:r>
      <w:r w:rsidR="00663F4E" w:rsidRPr="00327BAE">
        <w:rPr>
          <w:bCs/>
          <w:sz w:val="28"/>
          <w:szCs w:val="28"/>
        </w:rPr>
        <w:tab/>
        <w:t>средства</w:t>
      </w:r>
      <w:r w:rsidR="00663F4E" w:rsidRPr="00327BAE">
        <w:rPr>
          <w:bCs/>
          <w:sz w:val="28"/>
          <w:szCs w:val="28"/>
        </w:rPr>
        <w:tab/>
        <w:t>на предоставление целевой субсидии муниципальным образовательным учреждениям на подвоз обучающихся в образовательные организации</w:t>
      </w:r>
      <w:r w:rsidR="00663F4E" w:rsidRPr="00327BAE">
        <w:rPr>
          <w:bCs/>
          <w:sz w:val="28"/>
          <w:szCs w:val="28"/>
        </w:rPr>
        <w:tab/>
        <w:t>в</w:t>
      </w:r>
      <w:r w:rsidRPr="00327BAE">
        <w:rPr>
          <w:bCs/>
          <w:sz w:val="28"/>
          <w:szCs w:val="28"/>
        </w:rPr>
        <w:t xml:space="preserve"> сумме </w:t>
      </w:r>
      <w:r w:rsidR="00436C15" w:rsidRPr="00327BAE">
        <w:rPr>
          <w:bCs/>
          <w:sz w:val="28"/>
          <w:szCs w:val="28"/>
        </w:rPr>
        <w:t>319 158,97</w:t>
      </w:r>
      <w:r w:rsidR="00663F4E" w:rsidRPr="00327BAE">
        <w:rPr>
          <w:bCs/>
          <w:sz w:val="28"/>
          <w:szCs w:val="28"/>
        </w:rPr>
        <w:tab/>
        <w:t>руб.,</w:t>
      </w:r>
    </w:p>
    <w:p w:rsidR="00663F4E" w:rsidRPr="00327BAE" w:rsidRDefault="00571378" w:rsidP="00663F4E">
      <w:pPr>
        <w:ind w:firstLine="709"/>
        <w:jc w:val="both"/>
        <w:rPr>
          <w:bCs/>
          <w:sz w:val="28"/>
          <w:szCs w:val="28"/>
        </w:rPr>
      </w:pPr>
      <w:r w:rsidRPr="00327BAE">
        <w:rPr>
          <w:bCs/>
          <w:sz w:val="28"/>
          <w:szCs w:val="28"/>
        </w:rPr>
        <w:t xml:space="preserve">- </w:t>
      </w:r>
      <w:r w:rsidR="00663F4E" w:rsidRPr="00327BAE">
        <w:rPr>
          <w:bCs/>
          <w:sz w:val="28"/>
          <w:szCs w:val="28"/>
        </w:rPr>
        <w:t>увеличить</w:t>
      </w:r>
      <w:r w:rsidR="00663F4E" w:rsidRPr="00327BAE">
        <w:rPr>
          <w:bCs/>
          <w:sz w:val="28"/>
          <w:szCs w:val="28"/>
        </w:rPr>
        <w:tab/>
        <w:t>средства</w:t>
      </w:r>
      <w:r w:rsidR="00663F4E" w:rsidRPr="00327BAE">
        <w:rPr>
          <w:bCs/>
          <w:sz w:val="28"/>
          <w:szCs w:val="28"/>
        </w:rPr>
        <w:tab/>
        <w:t>на предоставление целевой субсидии муниципальным образовательным учреждениям на обеспечение мер по инженерно-технической, физической защите и пожарной бе</w:t>
      </w:r>
      <w:r w:rsidRPr="00327BAE">
        <w:rPr>
          <w:bCs/>
          <w:sz w:val="28"/>
          <w:szCs w:val="28"/>
        </w:rPr>
        <w:t>зопасности объекта (территории) в сумме</w:t>
      </w:r>
      <w:r w:rsidRPr="00327BAE">
        <w:rPr>
          <w:bCs/>
          <w:sz w:val="28"/>
          <w:szCs w:val="28"/>
        </w:rPr>
        <w:tab/>
        <w:t xml:space="preserve">23 246 783,16 </w:t>
      </w:r>
      <w:r w:rsidR="00663F4E" w:rsidRPr="00327BAE">
        <w:rPr>
          <w:bCs/>
          <w:sz w:val="28"/>
          <w:szCs w:val="28"/>
        </w:rPr>
        <w:t>руб.,</w:t>
      </w:r>
    </w:p>
    <w:p w:rsidR="00174FE2" w:rsidRPr="00327BAE" w:rsidRDefault="00571378" w:rsidP="00663F4E">
      <w:pPr>
        <w:ind w:firstLine="709"/>
        <w:jc w:val="both"/>
        <w:rPr>
          <w:bCs/>
          <w:sz w:val="28"/>
          <w:szCs w:val="28"/>
        </w:rPr>
      </w:pPr>
      <w:r w:rsidRPr="00327BAE">
        <w:rPr>
          <w:bCs/>
          <w:sz w:val="28"/>
          <w:szCs w:val="28"/>
        </w:rPr>
        <w:t xml:space="preserve">- </w:t>
      </w:r>
      <w:r w:rsidR="00663F4E" w:rsidRPr="00327BAE">
        <w:rPr>
          <w:bCs/>
          <w:sz w:val="28"/>
          <w:szCs w:val="28"/>
        </w:rPr>
        <w:t>уменьшить</w:t>
      </w:r>
      <w:r w:rsidR="00663F4E" w:rsidRPr="00327BAE">
        <w:rPr>
          <w:bCs/>
          <w:sz w:val="28"/>
          <w:szCs w:val="28"/>
        </w:rPr>
        <w:tab/>
        <w:t>средства</w:t>
      </w:r>
      <w:r w:rsidR="00663F4E" w:rsidRPr="00327BAE">
        <w:rPr>
          <w:bCs/>
          <w:sz w:val="28"/>
          <w:szCs w:val="28"/>
        </w:rPr>
        <w:tab/>
        <w:t>на предоставление целевой субсидии МАУДО "ДШИ им. Р.Н. Розен" на организацию отдыха детей в каникулярное время</w:t>
      </w:r>
      <w:r w:rsidR="00436C15" w:rsidRPr="00327BAE">
        <w:rPr>
          <w:bCs/>
          <w:sz w:val="28"/>
          <w:szCs w:val="28"/>
        </w:rPr>
        <w:t xml:space="preserve"> </w:t>
      </w:r>
      <w:r w:rsidR="00436C15" w:rsidRPr="00327BAE">
        <w:rPr>
          <w:bCs/>
          <w:sz w:val="28"/>
          <w:szCs w:val="28"/>
        </w:rPr>
        <w:tab/>
        <w:t>в сумме</w:t>
      </w:r>
      <w:r w:rsidR="00436C15" w:rsidRPr="00327BAE">
        <w:rPr>
          <w:bCs/>
          <w:sz w:val="28"/>
          <w:szCs w:val="28"/>
        </w:rPr>
        <w:tab/>
        <w:t>8 594,00</w:t>
      </w:r>
      <w:r w:rsidR="00436C15" w:rsidRPr="00327BAE">
        <w:rPr>
          <w:bCs/>
          <w:sz w:val="28"/>
          <w:szCs w:val="28"/>
        </w:rPr>
        <w:tab/>
        <w:t>руб.,</w:t>
      </w:r>
    </w:p>
    <w:p w:rsidR="00436C15" w:rsidRPr="00327BAE" w:rsidRDefault="00436C15" w:rsidP="00436C15">
      <w:pPr>
        <w:ind w:firstLine="709"/>
        <w:jc w:val="both"/>
        <w:rPr>
          <w:bCs/>
          <w:sz w:val="28"/>
          <w:szCs w:val="28"/>
        </w:rPr>
      </w:pPr>
      <w:r w:rsidRPr="00327BAE">
        <w:rPr>
          <w:bCs/>
          <w:sz w:val="28"/>
          <w:szCs w:val="28"/>
        </w:rPr>
        <w:t xml:space="preserve">- увеличить средства на предоставление целевой субсидии муниципальным образовательным учреждениям на развитие и укрепление </w:t>
      </w:r>
      <w:r w:rsidRPr="00327BAE">
        <w:rPr>
          <w:bCs/>
          <w:sz w:val="28"/>
          <w:szCs w:val="28"/>
        </w:rPr>
        <w:lastRenderedPageBreak/>
        <w:t>материально-технической базы учреждений в сумме 169 600,00 руб., в том числе:</w:t>
      </w:r>
    </w:p>
    <w:p w:rsidR="00436C15" w:rsidRPr="00327BAE" w:rsidRDefault="00436C15" w:rsidP="00436C15">
      <w:pPr>
        <w:ind w:firstLine="709"/>
        <w:jc w:val="both"/>
        <w:rPr>
          <w:bCs/>
          <w:sz w:val="28"/>
          <w:szCs w:val="28"/>
        </w:rPr>
      </w:pPr>
      <w:r w:rsidRPr="00327BAE">
        <w:rPr>
          <w:bCs/>
          <w:sz w:val="28"/>
          <w:szCs w:val="28"/>
        </w:rPr>
        <w:t>МАДОУ "Центр развития ребенка - детский сад № 2" на приобретение теплового счетчика в сумме 120 000,00 руб.,</w:t>
      </w:r>
    </w:p>
    <w:p w:rsidR="00436C15" w:rsidRPr="00327BAE" w:rsidRDefault="00436C15" w:rsidP="00436C15">
      <w:pPr>
        <w:ind w:firstLine="709"/>
        <w:jc w:val="both"/>
        <w:rPr>
          <w:bCs/>
          <w:sz w:val="28"/>
          <w:szCs w:val="28"/>
        </w:rPr>
      </w:pPr>
      <w:r w:rsidRPr="00327BAE">
        <w:rPr>
          <w:bCs/>
          <w:sz w:val="28"/>
          <w:szCs w:val="28"/>
        </w:rPr>
        <w:t>МАОУ "Сергинская СОШ" на приобретение комплекта универсальных автошин на автобус ПАЗ 423407-04, осуществляющий подвоз обучающихся к месту учебы и обратно, в сумме 49 600,00 руб.</w:t>
      </w:r>
      <w:r w:rsidRPr="00327BAE">
        <w:rPr>
          <w:bCs/>
          <w:sz w:val="28"/>
          <w:szCs w:val="28"/>
        </w:rPr>
        <w:tab/>
      </w:r>
    </w:p>
    <w:p w:rsidR="00436C15" w:rsidRPr="00327BAE" w:rsidRDefault="00436C15" w:rsidP="00436C15">
      <w:pPr>
        <w:ind w:firstLine="709"/>
        <w:jc w:val="both"/>
        <w:rPr>
          <w:bCs/>
          <w:sz w:val="28"/>
          <w:szCs w:val="28"/>
        </w:rPr>
      </w:pPr>
      <w:r w:rsidRPr="00327BAE">
        <w:rPr>
          <w:bCs/>
          <w:sz w:val="28"/>
          <w:szCs w:val="28"/>
        </w:rPr>
        <w:t>- увеличить средства на предоставление целевой субсидии муниципальным образовательным учреждениям на благоустройство территорий, прилегающих к зданиям образовательных учреждений (корректировка дизайн-проектов и сметной документации МАОУ "Ергачинская СОШ", МАОУ "Ленская СОШ")</w:t>
      </w:r>
      <w:r w:rsidRPr="00327BAE">
        <w:rPr>
          <w:bCs/>
          <w:sz w:val="28"/>
          <w:szCs w:val="28"/>
        </w:rPr>
        <w:tab/>
        <w:t>в сумме 148 758,97 руб.,</w:t>
      </w:r>
    </w:p>
    <w:p w:rsidR="00436C15" w:rsidRPr="00327BAE" w:rsidRDefault="00436C15" w:rsidP="00436C15">
      <w:pPr>
        <w:ind w:firstLine="709"/>
        <w:jc w:val="both"/>
        <w:rPr>
          <w:bCs/>
          <w:sz w:val="28"/>
          <w:szCs w:val="28"/>
        </w:rPr>
      </w:pPr>
      <w:r w:rsidRPr="00327BAE">
        <w:rPr>
          <w:bCs/>
          <w:sz w:val="28"/>
          <w:szCs w:val="28"/>
        </w:rPr>
        <w:t>- увеличить средства на поощрение муниципальной управленческой команды</w:t>
      </w:r>
      <w:r w:rsidRPr="00327BAE">
        <w:rPr>
          <w:bCs/>
          <w:sz w:val="28"/>
          <w:szCs w:val="28"/>
        </w:rPr>
        <w:tab/>
        <w:t>в сумме 45 000,00 руб.,</w:t>
      </w:r>
    </w:p>
    <w:p w:rsidR="00436C15" w:rsidRPr="00327BAE" w:rsidRDefault="00436C15" w:rsidP="00436C15">
      <w:pPr>
        <w:ind w:firstLine="709"/>
        <w:jc w:val="both"/>
        <w:rPr>
          <w:bCs/>
          <w:sz w:val="28"/>
          <w:szCs w:val="28"/>
        </w:rPr>
      </w:pPr>
      <w:r w:rsidRPr="00327BAE">
        <w:rPr>
          <w:bCs/>
          <w:sz w:val="28"/>
          <w:szCs w:val="28"/>
        </w:rPr>
        <w:t>- увеличить средства на содержание Управления образования администрации Кунгурского муниципального округа Пермского края (фонд оплаты труда работников)</w:t>
      </w:r>
      <w:r w:rsidRPr="00327BAE">
        <w:rPr>
          <w:bCs/>
          <w:sz w:val="28"/>
          <w:szCs w:val="28"/>
        </w:rPr>
        <w:tab/>
        <w:t>в сумме 115 000,00 руб.;</w:t>
      </w:r>
    </w:p>
    <w:p w:rsidR="002151E6" w:rsidRPr="00327BAE" w:rsidRDefault="002151E6" w:rsidP="002151E6">
      <w:pPr>
        <w:ind w:firstLine="709"/>
        <w:jc w:val="both"/>
        <w:rPr>
          <w:bCs/>
          <w:sz w:val="28"/>
          <w:szCs w:val="28"/>
        </w:rPr>
      </w:pPr>
      <w:r w:rsidRPr="00327BAE">
        <w:rPr>
          <w:bCs/>
          <w:sz w:val="28"/>
          <w:szCs w:val="28"/>
        </w:rPr>
        <w:t>5. Увеличить</w:t>
      </w:r>
      <w:r w:rsidRPr="00327BAE">
        <w:rPr>
          <w:bCs/>
          <w:sz w:val="28"/>
          <w:szCs w:val="28"/>
        </w:rPr>
        <w:tab/>
        <w:t>бюджетные ассигнования</w:t>
      </w:r>
      <w:r w:rsidRPr="00327BAE">
        <w:rPr>
          <w:bCs/>
          <w:sz w:val="28"/>
          <w:szCs w:val="28"/>
        </w:rPr>
        <w:tab/>
        <w:t xml:space="preserve">в рамках реализации муниципальной программы Кунгурского муниципального округа Пермского края </w:t>
      </w:r>
      <w:r w:rsidRPr="00327BAE">
        <w:rPr>
          <w:b/>
          <w:bCs/>
          <w:sz w:val="28"/>
          <w:szCs w:val="28"/>
        </w:rPr>
        <w:t>«Градостроительная деятельность на территории Кунгурского муниципального округа Пермского края»</w:t>
      </w:r>
      <w:r w:rsidRPr="00327BAE">
        <w:rPr>
          <w:bCs/>
          <w:sz w:val="28"/>
          <w:szCs w:val="28"/>
        </w:rPr>
        <w:t xml:space="preserve"> </w:t>
      </w:r>
      <w:r w:rsidRPr="00327BAE">
        <w:rPr>
          <w:bCs/>
          <w:sz w:val="28"/>
          <w:szCs w:val="28"/>
        </w:rPr>
        <w:tab/>
        <w:t>в сумме</w:t>
      </w:r>
      <w:r w:rsidRPr="00327BAE">
        <w:rPr>
          <w:bCs/>
          <w:sz w:val="28"/>
          <w:szCs w:val="28"/>
        </w:rPr>
        <w:tab/>
      </w:r>
      <w:r w:rsidR="00A07E99" w:rsidRPr="00327BAE">
        <w:rPr>
          <w:bCs/>
          <w:sz w:val="28"/>
          <w:szCs w:val="28"/>
        </w:rPr>
        <w:t>346</w:t>
      </w:r>
      <w:r w:rsidRPr="00327BAE">
        <w:rPr>
          <w:bCs/>
          <w:sz w:val="28"/>
          <w:szCs w:val="28"/>
        </w:rPr>
        <w:t xml:space="preserve"> 000,00</w:t>
      </w:r>
      <w:r w:rsidRPr="00327BAE">
        <w:rPr>
          <w:bCs/>
          <w:sz w:val="28"/>
          <w:szCs w:val="28"/>
        </w:rPr>
        <w:tab/>
        <w:t>руб., в том числе:</w:t>
      </w:r>
    </w:p>
    <w:p w:rsidR="002151E6" w:rsidRPr="00327BAE" w:rsidRDefault="002151E6" w:rsidP="002151E6">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подготовку проектов межевания территории, проектов планировки территории в границах Кунгурского муниципального округа Пермского края</w:t>
      </w:r>
      <w:r w:rsidRPr="00327BAE">
        <w:rPr>
          <w:bCs/>
          <w:sz w:val="28"/>
          <w:szCs w:val="28"/>
        </w:rPr>
        <w:tab/>
        <w:t>в сумме</w:t>
      </w:r>
      <w:r w:rsidRPr="00327BAE">
        <w:rPr>
          <w:bCs/>
          <w:sz w:val="28"/>
          <w:szCs w:val="28"/>
        </w:rPr>
        <w:tab/>
        <w:t>13 043,40</w:t>
      </w:r>
      <w:r w:rsidRPr="00327BAE">
        <w:rPr>
          <w:bCs/>
          <w:sz w:val="28"/>
          <w:szCs w:val="28"/>
        </w:rPr>
        <w:tab/>
        <w:t>руб.,</w:t>
      </w:r>
    </w:p>
    <w:p w:rsidR="002151E6" w:rsidRPr="00327BAE" w:rsidRDefault="002151E6" w:rsidP="002151E6">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подготовку схем размещения земельных участков на кадастровом плане территории, межевых планов земельных участков, на которых расположены многоквартирные дома и иные входящие в состав таких домов объекты недвижимого имущества, в сумме 15 000,00 руб.,</w:t>
      </w:r>
    </w:p>
    <w:p w:rsidR="002151E6" w:rsidRPr="00327BAE" w:rsidRDefault="002151E6" w:rsidP="002151E6">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демонтаж рекламных конструкций, установленных без разрешения на установку и эксплуатацию рекламных конструкций с привлечением сторонней организации в сумме</w:t>
      </w:r>
      <w:r w:rsidRPr="00327BAE">
        <w:rPr>
          <w:bCs/>
          <w:sz w:val="28"/>
          <w:szCs w:val="28"/>
        </w:rPr>
        <w:tab/>
        <w:t>42 436,74 руб.,</w:t>
      </w:r>
    </w:p>
    <w:p w:rsidR="002151E6" w:rsidRPr="00327BAE" w:rsidRDefault="002151E6" w:rsidP="002151E6">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природоохранные мероприятия, направленные на снижение негативного воздействия населения на окружающую природную среду</w:t>
      </w:r>
      <w:r w:rsidRPr="00327BAE">
        <w:rPr>
          <w:bCs/>
          <w:sz w:val="28"/>
          <w:szCs w:val="28"/>
        </w:rPr>
        <w:tab/>
        <w:t>в сумме 38 693,34 руб.,</w:t>
      </w:r>
    </w:p>
    <w:p w:rsidR="002151E6" w:rsidRPr="00327BAE" w:rsidRDefault="002151E6" w:rsidP="002151E6">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выполнение работ по изготовлению и установке аншлагов на территории городских лесов и на особо охраняемых природных территориях</w:t>
      </w:r>
      <w:r w:rsidRPr="00327BAE">
        <w:rPr>
          <w:bCs/>
          <w:sz w:val="28"/>
          <w:szCs w:val="28"/>
        </w:rPr>
        <w:tab/>
        <w:t>в сумме</w:t>
      </w:r>
      <w:r w:rsidRPr="00327BAE">
        <w:rPr>
          <w:bCs/>
          <w:sz w:val="28"/>
          <w:szCs w:val="28"/>
        </w:rPr>
        <w:tab/>
        <w:t>22 000,00</w:t>
      </w:r>
      <w:r w:rsidRPr="00327BAE">
        <w:rPr>
          <w:bCs/>
          <w:sz w:val="28"/>
          <w:szCs w:val="28"/>
        </w:rPr>
        <w:tab/>
        <w:t>руб.,</w:t>
      </w:r>
    </w:p>
    <w:p w:rsidR="002151E6" w:rsidRPr="00327BAE" w:rsidRDefault="002151E6" w:rsidP="002151E6">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изготовление информационных табличек для установки на объектах культурного наследия</w:t>
      </w:r>
      <w:r w:rsidRPr="00327BAE">
        <w:rPr>
          <w:bCs/>
          <w:sz w:val="28"/>
          <w:szCs w:val="28"/>
        </w:rPr>
        <w:tab/>
        <w:t>в сумме</w:t>
      </w:r>
      <w:r w:rsidRPr="00327BAE">
        <w:rPr>
          <w:bCs/>
          <w:sz w:val="28"/>
          <w:szCs w:val="28"/>
        </w:rPr>
        <w:tab/>
        <w:t>2 300,00</w:t>
      </w:r>
      <w:r w:rsidRPr="00327BAE">
        <w:rPr>
          <w:bCs/>
          <w:sz w:val="28"/>
          <w:szCs w:val="28"/>
        </w:rPr>
        <w:tab/>
        <w:t>руб.,</w:t>
      </w:r>
    </w:p>
    <w:p w:rsidR="00571378" w:rsidRPr="00327BAE" w:rsidRDefault="002151E6" w:rsidP="002151E6">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предоставление целевой субсидии МБУК «Кунгурский музей – заповедник» на корректировку научно-проектной документации на проведение работ по сохранению объекта культурного наследия "Управа Кунгурская гор</w:t>
      </w:r>
      <w:r w:rsidR="00A07E99" w:rsidRPr="00327BAE">
        <w:rPr>
          <w:bCs/>
          <w:sz w:val="28"/>
          <w:szCs w:val="28"/>
        </w:rPr>
        <w:t>одская" в сумме</w:t>
      </w:r>
      <w:r w:rsidR="00A07E99" w:rsidRPr="00327BAE">
        <w:rPr>
          <w:bCs/>
          <w:sz w:val="28"/>
          <w:szCs w:val="28"/>
        </w:rPr>
        <w:tab/>
        <w:t>460 000,00</w:t>
      </w:r>
      <w:r w:rsidR="00A07E99" w:rsidRPr="00327BAE">
        <w:rPr>
          <w:bCs/>
          <w:sz w:val="28"/>
          <w:szCs w:val="28"/>
        </w:rPr>
        <w:tab/>
        <w:t>руб.,</w:t>
      </w:r>
    </w:p>
    <w:p w:rsidR="00A07E99" w:rsidRPr="00327BAE" w:rsidRDefault="00A07E99" w:rsidP="00A07E99">
      <w:pPr>
        <w:ind w:firstLine="709"/>
        <w:jc w:val="both"/>
        <w:rPr>
          <w:bCs/>
          <w:sz w:val="28"/>
          <w:szCs w:val="28"/>
        </w:rPr>
      </w:pPr>
      <w:r w:rsidRPr="00327BAE">
        <w:rPr>
          <w:bCs/>
          <w:sz w:val="28"/>
          <w:szCs w:val="28"/>
        </w:rPr>
        <w:lastRenderedPageBreak/>
        <w:t>- увеличить средства на поощрение муниципальной управленческой команды в сумме</w:t>
      </w:r>
      <w:r w:rsidRPr="00327BAE">
        <w:rPr>
          <w:bCs/>
          <w:sz w:val="28"/>
          <w:szCs w:val="28"/>
        </w:rPr>
        <w:tab/>
        <w:t>30 000,00 руб.,</w:t>
      </w:r>
    </w:p>
    <w:p w:rsidR="00A07E99" w:rsidRPr="00327BAE" w:rsidRDefault="00A07E99" w:rsidP="00A07E99">
      <w:pPr>
        <w:ind w:firstLine="709"/>
        <w:jc w:val="both"/>
        <w:rPr>
          <w:bCs/>
          <w:sz w:val="28"/>
          <w:szCs w:val="28"/>
        </w:rPr>
      </w:pPr>
      <w:r w:rsidRPr="00327BAE">
        <w:rPr>
          <w:bCs/>
          <w:sz w:val="28"/>
          <w:szCs w:val="28"/>
        </w:rPr>
        <w:t>- уменьшить средства на содержание Управления градостроительства администрации Кунгурского муниципального округа Пермского края (фонд оплаты труда работников) в сумме 144 000,00 руб.;</w:t>
      </w:r>
    </w:p>
    <w:p w:rsidR="00BB6333" w:rsidRPr="00327BAE" w:rsidRDefault="00BB6333" w:rsidP="00BB6333">
      <w:pPr>
        <w:ind w:firstLine="709"/>
        <w:jc w:val="both"/>
        <w:rPr>
          <w:bCs/>
          <w:sz w:val="28"/>
          <w:szCs w:val="28"/>
        </w:rPr>
      </w:pPr>
      <w:r w:rsidRPr="00327BAE">
        <w:rPr>
          <w:bCs/>
          <w:sz w:val="28"/>
          <w:szCs w:val="28"/>
        </w:rPr>
        <w:t>6. Уменьшить</w:t>
      </w:r>
      <w:r w:rsidRPr="00327BAE">
        <w:rPr>
          <w:bCs/>
          <w:sz w:val="28"/>
          <w:szCs w:val="28"/>
        </w:rPr>
        <w:tab/>
        <w:t>бюджетные ассигнования</w:t>
      </w:r>
      <w:r w:rsidRPr="00327BAE">
        <w:rPr>
          <w:bCs/>
          <w:sz w:val="28"/>
          <w:szCs w:val="28"/>
        </w:rPr>
        <w:tab/>
        <w:t xml:space="preserve">в рамках реализации муниципальной программы Кунгурского муниципального округа Пермского края </w:t>
      </w:r>
      <w:r w:rsidRPr="00327BAE">
        <w:rPr>
          <w:b/>
          <w:bCs/>
          <w:sz w:val="28"/>
          <w:szCs w:val="28"/>
        </w:rPr>
        <w:t>«Развитие жилищно-коммунального хозяйства и инфраструктуры Кунгурского муниципального округа Пермского края»</w:t>
      </w:r>
      <w:r w:rsidRPr="00327BAE">
        <w:rPr>
          <w:bCs/>
          <w:sz w:val="28"/>
          <w:szCs w:val="28"/>
        </w:rPr>
        <w:t xml:space="preserve"> в сумме </w:t>
      </w:r>
      <w:r w:rsidR="00A07E99" w:rsidRPr="00327BAE">
        <w:rPr>
          <w:bCs/>
          <w:sz w:val="28"/>
          <w:szCs w:val="28"/>
        </w:rPr>
        <w:t>10 083 272,61</w:t>
      </w:r>
      <w:r w:rsidRPr="00327BAE">
        <w:rPr>
          <w:bCs/>
          <w:sz w:val="28"/>
          <w:szCs w:val="28"/>
        </w:rPr>
        <w:t xml:space="preserve"> руб., в том числе:</w:t>
      </w:r>
    </w:p>
    <w:p w:rsidR="00BB6333" w:rsidRPr="00327BAE" w:rsidRDefault="00BB6333" w:rsidP="00BB6333">
      <w:pPr>
        <w:ind w:firstLine="709"/>
        <w:jc w:val="both"/>
        <w:rPr>
          <w:bCs/>
          <w:sz w:val="28"/>
          <w:szCs w:val="28"/>
        </w:rPr>
      </w:pPr>
      <w:r w:rsidRPr="00327BAE">
        <w:rPr>
          <w:bCs/>
          <w:sz w:val="28"/>
          <w:szCs w:val="28"/>
        </w:rPr>
        <w:t>-</w:t>
      </w:r>
      <w:r w:rsidR="00A07E99" w:rsidRPr="00327BAE">
        <w:rPr>
          <w:bCs/>
          <w:sz w:val="28"/>
          <w:szCs w:val="28"/>
        </w:rPr>
        <w:t xml:space="preserve"> </w:t>
      </w:r>
      <w:r w:rsidRPr="00327BAE">
        <w:rPr>
          <w:bCs/>
          <w:sz w:val="28"/>
          <w:szCs w:val="28"/>
        </w:rPr>
        <w:t>на газоснабжение д. Змеевка Кунгурского муниципального округа Пермского края</w:t>
      </w:r>
      <w:r w:rsidRPr="00327BAE">
        <w:rPr>
          <w:bCs/>
          <w:sz w:val="28"/>
          <w:szCs w:val="28"/>
        </w:rPr>
        <w:tab/>
        <w:t>в сумме 1 300 000,00</w:t>
      </w:r>
      <w:r w:rsidRPr="00327BAE">
        <w:rPr>
          <w:bCs/>
          <w:sz w:val="28"/>
          <w:szCs w:val="28"/>
        </w:rPr>
        <w:tab/>
        <w:t>руб.,</w:t>
      </w:r>
    </w:p>
    <w:p w:rsidR="00BB6333" w:rsidRPr="00327BAE" w:rsidRDefault="00BB6333" w:rsidP="00BB6333">
      <w:pPr>
        <w:ind w:firstLine="709"/>
        <w:jc w:val="both"/>
        <w:rPr>
          <w:bCs/>
          <w:sz w:val="28"/>
          <w:szCs w:val="28"/>
        </w:rPr>
      </w:pPr>
      <w:r w:rsidRPr="00327BAE">
        <w:rPr>
          <w:bCs/>
          <w:sz w:val="28"/>
          <w:szCs w:val="28"/>
        </w:rPr>
        <w:t>- на возмещение расходов владельцам сетей инженерно-технического обеспечения по их переносу и (или) переустройству в связи с ремонтом сетей водоотведения и водоснабжения</w:t>
      </w:r>
      <w:r w:rsidRPr="00327BAE">
        <w:rPr>
          <w:bCs/>
          <w:sz w:val="28"/>
          <w:szCs w:val="28"/>
        </w:rPr>
        <w:tab/>
        <w:t>в сумме 126 977,88 руб.,</w:t>
      </w:r>
    </w:p>
    <w:p w:rsidR="002151E6" w:rsidRPr="00327BAE" w:rsidRDefault="00BB6333" w:rsidP="00BB6333">
      <w:pPr>
        <w:ind w:firstLine="709"/>
        <w:jc w:val="both"/>
        <w:rPr>
          <w:bCs/>
          <w:sz w:val="28"/>
          <w:szCs w:val="28"/>
        </w:rPr>
      </w:pPr>
      <w:r w:rsidRPr="00327BAE">
        <w:rPr>
          <w:bCs/>
          <w:sz w:val="28"/>
          <w:szCs w:val="28"/>
        </w:rPr>
        <w:t>- на приобретение и устройство оборудования для сферы водоснабжения и водоот</w:t>
      </w:r>
      <w:r w:rsidR="00F07605" w:rsidRPr="00327BAE">
        <w:rPr>
          <w:bCs/>
          <w:sz w:val="28"/>
          <w:szCs w:val="28"/>
        </w:rPr>
        <w:t>ведения</w:t>
      </w:r>
      <w:r w:rsidR="00F07605" w:rsidRPr="00327BAE">
        <w:rPr>
          <w:bCs/>
          <w:sz w:val="28"/>
          <w:szCs w:val="28"/>
        </w:rPr>
        <w:tab/>
        <w:t>в сумме 264 856,37</w:t>
      </w:r>
      <w:r w:rsidR="00F07605" w:rsidRPr="00327BAE">
        <w:rPr>
          <w:bCs/>
          <w:sz w:val="28"/>
          <w:szCs w:val="28"/>
        </w:rPr>
        <w:tab/>
        <w:t>руб.,</w:t>
      </w:r>
    </w:p>
    <w:p w:rsidR="00A07E99" w:rsidRPr="00327BAE" w:rsidRDefault="00A07E99" w:rsidP="00A07E99">
      <w:pPr>
        <w:ind w:firstLine="709"/>
        <w:jc w:val="both"/>
        <w:rPr>
          <w:bCs/>
          <w:sz w:val="28"/>
          <w:szCs w:val="28"/>
        </w:rPr>
      </w:pPr>
      <w:r w:rsidRPr="00327BAE">
        <w:rPr>
          <w:bCs/>
          <w:sz w:val="28"/>
          <w:szCs w:val="28"/>
        </w:rPr>
        <w:t>- на капитальный ремонт и ремонт сооружений и сетей</w:t>
      </w:r>
      <w:r w:rsidR="00F07605" w:rsidRPr="00327BAE">
        <w:rPr>
          <w:bCs/>
          <w:sz w:val="28"/>
          <w:szCs w:val="28"/>
        </w:rPr>
        <w:t xml:space="preserve"> водоснабжения и водоотведения в сумме </w:t>
      </w:r>
      <w:r w:rsidRPr="00327BAE">
        <w:rPr>
          <w:bCs/>
          <w:sz w:val="28"/>
          <w:szCs w:val="28"/>
        </w:rPr>
        <w:t>1 705 113,14</w:t>
      </w:r>
      <w:r w:rsidR="00F07605" w:rsidRPr="00327BAE">
        <w:rPr>
          <w:bCs/>
          <w:sz w:val="28"/>
          <w:szCs w:val="28"/>
        </w:rPr>
        <w:t xml:space="preserve"> руб.,</w:t>
      </w:r>
    </w:p>
    <w:p w:rsidR="00A07E99" w:rsidRPr="00327BAE" w:rsidRDefault="00F07605" w:rsidP="00A07E99">
      <w:pPr>
        <w:ind w:firstLine="709"/>
        <w:jc w:val="both"/>
        <w:rPr>
          <w:bCs/>
          <w:sz w:val="28"/>
          <w:szCs w:val="28"/>
        </w:rPr>
      </w:pPr>
      <w:r w:rsidRPr="00327BAE">
        <w:rPr>
          <w:bCs/>
          <w:sz w:val="28"/>
          <w:szCs w:val="28"/>
        </w:rPr>
        <w:t xml:space="preserve">- </w:t>
      </w:r>
      <w:r w:rsidR="00A07E99" w:rsidRPr="00327BAE">
        <w:rPr>
          <w:bCs/>
          <w:sz w:val="28"/>
          <w:szCs w:val="28"/>
        </w:rPr>
        <w:t>на капитальный ремонт и ремонт соо</w:t>
      </w:r>
      <w:r w:rsidRPr="00327BAE">
        <w:rPr>
          <w:bCs/>
          <w:sz w:val="28"/>
          <w:szCs w:val="28"/>
        </w:rPr>
        <w:t xml:space="preserve">ружений и сетей теплоснабжения в сумме </w:t>
      </w:r>
      <w:r w:rsidR="00A07E99" w:rsidRPr="00327BAE">
        <w:rPr>
          <w:bCs/>
          <w:sz w:val="28"/>
          <w:szCs w:val="28"/>
        </w:rPr>
        <w:t>6 686 325,22</w:t>
      </w:r>
      <w:r w:rsidRPr="00327BAE">
        <w:rPr>
          <w:bCs/>
          <w:sz w:val="28"/>
          <w:szCs w:val="28"/>
        </w:rPr>
        <w:t xml:space="preserve"> руб.;</w:t>
      </w:r>
    </w:p>
    <w:p w:rsidR="006C1D65" w:rsidRPr="00327BAE" w:rsidRDefault="00BB6333" w:rsidP="006C1D65">
      <w:pPr>
        <w:ind w:firstLine="709"/>
        <w:jc w:val="both"/>
        <w:rPr>
          <w:bCs/>
          <w:sz w:val="28"/>
          <w:szCs w:val="28"/>
        </w:rPr>
      </w:pPr>
      <w:r w:rsidRPr="00327BAE">
        <w:rPr>
          <w:bCs/>
          <w:sz w:val="28"/>
          <w:szCs w:val="28"/>
        </w:rPr>
        <w:t xml:space="preserve">7. </w:t>
      </w:r>
      <w:r w:rsidR="006C1D65" w:rsidRPr="00327BAE">
        <w:rPr>
          <w:bCs/>
          <w:sz w:val="28"/>
          <w:szCs w:val="28"/>
        </w:rPr>
        <w:t>У</w:t>
      </w:r>
      <w:r w:rsidR="00965891" w:rsidRPr="00327BAE">
        <w:rPr>
          <w:bCs/>
          <w:sz w:val="28"/>
          <w:szCs w:val="28"/>
        </w:rPr>
        <w:t>меньш</w:t>
      </w:r>
      <w:r w:rsidR="006C1D65" w:rsidRPr="00327BAE">
        <w:rPr>
          <w:bCs/>
          <w:sz w:val="28"/>
          <w:szCs w:val="28"/>
        </w:rPr>
        <w:t>ить</w:t>
      </w:r>
      <w:r w:rsidR="006C1D65" w:rsidRPr="00327BAE">
        <w:rPr>
          <w:bCs/>
          <w:sz w:val="28"/>
          <w:szCs w:val="28"/>
        </w:rPr>
        <w:tab/>
        <w:t>бюджетные ассигнования</w:t>
      </w:r>
      <w:r w:rsidR="006C1D65" w:rsidRPr="00327BAE">
        <w:rPr>
          <w:bCs/>
          <w:sz w:val="28"/>
          <w:szCs w:val="28"/>
        </w:rPr>
        <w:tab/>
        <w:t xml:space="preserve">в рамках реализации муниципальной программы Кунгурского муниципального округа Пермского края </w:t>
      </w:r>
      <w:r w:rsidR="006C1D65" w:rsidRPr="00327BAE">
        <w:rPr>
          <w:b/>
          <w:bCs/>
          <w:sz w:val="28"/>
          <w:szCs w:val="28"/>
        </w:rPr>
        <w:t>«Благоустройство Кунгурского муниципального округа Пермского края»</w:t>
      </w:r>
      <w:r w:rsidR="006C1D65" w:rsidRPr="00327BAE">
        <w:rPr>
          <w:bCs/>
          <w:sz w:val="28"/>
          <w:szCs w:val="28"/>
        </w:rPr>
        <w:t xml:space="preserve"> в сумме</w:t>
      </w:r>
      <w:r w:rsidR="006C1D65" w:rsidRPr="00327BAE">
        <w:rPr>
          <w:bCs/>
          <w:sz w:val="28"/>
          <w:szCs w:val="28"/>
        </w:rPr>
        <w:tab/>
      </w:r>
      <w:r w:rsidR="00965891" w:rsidRPr="00327BAE">
        <w:rPr>
          <w:bCs/>
          <w:sz w:val="28"/>
          <w:szCs w:val="28"/>
        </w:rPr>
        <w:t>167 015,82</w:t>
      </w:r>
      <w:r w:rsidR="006C1D65" w:rsidRPr="00327BAE">
        <w:rPr>
          <w:bCs/>
          <w:sz w:val="28"/>
          <w:szCs w:val="28"/>
        </w:rPr>
        <w:tab/>
        <w:t>руб., в том числе:</w:t>
      </w:r>
    </w:p>
    <w:p w:rsidR="00965891" w:rsidRPr="00327BAE" w:rsidRDefault="00DE598B" w:rsidP="00F9356F">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реализацию мероприятий регионального проекта "Комфортный край" по направлению "Наша улица"</w:t>
      </w:r>
      <w:r w:rsidR="00F9356F" w:rsidRPr="00327BAE">
        <w:rPr>
          <w:bCs/>
          <w:sz w:val="28"/>
          <w:szCs w:val="28"/>
        </w:rPr>
        <w:t xml:space="preserve"> в сумме 89 492 ,45 руб.</w:t>
      </w:r>
      <w:r w:rsidRPr="00327BAE">
        <w:rPr>
          <w:bCs/>
          <w:sz w:val="28"/>
          <w:szCs w:val="28"/>
        </w:rPr>
        <w:t xml:space="preserve"> (</w:t>
      </w:r>
      <w:r w:rsidR="00F9356F" w:rsidRPr="00327BAE">
        <w:rPr>
          <w:bCs/>
          <w:sz w:val="28"/>
          <w:szCs w:val="28"/>
        </w:rPr>
        <w:t xml:space="preserve">в том числе: </w:t>
      </w:r>
      <w:r w:rsidR="00F729F5" w:rsidRPr="00327BAE">
        <w:rPr>
          <w:bCs/>
          <w:sz w:val="28"/>
          <w:szCs w:val="28"/>
        </w:rPr>
        <w:t xml:space="preserve">устройство тротуаров и уличного освещения </w:t>
      </w:r>
      <w:r w:rsidR="00F729F5" w:rsidRPr="00327BAE">
        <w:rPr>
          <w:bCs/>
          <w:sz w:val="28"/>
          <w:szCs w:val="28"/>
        </w:rPr>
        <w:t xml:space="preserve">в с. Плеханово (от границы города Кунгура до автодороги Плеханово-Полетаево) в сумме </w:t>
      </w:r>
      <w:r w:rsidR="00DA10F1" w:rsidRPr="00327BAE">
        <w:rPr>
          <w:bCs/>
          <w:sz w:val="28"/>
          <w:szCs w:val="28"/>
        </w:rPr>
        <w:t xml:space="preserve">73 934,36 </w:t>
      </w:r>
      <w:r w:rsidR="00F729F5" w:rsidRPr="00327BAE">
        <w:rPr>
          <w:bCs/>
          <w:sz w:val="28"/>
          <w:szCs w:val="28"/>
        </w:rPr>
        <w:t>руб.,</w:t>
      </w:r>
      <w:r w:rsidR="00F729F5" w:rsidRPr="00327BAE">
        <w:t xml:space="preserve"> </w:t>
      </w:r>
      <w:r w:rsidRPr="00327BAE">
        <w:rPr>
          <w:bCs/>
          <w:sz w:val="28"/>
          <w:szCs w:val="28"/>
        </w:rPr>
        <w:t>реализация мероприятий по устройству контейнерных площадок для накоплен</w:t>
      </w:r>
      <w:r w:rsidR="00F9356F" w:rsidRPr="00327BAE">
        <w:rPr>
          <w:bCs/>
          <w:sz w:val="28"/>
          <w:szCs w:val="28"/>
        </w:rPr>
        <w:t>ия твердых коммунальных отходов</w:t>
      </w:r>
      <w:r w:rsidRPr="00327BAE">
        <w:t xml:space="preserve"> </w:t>
      </w:r>
      <w:r w:rsidR="00DA10F1" w:rsidRPr="00327BAE">
        <w:rPr>
          <w:bCs/>
          <w:sz w:val="28"/>
          <w:szCs w:val="28"/>
        </w:rPr>
        <w:t>в сумме 15 558,09 руб.),</w:t>
      </w:r>
    </w:p>
    <w:p w:rsidR="006C1D65" w:rsidRPr="00327BAE" w:rsidRDefault="006C1D65" w:rsidP="006C1D65">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уличное освещение, техническое обслуживание и ремонт сетей наружного (уличного) освещения в сумме 3 201 929,08</w:t>
      </w:r>
      <w:r w:rsidRPr="00327BAE">
        <w:rPr>
          <w:bCs/>
          <w:sz w:val="28"/>
          <w:szCs w:val="28"/>
        </w:rPr>
        <w:tab/>
        <w:t>руб.,</w:t>
      </w:r>
    </w:p>
    <w:p w:rsidR="006C1D65" w:rsidRPr="00327BAE" w:rsidRDefault="006C1D65" w:rsidP="006C1D65">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содержание, устройство контейнерных площадок, приобретение контейнеров для сбора (складирования) ТКО</w:t>
      </w:r>
      <w:r w:rsidRPr="00327BAE">
        <w:rPr>
          <w:bCs/>
          <w:sz w:val="28"/>
          <w:szCs w:val="28"/>
        </w:rPr>
        <w:tab/>
        <w:t>в сумме 2 921,78 руб.,</w:t>
      </w:r>
    </w:p>
    <w:p w:rsidR="006C1D65" w:rsidRPr="00327BAE" w:rsidRDefault="006C1D65" w:rsidP="006C1D65">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содержание объектов озеленения, спиливание аварийных деревьев</w:t>
      </w:r>
      <w:r w:rsidRPr="00327BAE">
        <w:rPr>
          <w:bCs/>
          <w:sz w:val="28"/>
          <w:szCs w:val="28"/>
        </w:rPr>
        <w:tab/>
        <w:t>в сумме 503 747,85</w:t>
      </w:r>
      <w:r w:rsidRPr="00327BAE">
        <w:rPr>
          <w:bCs/>
          <w:sz w:val="28"/>
          <w:szCs w:val="28"/>
        </w:rPr>
        <w:tab/>
        <w:t>руб.,</w:t>
      </w:r>
    </w:p>
    <w:p w:rsidR="006C1D65" w:rsidRPr="00327BAE" w:rsidRDefault="006C1D65" w:rsidP="006C1D65">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предотвращение распространения и уничтожение борщевика Сосновского</w:t>
      </w:r>
      <w:r w:rsidRPr="00327BAE">
        <w:rPr>
          <w:bCs/>
          <w:sz w:val="28"/>
          <w:szCs w:val="28"/>
        </w:rPr>
        <w:tab/>
        <w:t>в сумме 768 522,04</w:t>
      </w:r>
      <w:r w:rsidRPr="00327BAE">
        <w:rPr>
          <w:bCs/>
          <w:sz w:val="28"/>
          <w:szCs w:val="28"/>
        </w:rPr>
        <w:tab/>
        <w:t>руб.,</w:t>
      </w:r>
    </w:p>
    <w:p w:rsidR="006C1D65" w:rsidRPr="00327BAE" w:rsidRDefault="006C1D65" w:rsidP="006C1D65">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проведение работ для подготовки праздничных мероприятий</w:t>
      </w:r>
      <w:r w:rsidRPr="00327BAE">
        <w:rPr>
          <w:bCs/>
          <w:sz w:val="28"/>
          <w:szCs w:val="28"/>
        </w:rPr>
        <w:tab/>
        <w:t>в сумме</w:t>
      </w:r>
      <w:r w:rsidRPr="00327BAE">
        <w:rPr>
          <w:bCs/>
          <w:sz w:val="28"/>
          <w:szCs w:val="28"/>
        </w:rPr>
        <w:tab/>
        <w:t>296 996,60</w:t>
      </w:r>
      <w:r w:rsidRPr="00327BAE">
        <w:rPr>
          <w:bCs/>
          <w:sz w:val="28"/>
          <w:szCs w:val="28"/>
        </w:rPr>
        <w:tab/>
        <w:t>руб.,</w:t>
      </w:r>
    </w:p>
    <w:p w:rsidR="006C1D65" w:rsidRPr="00327BAE" w:rsidRDefault="00553AA1" w:rsidP="006C1D65">
      <w:pPr>
        <w:ind w:firstLine="709"/>
        <w:jc w:val="both"/>
        <w:rPr>
          <w:bCs/>
          <w:sz w:val="28"/>
          <w:szCs w:val="28"/>
        </w:rPr>
      </w:pPr>
      <w:r w:rsidRPr="00327BAE">
        <w:rPr>
          <w:bCs/>
          <w:sz w:val="28"/>
          <w:szCs w:val="28"/>
        </w:rPr>
        <w:t xml:space="preserve">- </w:t>
      </w:r>
      <w:r w:rsidR="006C1D65" w:rsidRPr="00327BAE">
        <w:rPr>
          <w:bCs/>
          <w:sz w:val="28"/>
          <w:szCs w:val="28"/>
        </w:rPr>
        <w:t>уменьшить</w:t>
      </w:r>
      <w:r w:rsidR="006C1D65" w:rsidRPr="00327BAE">
        <w:rPr>
          <w:bCs/>
          <w:sz w:val="28"/>
          <w:szCs w:val="28"/>
        </w:rPr>
        <w:tab/>
        <w:t>средства</w:t>
      </w:r>
      <w:r w:rsidR="006C1D65" w:rsidRPr="00327BAE">
        <w:rPr>
          <w:bCs/>
          <w:sz w:val="28"/>
          <w:szCs w:val="28"/>
        </w:rPr>
        <w:tab/>
        <w:t>на разработку проектно-сметной документации на строительство сооружения дл</w:t>
      </w:r>
      <w:r w:rsidRPr="00327BAE">
        <w:rPr>
          <w:bCs/>
          <w:sz w:val="28"/>
          <w:szCs w:val="28"/>
        </w:rPr>
        <w:t xml:space="preserve">я сбора и хранения снежно-ледяных отложений в сумме </w:t>
      </w:r>
      <w:r w:rsidR="006C1D65" w:rsidRPr="00327BAE">
        <w:rPr>
          <w:bCs/>
          <w:sz w:val="28"/>
          <w:szCs w:val="28"/>
        </w:rPr>
        <w:t>84 276,38</w:t>
      </w:r>
      <w:r w:rsidR="006C1D65" w:rsidRPr="00327BAE">
        <w:rPr>
          <w:bCs/>
          <w:sz w:val="28"/>
          <w:szCs w:val="28"/>
        </w:rPr>
        <w:tab/>
        <w:t>руб.,</w:t>
      </w:r>
    </w:p>
    <w:p w:rsidR="006C1D65" w:rsidRPr="00327BAE" w:rsidRDefault="00553AA1" w:rsidP="006C1D65">
      <w:pPr>
        <w:ind w:firstLine="709"/>
        <w:jc w:val="both"/>
        <w:rPr>
          <w:bCs/>
          <w:sz w:val="28"/>
          <w:szCs w:val="28"/>
        </w:rPr>
      </w:pPr>
      <w:r w:rsidRPr="00327BAE">
        <w:rPr>
          <w:bCs/>
          <w:sz w:val="28"/>
          <w:szCs w:val="28"/>
        </w:rPr>
        <w:lastRenderedPageBreak/>
        <w:t xml:space="preserve">- </w:t>
      </w:r>
      <w:r w:rsidR="006C1D65" w:rsidRPr="00327BAE">
        <w:rPr>
          <w:bCs/>
          <w:sz w:val="28"/>
          <w:szCs w:val="28"/>
        </w:rPr>
        <w:t>уменьшить</w:t>
      </w:r>
      <w:r w:rsidR="006C1D65" w:rsidRPr="00327BAE">
        <w:rPr>
          <w:bCs/>
          <w:sz w:val="28"/>
          <w:szCs w:val="28"/>
        </w:rPr>
        <w:tab/>
        <w:t>средства</w:t>
      </w:r>
      <w:r w:rsidR="006C1D65" w:rsidRPr="00327BAE">
        <w:rPr>
          <w:bCs/>
          <w:sz w:val="28"/>
          <w:szCs w:val="28"/>
        </w:rPr>
        <w:tab/>
        <w:t>на содер</w:t>
      </w:r>
      <w:r w:rsidRPr="00327BAE">
        <w:rPr>
          <w:bCs/>
          <w:sz w:val="28"/>
          <w:szCs w:val="28"/>
        </w:rPr>
        <w:t>жание мест захоронения</w:t>
      </w:r>
      <w:r w:rsidRPr="00327BAE">
        <w:rPr>
          <w:bCs/>
          <w:sz w:val="28"/>
          <w:szCs w:val="28"/>
        </w:rPr>
        <w:tab/>
        <w:t xml:space="preserve">в сумме </w:t>
      </w:r>
      <w:r w:rsidR="00965891" w:rsidRPr="00327BAE">
        <w:rPr>
          <w:bCs/>
          <w:sz w:val="28"/>
          <w:szCs w:val="28"/>
        </w:rPr>
        <w:t>384 091,93</w:t>
      </w:r>
      <w:r w:rsidR="006C1D65" w:rsidRPr="00327BAE">
        <w:rPr>
          <w:bCs/>
          <w:sz w:val="28"/>
          <w:szCs w:val="28"/>
        </w:rPr>
        <w:tab/>
        <w:t>руб.,</w:t>
      </w:r>
    </w:p>
    <w:p w:rsidR="006C1D65" w:rsidRPr="00327BAE" w:rsidRDefault="00553AA1" w:rsidP="006C1D65">
      <w:pPr>
        <w:ind w:firstLine="709"/>
        <w:jc w:val="both"/>
        <w:rPr>
          <w:bCs/>
          <w:sz w:val="28"/>
          <w:szCs w:val="28"/>
        </w:rPr>
      </w:pPr>
      <w:r w:rsidRPr="00327BAE">
        <w:rPr>
          <w:bCs/>
          <w:sz w:val="28"/>
          <w:szCs w:val="28"/>
        </w:rPr>
        <w:t xml:space="preserve">- </w:t>
      </w:r>
      <w:r w:rsidR="006C1D65" w:rsidRPr="00327BAE">
        <w:rPr>
          <w:bCs/>
          <w:sz w:val="28"/>
          <w:szCs w:val="28"/>
        </w:rPr>
        <w:t>уменьшить</w:t>
      </w:r>
      <w:r w:rsidR="006C1D65" w:rsidRPr="00327BAE">
        <w:rPr>
          <w:bCs/>
          <w:sz w:val="28"/>
          <w:szCs w:val="28"/>
        </w:rPr>
        <w:tab/>
        <w:t>средства</w:t>
      </w:r>
      <w:r w:rsidR="006C1D65" w:rsidRPr="00327BAE">
        <w:rPr>
          <w:bCs/>
          <w:sz w:val="28"/>
          <w:szCs w:val="28"/>
        </w:rPr>
        <w:tab/>
        <w:t>на разработку эксплуатационной документации гидро</w:t>
      </w:r>
      <w:r w:rsidRPr="00327BAE">
        <w:rPr>
          <w:bCs/>
          <w:sz w:val="28"/>
          <w:szCs w:val="28"/>
        </w:rPr>
        <w:t>технических сооружений</w:t>
      </w:r>
      <w:r w:rsidRPr="00327BAE">
        <w:rPr>
          <w:bCs/>
          <w:sz w:val="28"/>
          <w:szCs w:val="28"/>
        </w:rPr>
        <w:tab/>
        <w:t xml:space="preserve">в сумме </w:t>
      </w:r>
      <w:r w:rsidR="006C1D65" w:rsidRPr="00327BAE">
        <w:rPr>
          <w:bCs/>
          <w:sz w:val="28"/>
          <w:szCs w:val="28"/>
        </w:rPr>
        <w:t>1 350 920,16</w:t>
      </w:r>
      <w:r w:rsidR="006C1D65" w:rsidRPr="00327BAE">
        <w:rPr>
          <w:bCs/>
          <w:sz w:val="28"/>
          <w:szCs w:val="28"/>
        </w:rPr>
        <w:tab/>
        <w:t>руб.,</w:t>
      </w:r>
    </w:p>
    <w:p w:rsidR="006C1D65" w:rsidRPr="00327BAE" w:rsidRDefault="00553AA1" w:rsidP="006C1D65">
      <w:pPr>
        <w:ind w:firstLine="709"/>
        <w:jc w:val="both"/>
        <w:rPr>
          <w:bCs/>
          <w:sz w:val="28"/>
          <w:szCs w:val="28"/>
        </w:rPr>
      </w:pPr>
      <w:r w:rsidRPr="00327BAE">
        <w:rPr>
          <w:bCs/>
          <w:sz w:val="28"/>
          <w:szCs w:val="28"/>
        </w:rPr>
        <w:t xml:space="preserve">- </w:t>
      </w:r>
      <w:r w:rsidR="006C1D65" w:rsidRPr="00327BAE">
        <w:rPr>
          <w:bCs/>
          <w:sz w:val="28"/>
          <w:szCs w:val="28"/>
        </w:rPr>
        <w:t>уменьшить</w:t>
      </w:r>
      <w:r w:rsidR="006C1D65" w:rsidRPr="00327BAE">
        <w:rPr>
          <w:bCs/>
          <w:sz w:val="28"/>
          <w:szCs w:val="28"/>
        </w:rPr>
        <w:tab/>
        <w:t>средства</w:t>
      </w:r>
      <w:r w:rsidR="006C1D65" w:rsidRPr="00327BAE">
        <w:rPr>
          <w:bCs/>
          <w:sz w:val="28"/>
          <w:szCs w:val="28"/>
        </w:rPr>
        <w:tab/>
        <w:t>на содержание гидро</w:t>
      </w:r>
      <w:r w:rsidRPr="00327BAE">
        <w:rPr>
          <w:bCs/>
          <w:sz w:val="28"/>
          <w:szCs w:val="28"/>
        </w:rPr>
        <w:t>технических сооружений</w:t>
      </w:r>
      <w:r w:rsidRPr="00327BAE">
        <w:rPr>
          <w:bCs/>
          <w:sz w:val="28"/>
          <w:szCs w:val="28"/>
        </w:rPr>
        <w:tab/>
        <w:t xml:space="preserve">в сумме </w:t>
      </w:r>
      <w:r w:rsidR="00965891" w:rsidRPr="00327BAE">
        <w:rPr>
          <w:bCs/>
          <w:sz w:val="28"/>
          <w:szCs w:val="28"/>
        </w:rPr>
        <w:t>150 075,62</w:t>
      </w:r>
      <w:r w:rsidR="00965891" w:rsidRPr="00327BAE">
        <w:rPr>
          <w:bCs/>
          <w:sz w:val="28"/>
          <w:szCs w:val="28"/>
        </w:rPr>
        <w:tab/>
        <w:t>руб.,</w:t>
      </w:r>
    </w:p>
    <w:p w:rsidR="00965891" w:rsidRPr="00327BAE" w:rsidRDefault="00965891" w:rsidP="006C1D65">
      <w:pPr>
        <w:ind w:firstLine="709"/>
        <w:jc w:val="both"/>
        <w:rPr>
          <w:bCs/>
          <w:sz w:val="28"/>
          <w:szCs w:val="28"/>
        </w:rPr>
      </w:pPr>
      <w:r w:rsidRPr="00327BAE">
        <w:rPr>
          <w:bCs/>
          <w:sz w:val="28"/>
          <w:szCs w:val="28"/>
        </w:rPr>
        <w:t>- увеличить средства на предоставление субсидии на выполнение муниципального задания МАУ "Центр инвестиций и развития бизнеса" на выполнение работ по организации благоустройства (зимнее содержание тротуаров)</w:t>
      </w:r>
      <w:r w:rsidRPr="00327BAE">
        <w:rPr>
          <w:bCs/>
          <w:sz w:val="28"/>
          <w:szCs w:val="28"/>
        </w:rPr>
        <w:tab/>
        <w:t>в сумме 208 106,71 руб.,</w:t>
      </w:r>
    </w:p>
    <w:p w:rsidR="00965891" w:rsidRPr="00327BAE" w:rsidRDefault="00965891" w:rsidP="00965891">
      <w:pPr>
        <w:ind w:firstLine="709"/>
        <w:jc w:val="both"/>
        <w:rPr>
          <w:bCs/>
          <w:sz w:val="28"/>
          <w:szCs w:val="28"/>
        </w:rPr>
      </w:pPr>
      <w:r w:rsidRPr="00327BAE">
        <w:rPr>
          <w:bCs/>
          <w:sz w:val="28"/>
          <w:szCs w:val="28"/>
        </w:rPr>
        <w:t>- увеличить средства на поощрение муниципальный управленческой команды в сумме 60 000,00 руб.,</w:t>
      </w:r>
    </w:p>
    <w:p w:rsidR="00965891" w:rsidRPr="00327BAE" w:rsidRDefault="00965891" w:rsidP="00965891">
      <w:pPr>
        <w:ind w:firstLine="709"/>
        <w:jc w:val="both"/>
        <w:rPr>
          <w:bCs/>
          <w:sz w:val="28"/>
          <w:szCs w:val="28"/>
        </w:rPr>
      </w:pPr>
      <w:r w:rsidRPr="00327BAE">
        <w:rPr>
          <w:bCs/>
          <w:sz w:val="28"/>
          <w:szCs w:val="28"/>
        </w:rPr>
        <w:t>- уменьшить средства на содержание Управления жилищно-коммунального хозяйства и благоустройства администрации Кунгурского муниципального округа Пермского края (фонд оплаты труда работников) в сумме 600 000,00 руб.;</w:t>
      </w:r>
    </w:p>
    <w:p w:rsidR="002E772E" w:rsidRPr="00327BAE" w:rsidRDefault="005438E8" w:rsidP="002E772E">
      <w:pPr>
        <w:ind w:firstLine="709"/>
        <w:jc w:val="both"/>
        <w:rPr>
          <w:bCs/>
          <w:sz w:val="28"/>
          <w:szCs w:val="28"/>
        </w:rPr>
      </w:pPr>
      <w:r w:rsidRPr="00327BAE">
        <w:rPr>
          <w:bCs/>
          <w:sz w:val="28"/>
          <w:szCs w:val="28"/>
        </w:rPr>
        <w:t xml:space="preserve">8. </w:t>
      </w:r>
      <w:r w:rsidR="004738BE" w:rsidRPr="00327BAE">
        <w:rPr>
          <w:bCs/>
          <w:sz w:val="28"/>
          <w:szCs w:val="28"/>
        </w:rPr>
        <w:t>Уменьшить</w:t>
      </w:r>
      <w:r w:rsidR="002E772E" w:rsidRPr="00327BAE">
        <w:rPr>
          <w:bCs/>
          <w:sz w:val="28"/>
          <w:szCs w:val="28"/>
        </w:rPr>
        <w:tab/>
        <w:t>бюджетные ассигнования</w:t>
      </w:r>
      <w:r w:rsidR="002E772E" w:rsidRPr="00327BAE">
        <w:rPr>
          <w:bCs/>
          <w:sz w:val="28"/>
          <w:szCs w:val="28"/>
        </w:rPr>
        <w:tab/>
        <w:t xml:space="preserve">в рамках реализации муниципальной программы Кунгурского муниципального округа Пермского края </w:t>
      </w:r>
      <w:r w:rsidR="002E772E" w:rsidRPr="00327BAE">
        <w:rPr>
          <w:b/>
          <w:bCs/>
          <w:sz w:val="28"/>
          <w:szCs w:val="28"/>
        </w:rPr>
        <w:t>«Организация дорожной деятельности и обеспечение безопасности дорожного движения на территории Кунгурского муниципального округа Пермского края»</w:t>
      </w:r>
      <w:r w:rsidR="002E772E" w:rsidRPr="00327BAE">
        <w:rPr>
          <w:bCs/>
          <w:sz w:val="28"/>
          <w:szCs w:val="28"/>
        </w:rPr>
        <w:t xml:space="preserve"> </w:t>
      </w:r>
      <w:r w:rsidR="004738BE" w:rsidRPr="00327BAE">
        <w:rPr>
          <w:bCs/>
          <w:sz w:val="28"/>
          <w:szCs w:val="28"/>
        </w:rPr>
        <w:t>в сумме 660 000,00 руб.</w:t>
      </w:r>
      <w:r w:rsidR="002E772E" w:rsidRPr="00327BAE">
        <w:rPr>
          <w:bCs/>
          <w:sz w:val="28"/>
          <w:szCs w:val="28"/>
        </w:rPr>
        <w:t>, в том числе:</w:t>
      </w:r>
    </w:p>
    <w:p w:rsidR="002E772E" w:rsidRPr="00327BAE" w:rsidRDefault="002E772E" w:rsidP="002E772E">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содержание автомобильных дорог, дорожных сооружений и элементов обустройства дорог</w:t>
      </w:r>
      <w:r w:rsidRPr="00327BAE">
        <w:rPr>
          <w:bCs/>
          <w:sz w:val="28"/>
          <w:szCs w:val="28"/>
        </w:rPr>
        <w:tab/>
        <w:t>в сумме</w:t>
      </w:r>
      <w:r w:rsidRPr="00327BAE">
        <w:rPr>
          <w:bCs/>
          <w:sz w:val="28"/>
          <w:szCs w:val="28"/>
        </w:rPr>
        <w:tab/>
        <w:t>836 100,53</w:t>
      </w:r>
      <w:r w:rsidRPr="00327BAE">
        <w:rPr>
          <w:bCs/>
          <w:sz w:val="28"/>
          <w:szCs w:val="28"/>
        </w:rPr>
        <w:tab/>
        <w:t>руб.,</w:t>
      </w:r>
    </w:p>
    <w:p w:rsidR="002E772E" w:rsidRPr="00327BAE" w:rsidRDefault="002E772E" w:rsidP="002E772E">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ремонт автомобильной дороги "Кунгур-Насадка" , км  030+000 - км 032+000, км 036+830 - км 037+895</w:t>
      </w:r>
      <w:r w:rsidRPr="00327BAE">
        <w:rPr>
          <w:bCs/>
          <w:sz w:val="28"/>
          <w:szCs w:val="28"/>
        </w:rPr>
        <w:tab/>
        <w:t>в сумме 270 000,00 руб.,</w:t>
      </w:r>
    </w:p>
    <w:p w:rsidR="005438E8" w:rsidRPr="00327BAE" w:rsidRDefault="002E772E" w:rsidP="002E772E">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капитальный ремонт автомобильного моста через р. Ирень по ул. Красноармейская в г.Кунгуре</w:t>
      </w:r>
      <w:r w:rsidRPr="00327BAE">
        <w:rPr>
          <w:bCs/>
          <w:sz w:val="28"/>
          <w:szCs w:val="28"/>
        </w:rPr>
        <w:tab/>
        <w:t xml:space="preserve">в сумме </w:t>
      </w:r>
      <w:r w:rsidR="004738BE" w:rsidRPr="00327BAE">
        <w:rPr>
          <w:bCs/>
          <w:sz w:val="28"/>
          <w:szCs w:val="28"/>
        </w:rPr>
        <w:t>566 100,53 руб.,</w:t>
      </w:r>
    </w:p>
    <w:p w:rsidR="004738BE" w:rsidRPr="00327BAE" w:rsidRDefault="004738BE" w:rsidP="004738BE">
      <w:pPr>
        <w:ind w:firstLine="709"/>
        <w:jc w:val="both"/>
        <w:rPr>
          <w:bCs/>
          <w:sz w:val="28"/>
          <w:szCs w:val="28"/>
        </w:rPr>
      </w:pPr>
      <w:r w:rsidRPr="00327BAE">
        <w:rPr>
          <w:bCs/>
          <w:sz w:val="28"/>
          <w:szCs w:val="28"/>
        </w:rPr>
        <w:t>- увеличить средства на поощрение муниципальной управленческой команды в сумме 40 000,00 руб.,</w:t>
      </w:r>
    </w:p>
    <w:p w:rsidR="004738BE" w:rsidRPr="00327BAE" w:rsidRDefault="004738BE" w:rsidP="004738BE">
      <w:pPr>
        <w:ind w:firstLine="709"/>
        <w:jc w:val="both"/>
        <w:rPr>
          <w:bCs/>
          <w:sz w:val="28"/>
          <w:szCs w:val="28"/>
        </w:rPr>
      </w:pPr>
      <w:r w:rsidRPr="00327BAE">
        <w:rPr>
          <w:bCs/>
          <w:sz w:val="28"/>
          <w:szCs w:val="28"/>
        </w:rPr>
        <w:t>- уменьшить средства на содержание Управления перспективного развития территории администрации Кунгурского муниципального округа Пермского края (фонд оплаты труда работников) в сумме 700 000,00 руб.;</w:t>
      </w:r>
    </w:p>
    <w:p w:rsidR="00335F47" w:rsidRPr="00327BAE" w:rsidRDefault="00A71DA2" w:rsidP="00A71DA2">
      <w:pPr>
        <w:ind w:firstLine="709"/>
        <w:jc w:val="both"/>
        <w:rPr>
          <w:bCs/>
          <w:sz w:val="28"/>
          <w:szCs w:val="28"/>
        </w:rPr>
      </w:pPr>
      <w:r w:rsidRPr="00327BAE">
        <w:rPr>
          <w:bCs/>
          <w:sz w:val="28"/>
          <w:szCs w:val="28"/>
        </w:rPr>
        <w:t>9. Уменьшить</w:t>
      </w:r>
      <w:r w:rsidRPr="00327BAE">
        <w:rPr>
          <w:bCs/>
          <w:sz w:val="28"/>
          <w:szCs w:val="28"/>
        </w:rPr>
        <w:tab/>
        <w:t>бюджетные ассигнования</w:t>
      </w:r>
      <w:r w:rsidRPr="00327BAE">
        <w:rPr>
          <w:bCs/>
          <w:sz w:val="28"/>
          <w:szCs w:val="28"/>
        </w:rPr>
        <w:tab/>
        <w:t xml:space="preserve">в рамках реализации муниципальной программы Кунгурского муниципального округа Пермского края </w:t>
      </w:r>
      <w:r w:rsidRPr="00327BAE">
        <w:rPr>
          <w:b/>
          <w:bCs/>
          <w:sz w:val="28"/>
          <w:szCs w:val="28"/>
        </w:rPr>
        <w:t>«Жилищная политика и комфортное проживание граждан на территории Кунгурского муниципального округа Пермского края»</w:t>
      </w:r>
      <w:r w:rsidRPr="00327BAE">
        <w:rPr>
          <w:bCs/>
          <w:sz w:val="28"/>
          <w:szCs w:val="28"/>
        </w:rPr>
        <w:t xml:space="preserve"> </w:t>
      </w:r>
      <w:r w:rsidR="00335F47" w:rsidRPr="00327BAE">
        <w:rPr>
          <w:bCs/>
          <w:sz w:val="28"/>
          <w:szCs w:val="28"/>
        </w:rPr>
        <w:t>в сумме 470 000,00 руб., в том числе:</w:t>
      </w:r>
    </w:p>
    <w:p w:rsidR="00335F47" w:rsidRPr="00327BAE" w:rsidRDefault="00335F47" w:rsidP="00A71DA2">
      <w:pPr>
        <w:ind w:firstLine="709"/>
        <w:jc w:val="both"/>
        <w:rPr>
          <w:bCs/>
          <w:sz w:val="28"/>
          <w:szCs w:val="28"/>
        </w:rPr>
      </w:pPr>
      <w:r w:rsidRPr="00327BAE">
        <w:rPr>
          <w:bCs/>
          <w:sz w:val="28"/>
          <w:szCs w:val="28"/>
        </w:rPr>
        <w:t xml:space="preserve">- уменьшить средства </w:t>
      </w:r>
      <w:r w:rsidR="00A71DA2" w:rsidRPr="00327BAE">
        <w:rPr>
          <w:bCs/>
          <w:sz w:val="28"/>
          <w:szCs w:val="28"/>
        </w:rPr>
        <w:t>на содержание муниципального жилищного фонда (оплата отопления и содержания жилых помещений, текущий ремонт, услуги охраны и прочие расходы, связанные с содержанием жилых помещений) в сумме 150 000,00 руб.</w:t>
      </w:r>
      <w:r w:rsidRPr="00327BAE">
        <w:rPr>
          <w:bCs/>
          <w:sz w:val="28"/>
          <w:szCs w:val="28"/>
        </w:rPr>
        <w:t>,</w:t>
      </w:r>
    </w:p>
    <w:p w:rsidR="00335F47" w:rsidRPr="00327BAE" w:rsidRDefault="00335F47" w:rsidP="00335F47">
      <w:pPr>
        <w:ind w:firstLine="709"/>
        <w:jc w:val="both"/>
        <w:rPr>
          <w:bCs/>
          <w:sz w:val="28"/>
          <w:szCs w:val="28"/>
        </w:rPr>
      </w:pPr>
      <w:r w:rsidRPr="00327BAE">
        <w:rPr>
          <w:bCs/>
          <w:sz w:val="28"/>
          <w:szCs w:val="28"/>
        </w:rPr>
        <w:t>- увеличить средства на поощрение муниципальный управленческой команды в сумме 40 000,00 руб.,</w:t>
      </w:r>
    </w:p>
    <w:p w:rsidR="00335F47" w:rsidRPr="00327BAE" w:rsidRDefault="00335F47" w:rsidP="00335F47">
      <w:pPr>
        <w:ind w:firstLine="709"/>
        <w:jc w:val="both"/>
        <w:rPr>
          <w:bCs/>
          <w:sz w:val="28"/>
          <w:szCs w:val="28"/>
        </w:rPr>
      </w:pPr>
      <w:r w:rsidRPr="00327BAE">
        <w:rPr>
          <w:bCs/>
          <w:sz w:val="28"/>
          <w:szCs w:val="28"/>
        </w:rPr>
        <w:lastRenderedPageBreak/>
        <w:t>- увеличить средства на содержание Управления жилищной политики администрации Кунгурского муниципального округа Пермского края (фонд оплаты труда работников) в сумме 55 000,00 руб.,</w:t>
      </w:r>
    </w:p>
    <w:p w:rsidR="002E772E" w:rsidRPr="00327BAE" w:rsidRDefault="00335F47" w:rsidP="00335F47">
      <w:pPr>
        <w:ind w:firstLine="709"/>
        <w:jc w:val="both"/>
        <w:rPr>
          <w:bCs/>
          <w:sz w:val="28"/>
          <w:szCs w:val="28"/>
        </w:rPr>
      </w:pPr>
      <w:r w:rsidRPr="00327BAE">
        <w:rPr>
          <w:bCs/>
          <w:sz w:val="28"/>
          <w:szCs w:val="28"/>
        </w:rPr>
        <w:t>- уменьшить средства на оценку жилых помещений, подлежащих выкупу в соответствии со ст. 32 ЖК РФ, в т. ч. судебную экспертизу оценки, в сумме 415 000,00 руб.</w:t>
      </w:r>
      <w:r w:rsidR="00A71DA2" w:rsidRPr="00327BAE">
        <w:rPr>
          <w:bCs/>
          <w:sz w:val="28"/>
          <w:szCs w:val="28"/>
        </w:rPr>
        <w:t>;</w:t>
      </w:r>
    </w:p>
    <w:p w:rsidR="00155583" w:rsidRPr="00327BAE" w:rsidRDefault="00A71DA2" w:rsidP="00155583">
      <w:pPr>
        <w:ind w:firstLine="709"/>
        <w:jc w:val="both"/>
        <w:rPr>
          <w:bCs/>
          <w:sz w:val="28"/>
          <w:szCs w:val="28"/>
        </w:rPr>
      </w:pPr>
      <w:r w:rsidRPr="00327BAE">
        <w:rPr>
          <w:bCs/>
          <w:sz w:val="28"/>
          <w:szCs w:val="28"/>
        </w:rPr>
        <w:t xml:space="preserve">10. </w:t>
      </w:r>
      <w:r w:rsidR="00155583" w:rsidRPr="00327BAE">
        <w:rPr>
          <w:bCs/>
          <w:sz w:val="28"/>
          <w:szCs w:val="28"/>
        </w:rPr>
        <w:t>Увеличить</w:t>
      </w:r>
      <w:r w:rsidR="00155583" w:rsidRPr="00327BAE">
        <w:rPr>
          <w:bCs/>
          <w:sz w:val="28"/>
          <w:szCs w:val="28"/>
        </w:rPr>
        <w:tab/>
        <w:t>бюджетные ассигнования</w:t>
      </w:r>
      <w:r w:rsidR="00155583" w:rsidRPr="00327BAE">
        <w:rPr>
          <w:bCs/>
          <w:sz w:val="28"/>
          <w:szCs w:val="28"/>
        </w:rPr>
        <w:tab/>
        <w:t xml:space="preserve">в рамках реализации муниципальной программы Кунгурского муниципального округа Пермского края </w:t>
      </w:r>
      <w:r w:rsidR="00155583" w:rsidRPr="00327BAE">
        <w:rPr>
          <w:b/>
          <w:bCs/>
          <w:sz w:val="28"/>
          <w:szCs w:val="28"/>
        </w:rPr>
        <w:t>«Управление имуществом, в том числе земельными участками Кунгурского муниципального округа Пермского края»</w:t>
      </w:r>
      <w:r w:rsidR="00155583" w:rsidRPr="00327BAE">
        <w:rPr>
          <w:bCs/>
          <w:sz w:val="28"/>
          <w:szCs w:val="28"/>
        </w:rPr>
        <w:t xml:space="preserve">  в сумме </w:t>
      </w:r>
      <w:r w:rsidR="00F40546" w:rsidRPr="00327BAE">
        <w:rPr>
          <w:bCs/>
          <w:sz w:val="28"/>
          <w:szCs w:val="28"/>
        </w:rPr>
        <w:t>26 966,23</w:t>
      </w:r>
      <w:r w:rsidR="00155583" w:rsidRPr="00327BAE">
        <w:rPr>
          <w:bCs/>
          <w:sz w:val="28"/>
          <w:szCs w:val="28"/>
        </w:rPr>
        <w:t xml:space="preserve"> руб., в том числе:</w:t>
      </w:r>
    </w:p>
    <w:p w:rsidR="00155583" w:rsidRPr="00327BAE" w:rsidRDefault="00155583" w:rsidP="00155583">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оформление права муниципальной собственности на бесхозяйные недвижимые объекты по истечении года со дня их постановки на учет органом, осуществляющим государственную регистрацию права на недвижимое имущество, организация изготовления технической, кадастровой документации на объекты муниципальной собственности, бесхозяйные объекты, выполнение кадастровых, инвентарных работ, получение сведений (выписок) об объектах муниципальной собственности</w:t>
      </w:r>
      <w:r w:rsidRPr="00327BAE">
        <w:rPr>
          <w:bCs/>
          <w:sz w:val="28"/>
          <w:szCs w:val="28"/>
        </w:rPr>
        <w:tab/>
        <w:t>в сумме</w:t>
      </w:r>
      <w:r w:rsidRPr="00327BAE">
        <w:rPr>
          <w:bCs/>
          <w:sz w:val="28"/>
          <w:szCs w:val="28"/>
        </w:rPr>
        <w:tab/>
        <w:t>64 000,00</w:t>
      </w:r>
      <w:r w:rsidRPr="00327BAE">
        <w:rPr>
          <w:bCs/>
          <w:sz w:val="28"/>
          <w:szCs w:val="28"/>
        </w:rPr>
        <w:tab/>
        <w:t>руб.,</w:t>
      </w:r>
    </w:p>
    <w:p w:rsidR="00155583" w:rsidRPr="00327BAE" w:rsidRDefault="00155583" w:rsidP="00155583">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проведение комплексных кадастровых работ в сумме</w:t>
      </w:r>
      <w:r w:rsidRPr="00327BAE">
        <w:rPr>
          <w:bCs/>
          <w:sz w:val="28"/>
          <w:szCs w:val="28"/>
        </w:rPr>
        <w:tab/>
        <w:t>405 000,00</w:t>
      </w:r>
      <w:r w:rsidRPr="00327BAE">
        <w:rPr>
          <w:bCs/>
          <w:sz w:val="28"/>
          <w:szCs w:val="28"/>
        </w:rPr>
        <w:tab/>
        <w:t>руб.,</w:t>
      </w:r>
    </w:p>
    <w:p w:rsidR="00155583" w:rsidRPr="00327BAE" w:rsidRDefault="00155583" w:rsidP="00155583">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подготовку проектов межевания земельных участков, выделяемых в счет невостребованных земельных долей, находящихся в собственности муниципальных образований в сумме 1 103,08 руб.,</w:t>
      </w:r>
    </w:p>
    <w:p w:rsidR="00155583" w:rsidRPr="00327BAE" w:rsidRDefault="00155583" w:rsidP="00155583">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проведение кадастровых работ в отношении земельных участков из состава земель сельскохозяйственного назначения, государственная собственность на которые не разграничена, и земельных участков, выделяемых в счет невостребованных земельных долей, находящихся в собственности муниципальных образований в сумме 55,18 руб.,</w:t>
      </w:r>
    </w:p>
    <w:p w:rsidR="00155583" w:rsidRPr="00327BAE" w:rsidRDefault="00155583" w:rsidP="00155583">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организацию земельно-кадастровых работ, межевание земельных участков, в том числе в целях предоставления льготным категориям граждан, топографической, горизонтальной съемки, разработка проектов (планов схем) для целей земельного кадастра, вынос в натуру границ объектов капитального строительства, земельных участков, подготовка карт-планов объектов землеустройства, организация разработки и утверждения документации по планировке территории Кунгурского муниципального округа Пермского края, в том числе проектно-сметной документации, осуществление публикации в СМИ</w:t>
      </w:r>
      <w:r w:rsidRPr="00327BAE">
        <w:rPr>
          <w:bCs/>
          <w:sz w:val="28"/>
          <w:szCs w:val="28"/>
        </w:rPr>
        <w:tab/>
        <w:t>в сумме 74 870,23 руб.,</w:t>
      </w:r>
    </w:p>
    <w:p w:rsidR="00155583" w:rsidRPr="00327BAE" w:rsidRDefault="00155583" w:rsidP="00155583">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проведение работ по оценке рыночной стоимости объектов недвижимости, по продаже, аренде, выкупу, обмену и иным сделкам, а также по проведению торгов, в том числе по земельным участкам</w:t>
      </w:r>
      <w:r w:rsidRPr="00327BAE">
        <w:rPr>
          <w:bCs/>
          <w:sz w:val="28"/>
          <w:szCs w:val="28"/>
        </w:rPr>
        <w:tab/>
        <w:t>в сумме 5,28</w:t>
      </w:r>
      <w:r w:rsidRPr="00327BAE">
        <w:rPr>
          <w:bCs/>
          <w:sz w:val="28"/>
          <w:szCs w:val="28"/>
        </w:rPr>
        <w:tab/>
        <w:t>руб.,</w:t>
      </w:r>
    </w:p>
    <w:p w:rsidR="00155583" w:rsidRPr="00327BAE" w:rsidRDefault="00155583" w:rsidP="00155583">
      <w:pPr>
        <w:ind w:firstLine="709"/>
        <w:jc w:val="both"/>
        <w:rPr>
          <w:bCs/>
          <w:sz w:val="28"/>
          <w:szCs w:val="28"/>
        </w:rPr>
      </w:pPr>
      <w:r w:rsidRPr="00327BAE">
        <w:rPr>
          <w:bCs/>
          <w:sz w:val="28"/>
          <w:szCs w:val="28"/>
        </w:rPr>
        <w:lastRenderedPageBreak/>
        <w:t>- уменьшить</w:t>
      </w:r>
      <w:r w:rsidRPr="00327BAE">
        <w:rPr>
          <w:bCs/>
          <w:sz w:val="28"/>
          <w:szCs w:val="28"/>
        </w:rPr>
        <w:tab/>
        <w:t>средства</w:t>
      </w:r>
      <w:r w:rsidRPr="00327BAE">
        <w:rPr>
          <w:bCs/>
          <w:sz w:val="28"/>
          <w:szCs w:val="28"/>
        </w:rPr>
        <w:tab/>
        <w:t>на осуществление муниципального земельного контроля, в том числе реализация мероприятий, необходимых для проведения МЗК</w:t>
      </w:r>
      <w:r w:rsidRPr="00327BAE">
        <w:rPr>
          <w:bCs/>
          <w:sz w:val="28"/>
          <w:szCs w:val="28"/>
        </w:rPr>
        <w:tab/>
        <w:t>в сумме 4 000,00</w:t>
      </w:r>
      <w:r w:rsidRPr="00327BAE">
        <w:rPr>
          <w:bCs/>
          <w:sz w:val="28"/>
          <w:szCs w:val="28"/>
        </w:rPr>
        <w:tab/>
        <w:t>руб.,</w:t>
      </w:r>
    </w:p>
    <w:p w:rsidR="00155583" w:rsidRPr="00327BAE" w:rsidRDefault="00155583" w:rsidP="00155583">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мероприятия по выявлению правообладателей объектов недвижимости для внесения в Единый государственный реестр недвижимости, в том числе реализация мероприятий, необходимых для принятия решений, уведомлений правообладателей и внесения сведений в ЕГРН</w:t>
      </w:r>
      <w:r w:rsidRPr="00327BAE">
        <w:rPr>
          <w:bCs/>
          <w:sz w:val="28"/>
          <w:szCs w:val="28"/>
        </w:rPr>
        <w:tab/>
        <w:t>в сумме 39 000,00</w:t>
      </w:r>
      <w:r w:rsidRPr="00327BAE">
        <w:rPr>
          <w:bCs/>
          <w:sz w:val="28"/>
          <w:szCs w:val="28"/>
        </w:rPr>
        <w:tab/>
        <w:t>руб.,</w:t>
      </w:r>
    </w:p>
    <w:p w:rsidR="00553AA1" w:rsidRPr="00327BAE" w:rsidRDefault="00155583" w:rsidP="00155583">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 xml:space="preserve">на содержание Управления имущественных и земельных отношений администрации Кунгурского муниципального округа Пермского края </w:t>
      </w:r>
      <w:r w:rsidRPr="00327BAE">
        <w:rPr>
          <w:bCs/>
          <w:sz w:val="28"/>
          <w:szCs w:val="28"/>
        </w:rPr>
        <w:tab/>
        <w:t xml:space="preserve">в сумме </w:t>
      </w:r>
      <w:r w:rsidR="00F40546" w:rsidRPr="00327BAE">
        <w:rPr>
          <w:bCs/>
          <w:sz w:val="28"/>
          <w:szCs w:val="28"/>
        </w:rPr>
        <w:t>353 000,00 руб.,</w:t>
      </w:r>
    </w:p>
    <w:p w:rsidR="00F40546" w:rsidRPr="00327BAE" w:rsidRDefault="00F40546" w:rsidP="00F40546">
      <w:pPr>
        <w:ind w:firstLine="709"/>
        <w:jc w:val="both"/>
        <w:rPr>
          <w:bCs/>
          <w:sz w:val="28"/>
          <w:szCs w:val="28"/>
        </w:rPr>
      </w:pPr>
      <w:r w:rsidRPr="00327BAE">
        <w:rPr>
          <w:bCs/>
          <w:sz w:val="28"/>
          <w:szCs w:val="28"/>
        </w:rPr>
        <w:t>- увеличить средства на мероприятия по уплате коммунальных платежей, взносов на капитальный и текущий ремонт, содержанию объектов казны, оплате услуг по охране, оценке, экспертизе муниципального имущества, прочие аналогичные мероприятия</w:t>
      </w:r>
      <w:r w:rsidRPr="00327BAE">
        <w:rPr>
          <w:bCs/>
          <w:sz w:val="28"/>
          <w:szCs w:val="28"/>
        </w:rPr>
        <w:tab/>
        <w:t>в сумме 45 671,00 руб.,</w:t>
      </w:r>
    </w:p>
    <w:p w:rsidR="00F40546" w:rsidRPr="00327BAE" w:rsidRDefault="00F40546" w:rsidP="00F40546">
      <w:pPr>
        <w:ind w:firstLine="709"/>
        <w:jc w:val="both"/>
        <w:rPr>
          <w:bCs/>
          <w:sz w:val="28"/>
          <w:szCs w:val="28"/>
        </w:rPr>
      </w:pPr>
      <w:r w:rsidRPr="00327BAE">
        <w:rPr>
          <w:bCs/>
          <w:sz w:val="28"/>
          <w:szCs w:val="28"/>
        </w:rPr>
        <w:t>- уменьшить средства на оформление права муниципальной собственности на бесхозяйные недвижимые объекты по истечении года со дня их постановки на учет органом, осуществляющим государственную регистрацию права на недвижимое имущество, организация изготовления технической, кадастровой документации на объекты муниципальной собственности, бесхозяйные объекты, выполнение кадастровых, инвентарных работ, получение сведений (выписок) об объектах муниципальной собственности в сумме 45 671,00 руб.,</w:t>
      </w:r>
    </w:p>
    <w:p w:rsidR="00F40546" w:rsidRPr="00327BAE" w:rsidRDefault="00F40546" w:rsidP="00F40546">
      <w:pPr>
        <w:ind w:firstLine="709"/>
        <w:jc w:val="both"/>
        <w:rPr>
          <w:bCs/>
          <w:sz w:val="28"/>
          <w:szCs w:val="28"/>
        </w:rPr>
      </w:pPr>
      <w:r w:rsidRPr="00327BAE">
        <w:rPr>
          <w:bCs/>
          <w:sz w:val="28"/>
          <w:szCs w:val="28"/>
        </w:rPr>
        <w:t>- увеличить средства на поощрение муниципальной управленческой команды в сумме 30 000,00 руб.;</w:t>
      </w:r>
    </w:p>
    <w:p w:rsidR="003B0F31" w:rsidRPr="00327BAE" w:rsidRDefault="003B0F31" w:rsidP="003B0F31">
      <w:pPr>
        <w:ind w:firstLine="709"/>
        <w:jc w:val="both"/>
        <w:rPr>
          <w:bCs/>
          <w:sz w:val="28"/>
          <w:szCs w:val="28"/>
        </w:rPr>
      </w:pPr>
      <w:r w:rsidRPr="00327BAE">
        <w:rPr>
          <w:bCs/>
          <w:sz w:val="28"/>
          <w:szCs w:val="28"/>
        </w:rPr>
        <w:t xml:space="preserve">11. </w:t>
      </w:r>
      <w:r w:rsidR="0091680C" w:rsidRPr="00327BAE">
        <w:rPr>
          <w:bCs/>
          <w:sz w:val="28"/>
          <w:szCs w:val="28"/>
        </w:rPr>
        <w:t xml:space="preserve">Увеличить бюджетные ассигнования </w:t>
      </w:r>
      <w:r w:rsidRPr="00327BAE">
        <w:rPr>
          <w:bCs/>
          <w:sz w:val="28"/>
          <w:szCs w:val="28"/>
        </w:rPr>
        <w:t xml:space="preserve">в рамках реализации муниципальной программы Кунгурского муниципального округа Пермского края </w:t>
      </w:r>
      <w:r w:rsidRPr="00327BAE">
        <w:rPr>
          <w:b/>
          <w:bCs/>
          <w:sz w:val="28"/>
          <w:szCs w:val="28"/>
        </w:rPr>
        <w:t>«Информационная и внутренняя политика в Кунгурском муниципальном округе Пермского края»</w:t>
      </w:r>
      <w:r w:rsidRPr="00327BAE">
        <w:rPr>
          <w:bCs/>
          <w:sz w:val="28"/>
          <w:szCs w:val="28"/>
        </w:rPr>
        <w:t xml:space="preserve"> на организацию разработки и изготовления информационной и сувенирной продукции (видеороликов, фильмов, фотографий, каталогов, сувенирной продукции и т.д.) в сумме 320 000,00 руб.;</w:t>
      </w:r>
    </w:p>
    <w:p w:rsidR="00345337" w:rsidRPr="00327BAE" w:rsidRDefault="00345337" w:rsidP="00345337">
      <w:pPr>
        <w:ind w:firstLine="709"/>
        <w:jc w:val="both"/>
        <w:rPr>
          <w:bCs/>
          <w:sz w:val="28"/>
          <w:szCs w:val="28"/>
        </w:rPr>
      </w:pPr>
      <w:r w:rsidRPr="00327BAE">
        <w:rPr>
          <w:bCs/>
          <w:sz w:val="28"/>
          <w:szCs w:val="28"/>
        </w:rPr>
        <w:t xml:space="preserve">12. </w:t>
      </w:r>
      <w:r w:rsidR="0091680C" w:rsidRPr="00327BAE">
        <w:rPr>
          <w:bCs/>
          <w:sz w:val="28"/>
          <w:szCs w:val="28"/>
        </w:rPr>
        <w:t xml:space="preserve">Увеличить бюджетные ассигнования </w:t>
      </w:r>
      <w:r w:rsidRPr="00327BAE">
        <w:rPr>
          <w:bCs/>
          <w:sz w:val="28"/>
          <w:szCs w:val="28"/>
        </w:rPr>
        <w:t>в рамках реализации муниципальной программы Кунгурского муниципального округа Пермского края «</w:t>
      </w:r>
      <w:r w:rsidRPr="00327BAE">
        <w:rPr>
          <w:b/>
          <w:bCs/>
          <w:sz w:val="28"/>
          <w:szCs w:val="28"/>
        </w:rPr>
        <w:t>Развитие молодежной политики на территории Кунгурского муниципального округа Пермского края»</w:t>
      </w:r>
      <w:r w:rsidRPr="00327BAE">
        <w:rPr>
          <w:bCs/>
          <w:sz w:val="28"/>
          <w:szCs w:val="28"/>
        </w:rPr>
        <w:t xml:space="preserve"> в сумме 465 000,00 руб., в том числе:</w:t>
      </w:r>
    </w:p>
    <w:p w:rsidR="00345337" w:rsidRPr="00327BAE" w:rsidRDefault="00345337" w:rsidP="00345337">
      <w:pPr>
        <w:ind w:firstLine="709"/>
        <w:jc w:val="both"/>
        <w:rPr>
          <w:bCs/>
          <w:sz w:val="28"/>
          <w:szCs w:val="28"/>
        </w:rPr>
      </w:pPr>
      <w:r w:rsidRPr="00327BAE">
        <w:rPr>
          <w:bCs/>
          <w:sz w:val="28"/>
          <w:szCs w:val="28"/>
        </w:rPr>
        <w:t>- на поощрение муниципальной управленческой команды в сумме 15 000,00 руб.,</w:t>
      </w:r>
    </w:p>
    <w:p w:rsidR="00345337" w:rsidRPr="00327BAE" w:rsidRDefault="00345337" w:rsidP="00345337">
      <w:pPr>
        <w:ind w:firstLine="709"/>
        <w:jc w:val="both"/>
        <w:rPr>
          <w:bCs/>
          <w:sz w:val="28"/>
          <w:szCs w:val="28"/>
        </w:rPr>
      </w:pPr>
      <w:r w:rsidRPr="00327BAE">
        <w:rPr>
          <w:bCs/>
          <w:sz w:val="28"/>
          <w:szCs w:val="28"/>
        </w:rPr>
        <w:t>- на содержание Управления молодежной политики и туризма администрации Кунгурского муниципального округа Пермского края (фонд оплаты труда работников) в сумме 450 000,00 руб.;</w:t>
      </w:r>
    </w:p>
    <w:p w:rsidR="0091680C" w:rsidRPr="00327BAE" w:rsidRDefault="0091680C" w:rsidP="0091680C">
      <w:pPr>
        <w:ind w:firstLine="709"/>
        <w:jc w:val="both"/>
        <w:rPr>
          <w:bCs/>
          <w:sz w:val="28"/>
          <w:szCs w:val="28"/>
        </w:rPr>
      </w:pPr>
      <w:r w:rsidRPr="00327BAE">
        <w:rPr>
          <w:bCs/>
          <w:sz w:val="28"/>
          <w:szCs w:val="28"/>
        </w:rPr>
        <w:t xml:space="preserve">13. Уменьшить бюджетные ассигнования в рамках реализации муниципальной программы Кунгурского муниципального округа Пермского края </w:t>
      </w:r>
      <w:r w:rsidRPr="00327BAE">
        <w:rPr>
          <w:b/>
          <w:bCs/>
          <w:sz w:val="28"/>
          <w:szCs w:val="28"/>
        </w:rPr>
        <w:t xml:space="preserve">«Поддержка агропромышленного комплекса и предпринимательства, </w:t>
      </w:r>
      <w:r w:rsidRPr="00327BAE">
        <w:rPr>
          <w:b/>
          <w:bCs/>
          <w:sz w:val="28"/>
          <w:szCs w:val="28"/>
        </w:rPr>
        <w:lastRenderedPageBreak/>
        <w:t xml:space="preserve">создание комфортных условий для проживания на территории Кунгурского муниципального округа Пермского края» </w:t>
      </w:r>
      <w:r w:rsidRPr="00327BAE">
        <w:rPr>
          <w:bCs/>
          <w:sz w:val="28"/>
          <w:szCs w:val="28"/>
        </w:rPr>
        <w:t>в сумме 134 172,35 руб., в том числе:</w:t>
      </w:r>
    </w:p>
    <w:p w:rsidR="0091680C" w:rsidRPr="00327BAE" w:rsidRDefault="0091680C" w:rsidP="0091680C">
      <w:pPr>
        <w:ind w:firstLine="709"/>
        <w:jc w:val="both"/>
        <w:rPr>
          <w:bCs/>
          <w:sz w:val="28"/>
          <w:szCs w:val="28"/>
        </w:rPr>
      </w:pPr>
      <w:r w:rsidRPr="00327BAE">
        <w:rPr>
          <w:bCs/>
          <w:sz w:val="28"/>
          <w:szCs w:val="28"/>
        </w:rPr>
        <w:t>- уменьшить средства на предоставление субсидии на выполнение муниципального задания МАУ "Центр инвестиций и развития бизнеса" в связи с уменьшением объема муниципального задания в сумме 208 106,71 руб.,</w:t>
      </w:r>
    </w:p>
    <w:p w:rsidR="0091680C" w:rsidRPr="00327BAE" w:rsidRDefault="0091680C" w:rsidP="0091680C">
      <w:pPr>
        <w:ind w:firstLine="709"/>
        <w:jc w:val="both"/>
        <w:rPr>
          <w:bCs/>
          <w:sz w:val="28"/>
          <w:szCs w:val="28"/>
        </w:rPr>
      </w:pPr>
      <w:r w:rsidRPr="00327BAE">
        <w:rPr>
          <w:bCs/>
          <w:sz w:val="28"/>
          <w:szCs w:val="28"/>
        </w:rPr>
        <w:t>- увеличить средства на мероприятия по благоустройству мест общего пользования и дворовых территорий в сумме 73 934,36 руб., в том числе:</w:t>
      </w:r>
    </w:p>
    <w:p w:rsidR="0091680C" w:rsidRPr="00327BAE" w:rsidRDefault="0091680C" w:rsidP="0091680C">
      <w:pPr>
        <w:ind w:firstLine="709"/>
        <w:jc w:val="both"/>
        <w:rPr>
          <w:bCs/>
          <w:sz w:val="28"/>
          <w:szCs w:val="28"/>
        </w:rPr>
      </w:pPr>
      <w:r w:rsidRPr="00327BAE">
        <w:rPr>
          <w:bCs/>
          <w:sz w:val="28"/>
          <w:szCs w:val="28"/>
        </w:rPr>
        <w:t>уменьшить средства на предоставление целевой субсидии МАУ "Центр инвестиций и развития бизнеса" на осуществление строительного контроля в рамках ФКГС в сумме 65 797,72 руб.,</w:t>
      </w:r>
    </w:p>
    <w:p w:rsidR="0091680C" w:rsidRPr="00327BAE" w:rsidRDefault="0091680C" w:rsidP="0091680C">
      <w:pPr>
        <w:ind w:firstLine="709"/>
        <w:jc w:val="both"/>
        <w:rPr>
          <w:bCs/>
          <w:sz w:val="28"/>
          <w:szCs w:val="28"/>
        </w:rPr>
      </w:pPr>
      <w:r w:rsidRPr="00327BAE">
        <w:rPr>
          <w:bCs/>
          <w:sz w:val="28"/>
          <w:szCs w:val="28"/>
        </w:rPr>
        <w:t>увеличить средства на разработку дизайн-проектов благоустройства общественных территорий в сумме 139 732,08 руб.;</w:t>
      </w:r>
    </w:p>
    <w:p w:rsidR="0050214A" w:rsidRPr="00327BAE" w:rsidRDefault="003B0F31" w:rsidP="0050214A">
      <w:pPr>
        <w:ind w:firstLine="709"/>
        <w:jc w:val="both"/>
        <w:rPr>
          <w:bCs/>
          <w:sz w:val="28"/>
          <w:szCs w:val="28"/>
        </w:rPr>
      </w:pPr>
      <w:r w:rsidRPr="00327BAE">
        <w:rPr>
          <w:bCs/>
          <w:sz w:val="28"/>
          <w:szCs w:val="28"/>
        </w:rPr>
        <w:t>1</w:t>
      </w:r>
      <w:r w:rsidR="0091680C" w:rsidRPr="00327BAE">
        <w:rPr>
          <w:bCs/>
          <w:sz w:val="28"/>
          <w:szCs w:val="28"/>
        </w:rPr>
        <w:t>4</w:t>
      </w:r>
      <w:r w:rsidR="0050214A" w:rsidRPr="00327BAE">
        <w:rPr>
          <w:bCs/>
          <w:sz w:val="28"/>
          <w:szCs w:val="28"/>
        </w:rPr>
        <w:t>. Увеличить</w:t>
      </w:r>
      <w:r w:rsidR="0050214A" w:rsidRPr="00327BAE">
        <w:rPr>
          <w:bCs/>
          <w:sz w:val="28"/>
          <w:szCs w:val="28"/>
        </w:rPr>
        <w:tab/>
        <w:t>бюджетные ассигнования</w:t>
      </w:r>
      <w:r w:rsidR="0050214A" w:rsidRPr="00327BAE">
        <w:rPr>
          <w:bCs/>
          <w:sz w:val="28"/>
          <w:szCs w:val="28"/>
        </w:rPr>
        <w:tab/>
        <w:t xml:space="preserve">в рамках </w:t>
      </w:r>
      <w:r w:rsidR="0050214A" w:rsidRPr="00327BAE">
        <w:rPr>
          <w:b/>
          <w:bCs/>
          <w:sz w:val="28"/>
          <w:szCs w:val="28"/>
        </w:rPr>
        <w:t>непрограммных расходов бюджета</w:t>
      </w:r>
      <w:r w:rsidR="0050214A" w:rsidRPr="00327BAE">
        <w:rPr>
          <w:bCs/>
          <w:sz w:val="28"/>
          <w:szCs w:val="28"/>
        </w:rPr>
        <w:t xml:space="preserve"> </w:t>
      </w:r>
      <w:r w:rsidR="0050214A" w:rsidRPr="00327BAE">
        <w:rPr>
          <w:bCs/>
          <w:sz w:val="28"/>
          <w:szCs w:val="28"/>
        </w:rPr>
        <w:tab/>
        <w:t>в сумме</w:t>
      </w:r>
      <w:r w:rsidR="0050214A" w:rsidRPr="00327BAE">
        <w:rPr>
          <w:bCs/>
          <w:sz w:val="28"/>
          <w:szCs w:val="28"/>
        </w:rPr>
        <w:tab/>
      </w:r>
      <w:r w:rsidR="00C83393" w:rsidRPr="00327BAE">
        <w:rPr>
          <w:bCs/>
          <w:sz w:val="28"/>
          <w:szCs w:val="28"/>
        </w:rPr>
        <w:t>12 803 975,48</w:t>
      </w:r>
      <w:r w:rsidR="0050214A" w:rsidRPr="00327BAE">
        <w:rPr>
          <w:bCs/>
          <w:sz w:val="28"/>
          <w:szCs w:val="28"/>
        </w:rPr>
        <w:tab/>
        <w:t>руб., в том числе:</w:t>
      </w:r>
    </w:p>
    <w:p w:rsidR="0050214A" w:rsidRPr="00327BAE" w:rsidRDefault="0050214A" w:rsidP="0050214A">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пенсии за выслугу лет лицам, замещавшим муниципальные должности и должности муниципальной службы муниципального образования</w:t>
      </w:r>
      <w:r w:rsidRPr="00327BAE">
        <w:rPr>
          <w:bCs/>
          <w:sz w:val="28"/>
          <w:szCs w:val="28"/>
        </w:rPr>
        <w:tab/>
        <w:t>в сумме</w:t>
      </w:r>
      <w:r w:rsidRPr="00327BAE">
        <w:rPr>
          <w:bCs/>
          <w:sz w:val="28"/>
          <w:szCs w:val="28"/>
        </w:rPr>
        <w:tab/>
        <w:t>989 415,27</w:t>
      </w:r>
      <w:r w:rsidRPr="00327BAE">
        <w:rPr>
          <w:bCs/>
          <w:sz w:val="28"/>
          <w:szCs w:val="28"/>
        </w:rPr>
        <w:tab/>
        <w:t>руб.,</w:t>
      </w:r>
    </w:p>
    <w:p w:rsidR="0050214A" w:rsidRPr="00327BAE" w:rsidRDefault="0050214A" w:rsidP="0050214A">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исполнение решений судов, вступивших в законную силу в сумме 2 094 211,80 руб. (в том числе: компенсация за нарушение авторских прав на фотографическое произведение (Усьвинские Столбы, золотая осень), а также расходов по оплате гос.пошлины - 10 400,00 руб., в пользу ООО "Кыласовское" за неправомерное установление публичного сервитута - 85 000,00 руб., в пользу ООО "Кыласовское" неосновательного обогащения в виде расходов на оплату электрической энергии и судебных расходов в сумме 391 834,25 руб., в пользу АО "Совкомбанк страхование" и уплата государственной пошлины за повреждение автомобиля в результате ДТП в сумме 1 606 977,55 руб.),</w:t>
      </w:r>
    </w:p>
    <w:p w:rsidR="0050214A" w:rsidRPr="00327BAE" w:rsidRDefault="0050214A" w:rsidP="0050214A">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резервного фонда администрации Кунгурского муниципального округа Пермского края (в т.ч. для дальнейшего направления на предоставление единовременной денежной выплаты лицам, заключившим контракт о прохождении военной службы в Вооруженных Силах Российской Федерации в целях участия в специальной военной операции)</w:t>
      </w:r>
      <w:r w:rsidRPr="00327BAE">
        <w:rPr>
          <w:bCs/>
          <w:sz w:val="28"/>
          <w:szCs w:val="28"/>
        </w:rPr>
        <w:tab/>
        <w:t>в сумме 5 000 000,00 руб.,</w:t>
      </w:r>
    </w:p>
    <w:p w:rsidR="0050214A" w:rsidRPr="00327BAE" w:rsidRDefault="0050214A" w:rsidP="0050214A">
      <w:pPr>
        <w:ind w:firstLine="709"/>
        <w:jc w:val="both"/>
        <w:rPr>
          <w:bCs/>
          <w:sz w:val="28"/>
          <w:szCs w:val="28"/>
        </w:rPr>
      </w:pPr>
      <w:r w:rsidRPr="00327BAE">
        <w:rPr>
          <w:bCs/>
          <w:sz w:val="28"/>
          <w:szCs w:val="28"/>
        </w:rPr>
        <w:t>- уменьшить</w:t>
      </w:r>
      <w:r w:rsidRPr="00327BAE">
        <w:rPr>
          <w:bCs/>
          <w:sz w:val="28"/>
          <w:szCs w:val="28"/>
        </w:rPr>
        <w:tab/>
        <w:t>средства</w:t>
      </w:r>
      <w:r w:rsidRPr="00327BAE">
        <w:rPr>
          <w:bCs/>
          <w:sz w:val="28"/>
          <w:szCs w:val="28"/>
        </w:rPr>
        <w:tab/>
        <w:t>на информационные услуги статистики</w:t>
      </w:r>
      <w:r w:rsidRPr="00327BAE">
        <w:rPr>
          <w:bCs/>
          <w:sz w:val="28"/>
          <w:szCs w:val="28"/>
        </w:rPr>
        <w:tab/>
        <w:t>в сумме 4 376,00</w:t>
      </w:r>
      <w:r w:rsidRPr="00327BAE">
        <w:rPr>
          <w:bCs/>
          <w:sz w:val="28"/>
          <w:szCs w:val="28"/>
        </w:rPr>
        <w:tab/>
        <w:t>руб.,</w:t>
      </w:r>
    </w:p>
    <w:p w:rsidR="0050214A" w:rsidRPr="00327BAE" w:rsidRDefault="0050214A" w:rsidP="0050214A">
      <w:pPr>
        <w:ind w:firstLine="709"/>
        <w:jc w:val="both"/>
        <w:rPr>
          <w:bCs/>
          <w:sz w:val="28"/>
          <w:szCs w:val="28"/>
        </w:rPr>
      </w:pPr>
      <w:r w:rsidRPr="00327BAE">
        <w:rPr>
          <w:bCs/>
          <w:sz w:val="28"/>
          <w:szCs w:val="28"/>
        </w:rPr>
        <w:t>- увеличить</w:t>
      </w:r>
      <w:r w:rsidRPr="00327BAE">
        <w:rPr>
          <w:bCs/>
          <w:sz w:val="28"/>
          <w:szCs w:val="28"/>
        </w:rPr>
        <w:tab/>
        <w:t>средства</w:t>
      </w:r>
      <w:r w:rsidRPr="00327BAE">
        <w:rPr>
          <w:bCs/>
          <w:sz w:val="28"/>
          <w:szCs w:val="28"/>
        </w:rPr>
        <w:tab/>
        <w:t>на предоставление целевой субсидии МБУ "Центр эксплуатации зданий" на обеспечение мер по инженерно-технической, физической защите и пожарной безопасности объектов (территорий) (монтаж систем оповещения и управления эвакуацией людей в административных зданиях, в городском парке культуры и отдыха и на Соборной площади)</w:t>
      </w:r>
      <w:r w:rsidRPr="00327BAE">
        <w:rPr>
          <w:bCs/>
          <w:sz w:val="28"/>
          <w:szCs w:val="28"/>
        </w:rPr>
        <w:tab/>
        <w:t>в сумме</w:t>
      </w:r>
      <w:r w:rsidRPr="00327BAE">
        <w:rPr>
          <w:bCs/>
          <w:sz w:val="28"/>
          <w:szCs w:val="28"/>
        </w:rPr>
        <w:tab/>
        <w:t>3 921 921,00</w:t>
      </w:r>
      <w:r w:rsidRPr="00327BAE">
        <w:rPr>
          <w:bCs/>
          <w:sz w:val="28"/>
          <w:szCs w:val="28"/>
        </w:rPr>
        <w:tab/>
        <w:t>руб.,</w:t>
      </w:r>
    </w:p>
    <w:p w:rsidR="0050214A" w:rsidRPr="00327BAE" w:rsidRDefault="00933212" w:rsidP="0050214A">
      <w:pPr>
        <w:ind w:firstLine="709"/>
        <w:jc w:val="both"/>
        <w:rPr>
          <w:bCs/>
          <w:sz w:val="28"/>
          <w:szCs w:val="28"/>
        </w:rPr>
      </w:pPr>
      <w:r w:rsidRPr="00327BAE">
        <w:rPr>
          <w:bCs/>
          <w:sz w:val="28"/>
          <w:szCs w:val="28"/>
        </w:rPr>
        <w:t xml:space="preserve">- </w:t>
      </w:r>
      <w:r w:rsidR="0050214A" w:rsidRPr="00327BAE">
        <w:rPr>
          <w:bCs/>
          <w:sz w:val="28"/>
          <w:szCs w:val="28"/>
        </w:rPr>
        <w:t>увеличить</w:t>
      </w:r>
      <w:r w:rsidR="0050214A" w:rsidRPr="00327BAE">
        <w:rPr>
          <w:bCs/>
          <w:sz w:val="28"/>
          <w:szCs w:val="28"/>
        </w:rPr>
        <w:tab/>
        <w:t>средства</w:t>
      </w:r>
      <w:r w:rsidR="0050214A" w:rsidRPr="00327BAE">
        <w:rPr>
          <w:bCs/>
          <w:sz w:val="28"/>
          <w:szCs w:val="28"/>
        </w:rPr>
        <w:tab/>
        <w:t xml:space="preserve">на предоставление субсидии на оказание финансовой помощи для погашения денежных обязательств и обязательных </w:t>
      </w:r>
      <w:r w:rsidR="0050214A" w:rsidRPr="00327BAE">
        <w:rPr>
          <w:bCs/>
          <w:sz w:val="28"/>
          <w:szCs w:val="28"/>
        </w:rPr>
        <w:lastRenderedPageBreak/>
        <w:t>платежей и восстановления платежеспос</w:t>
      </w:r>
      <w:r w:rsidRPr="00327BAE">
        <w:rPr>
          <w:bCs/>
          <w:sz w:val="28"/>
          <w:szCs w:val="28"/>
        </w:rPr>
        <w:t xml:space="preserve">обности МУП "ЖКХ Комсомольское" </w:t>
      </w:r>
      <w:r w:rsidR="0050214A" w:rsidRPr="00327BAE">
        <w:rPr>
          <w:bCs/>
          <w:sz w:val="28"/>
          <w:szCs w:val="28"/>
        </w:rPr>
        <w:t>в сумме</w:t>
      </w:r>
      <w:r w:rsidR="0050214A" w:rsidRPr="00327BAE">
        <w:rPr>
          <w:bCs/>
          <w:sz w:val="28"/>
          <w:szCs w:val="28"/>
        </w:rPr>
        <w:tab/>
        <w:t>8 372 839,77</w:t>
      </w:r>
      <w:r w:rsidR="0050214A" w:rsidRPr="00327BAE">
        <w:rPr>
          <w:bCs/>
          <w:sz w:val="28"/>
          <w:szCs w:val="28"/>
        </w:rPr>
        <w:tab/>
        <w:t>руб.,</w:t>
      </w:r>
    </w:p>
    <w:p w:rsidR="0050214A" w:rsidRPr="00327BAE" w:rsidRDefault="00933212" w:rsidP="0050214A">
      <w:pPr>
        <w:ind w:firstLine="709"/>
        <w:jc w:val="both"/>
        <w:rPr>
          <w:bCs/>
          <w:sz w:val="28"/>
          <w:szCs w:val="28"/>
        </w:rPr>
      </w:pPr>
      <w:r w:rsidRPr="00327BAE">
        <w:rPr>
          <w:bCs/>
          <w:sz w:val="28"/>
          <w:szCs w:val="28"/>
        </w:rPr>
        <w:t xml:space="preserve">- </w:t>
      </w:r>
      <w:r w:rsidR="0050214A" w:rsidRPr="00327BAE">
        <w:rPr>
          <w:bCs/>
          <w:sz w:val="28"/>
          <w:szCs w:val="28"/>
        </w:rPr>
        <w:t>увеличить</w:t>
      </w:r>
      <w:r w:rsidR="0050214A" w:rsidRPr="00327BAE">
        <w:rPr>
          <w:bCs/>
          <w:sz w:val="28"/>
          <w:szCs w:val="28"/>
        </w:rPr>
        <w:tab/>
        <w:t>средства</w:t>
      </w:r>
      <w:r w:rsidR="0050214A" w:rsidRPr="00327BAE">
        <w:rPr>
          <w:bCs/>
          <w:sz w:val="28"/>
          <w:szCs w:val="28"/>
        </w:rPr>
        <w:tab/>
        <w:t>на размещение информационных щитов на фасадах аварийных многоквартирных домов, планируемых к расселению</w:t>
      </w:r>
      <w:r w:rsidR="0050214A" w:rsidRPr="00327BAE">
        <w:rPr>
          <w:bCs/>
          <w:sz w:val="28"/>
          <w:szCs w:val="28"/>
        </w:rPr>
        <w:tab/>
        <w:t>в сумме</w:t>
      </w:r>
      <w:r w:rsidR="0050214A" w:rsidRPr="00327BAE">
        <w:rPr>
          <w:bCs/>
          <w:sz w:val="28"/>
          <w:szCs w:val="28"/>
        </w:rPr>
        <w:tab/>
        <w:t>238 320,00</w:t>
      </w:r>
      <w:r w:rsidR="0050214A" w:rsidRPr="00327BAE">
        <w:rPr>
          <w:bCs/>
          <w:sz w:val="28"/>
          <w:szCs w:val="28"/>
        </w:rPr>
        <w:tab/>
        <w:t>руб.,</w:t>
      </w:r>
    </w:p>
    <w:p w:rsidR="0050214A" w:rsidRPr="00327BAE" w:rsidRDefault="00933212" w:rsidP="0050214A">
      <w:pPr>
        <w:ind w:firstLine="709"/>
        <w:jc w:val="both"/>
        <w:rPr>
          <w:bCs/>
          <w:sz w:val="28"/>
          <w:szCs w:val="28"/>
        </w:rPr>
      </w:pPr>
      <w:r w:rsidRPr="00327BAE">
        <w:rPr>
          <w:bCs/>
          <w:sz w:val="28"/>
          <w:szCs w:val="28"/>
        </w:rPr>
        <w:t xml:space="preserve">- </w:t>
      </w:r>
      <w:r w:rsidR="0050214A" w:rsidRPr="00327BAE">
        <w:rPr>
          <w:bCs/>
          <w:sz w:val="28"/>
          <w:szCs w:val="28"/>
        </w:rPr>
        <w:t>увеличить</w:t>
      </w:r>
      <w:r w:rsidR="0050214A" w:rsidRPr="00327BAE">
        <w:rPr>
          <w:bCs/>
          <w:sz w:val="28"/>
          <w:szCs w:val="28"/>
        </w:rPr>
        <w:tab/>
        <w:t>средства</w:t>
      </w:r>
      <w:r w:rsidR="0050214A" w:rsidRPr="00327BAE">
        <w:rPr>
          <w:bCs/>
          <w:sz w:val="28"/>
          <w:szCs w:val="28"/>
        </w:rPr>
        <w:tab/>
        <w:t>на реализацию мероприятий по расселению аварийных многоквартирных домов (выкуп нежилых помещений в МКД, признанных аварийными)</w:t>
      </w:r>
      <w:r w:rsidR="0050214A" w:rsidRPr="00327BAE">
        <w:rPr>
          <w:bCs/>
          <w:sz w:val="28"/>
          <w:szCs w:val="28"/>
        </w:rPr>
        <w:tab/>
        <w:t>в сумме</w:t>
      </w:r>
      <w:r w:rsidR="0050214A" w:rsidRPr="00327BAE">
        <w:rPr>
          <w:bCs/>
          <w:sz w:val="28"/>
          <w:szCs w:val="28"/>
        </w:rPr>
        <w:tab/>
        <w:t>15 777 972,00</w:t>
      </w:r>
      <w:r w:rsidR="0050214A" w:rsidRPr="00327BAE">
        <w:rPr>
          <w:bCs/>
          <w:sz w:val="28"/>
          <w:szCs w:val="28"/>
        </w:rPr>
        <w:tab/>
        <w:t>руб.,</w:t>
      </w:r>
    </w:p>
    <w:p w:rsidR="0050214A" w:rsidRPr="00327BAE" w:rsidRDefault="00933212" w:rsidP="0050214A">
      <w:pPr>
        <w:ind w:firstLine="709"/>
        <w:jc w:val="both"/>
        <w:rPr>
          <w:bCs/>
          <w:sz w:val="28"/>
          <w:szCs w:val="28"/>
        </w:rPr>
      </w:pPr>
      <w:r w:rsidRPr="00327BAE">
        <w:rPr>
          <w:bCs/>
          <w:sz w:val="28"/>
          <w:szCs w:val="28"/>
        </w:rPr>
        <w:t xml:space="preserve">- </w:t>
      </w:r>
      <w:r w:rsidR="0050214A" w:rsidRPr="00327BAE">
        <w:rPr>
          <w:bCs/>
          <w:sz w:val="28"/>
          <w:szCs w:val="28"/>
        </w:rPr>
        <w:t>уменьшить</w:t>
      </w:r>
      <w:r w:rsidR="0050214A" w:rsidRPr="00327BAE">
        <w:rPr>
          <w:bCs/>
          <w:sz w:val="28"/>
          <w:szCs w:val="28"/>
        </w:rPr>
        <w:tab/>
        <w:t>средства</w:t>
      </w:r>
      <w:r w:rsidR="0050214A" w:rsidRPr="00327BAE">
        <w:rPr>
          <w:bCs/>
          <w:sz w:val="28"/>
          <w:szCs w:val="28"/>
        </w:rPr>
        <w:tab/>
        <w:t>на выкуп жилья в соответствии с решениями судов, вступившими в закон</w:t>
      </w:r>
      <w:r w:rsidRPr="00327BAE">
        <w:rPr>
          <w:bCs/>
          <w:sz w:val="28"/>
          <w:szCs w:val="28"/>
        </w:rPr>
        <w:t>ную силу</w:t>
      </w:r>
      <w:r w:rsidRPr="00327BAE">
        <w:rPr>
          <w:bCs/>
          <w:sz w:val="28"/>
          <w:szCs w:val="28"/>
        </w:rPr>
        <w:tab/>
        <w:t xml:space="preserve">в сумме </w:t>
      </w:r>
      <w:r w:rsidR="00CB04AD" w:rsidRPr="00327BAE">
        <w:rPr>
          <w:bCs/>
          <w:sz w:val="28"/>
          <w:szCs w:val="28"/>
        </w:rPr>
        <w:t>54 352 889,67</w:t>
      </w:r>
      <w:r w:rsidR="0050214A" w:rsidRPr="00327BAE">
        <w:rPr>
          <w:bCs/>
          <w:sz w:val="28"/>
          <w:szCs w:val="28"/>
        </w:rPr>
        <w:tab/>
        <w:t>руб.,</w:t>
      </w:r>
    </w:p>
    <w:p w:rsidR="0050214A" w:rsidRPr="00327BAE" w:rsidRDefault="00933212" w:rsidP="0050214A">
      <w:pPr>
        <w:ind w:firstLine="709"/>
        <w:jc w:val="both"/>
        <w:rPr>
          <w:bCs/>
          <w:sz w:val="28"/>
          <w:szCs w:val="28"/>
        </w:rPr>
      </w:pPr>
      <w:r w:rsidRPr="00327BAE">
        <w:rPr>
          <w:bCs/>
          <w:sz w:val="28"/>
          <w:szCs w:val="28"/>
        </w:rPr>
        <w:t xml:space="preserve">- </w:t>
      </w:r>
      <w:r w:rsidR="0050214A" w:rsidRPr="00327BAE">
        <w:rPr>
          <w:bCs/>
          <w:sz w:val="28"/>
          <w:szCs w:val="28"/>
        </w:rPr>
        <w:t>уменьшить</w:t>
      </w:r>
      <w:r w:rsidR="0050214A" w:rsidRPr="00327BAE">
        <w:rPr>
          <w:bCs/>
          <w:sz w:val="28"/>
          <w:szCs w:val="28"/>
        </w:rPr>
        <w:tab/>
        <w:t>средства</w:t>
      </w:r>
      <w:r w:rsidR="0050214A" w:rsidRPr="00327BAE">
        <w:rPr>
          <w:bCs/>
          <w:sz w:val="28"/>
          <w:szCs w:val="28"/>
        </w:rPr>
        <w:tab/>
        <w:t xml:space="preserve">на мероприятия по расселению жилищного фонда на территории Пермского края, признанного аварийным </w:t>
      </w:r>
      <w:r w:rsidRPr="00327BAE">
        <w:rPr>
          <w:bCs/>
          <w:sz w:val="28"/>
          <w:szCs w:val="28"/>
        </w:rPr>
        <w:t>после 1 января 2017 г.</w:t>
      </w:r>
      <w:r w:rsidRPr="00327BAE">
        <w:rPr>
          <w:bCs/>
          <w:sz w:val="28"/>
          <w:szCs w:val="28"/>
        </w:rPr>
        <w:tab/>
        <w:t>в сумме</w:t>
      </w:r>
      <w:r w:rsidRPr="00327BAE">
        <w:rPr>
          <w:bCs/>
          <w:sz w:val="28"/>
          <w:szCs w:val="28"/>
        </w:rPr>
        <w:tab/>
      </w:r>
      <w:r w:rsidR="00CB04AD" w:rsidRPr="00327BAE">
        <w:rPr>
          <w:bCs/>
          <w:sz w:val="28"/>
          <w:szCs w:val="28"/>
        </w:rPr>
        <w:t>1 172 799,53</w:t>
      </w:r>
      <w:r w:rsidR="0050214A" w:rsidRPr="00327BAE">
        <w:rPr>
          <w:bCs/>
          <w:sz w:val="28"/>
          <w:szCs w:val="28"/>
        </w:rPr>
        <w:tab/>
        <w:t>руб.,</w:t>
      </w:r>
    </w:p>
    <w:p w:rsidR="00155583" w:rsidRPr="00327BAE" w:rsidRDefault="00933212" w:rsidP="0050214A">
      <w:pPr>
        <w:ind w:firstLine="709"/>
        <w:jc w:val="both"/>
        <w:rPr>
          <w:bCs/>
          <w:sz w:val="28"/>
          <w:szCs w:val="28"/>
        </w:rPr>
      </w:pPr>
      <w:r w:rsidRPr="00327BAE">
        <w:rPr>
          <w:bCs/>
          <w:sz w:val="28"/>
          <w:szCs w:val="28"/>
        </w:rPr>
        <w:t xml:space="preserve">- увеличить средства </w:t>
      </w:r>
      <w:r w:rsidR="0050214A" w:rsidRPr="00327BAE">
        <w:rPr>
          <w:bCs/>
          <w:sz w:val="28"/>
          <w:szCs w:val="28"/>
        </w:rPr>
        <w:t>на исполнение решений судов, вступивших в законную силу (мероприятия по расселению аварийного жилищного фо</w:t>
      </w:r>
      <w:r w:rsidRPr="00327BAE">
        <w:rPr>
          <w:bCs/>
          <w:sz w:val="28"/>
          <w:szCs w:val="28"/>
        </w:rPr>
        <w:t>нда)</w:t>
      </w:r>
      <w:r w:rsidRPr="00327BAE">
        <w:rPr>
          <w:bCs/>
          <w:sz w:val="28"/>
          <w:szCs w:val="28"/>
        </w:rPr>
        <w:tab/>
        <w:t>в сумме</w:t>
      </w:r>
      <w:r w:rsidRPr="00327BAE">
        <w:rPr>
          <w:bCs/>
          <w:sz w:val="28"/>
          <w:szCs w:val="28"/>
        </w:rPr>
        <w:tab/>
      </w:r>
      <w:r w:rsidR="00CB04AD" w:rsidRPr="00327BAE">
        <w:rPr>
          <w:bCs/>
          <w:sz w:val="28"/>
          <w:szCs w:val="28"/>
        </w:rPr>
        <w:t xml:space="preserve">31 </w:t>
      </w:r>
      <w:r w:rsidR="006C3024" w:rsidRPr="00327BAE">
        <w:rPr>
          <w:bCs/>
          <w:sz w:val="28"/>
          <w:szCs w:val="28"/>
        </w:rPr>
        <w:t>834</w:t>
      </w:r>
      <w:r w:rsidR="00CB04AD" w:rsidRPr="00327BAE">
        <w:rPr>
          <w:bCs/>
          <w:sz w:val="28"/>
          <w:szCs w:val="28"/>
        </w:rPr>
        <w:t xml:space="preserve"> 279,14</w:t>
      </w:r>
      <w:r w:rsidRPr="00327BAE">
        <w:rPr>
          <w:bCs/>
          <w:sz w:val="28"/>
          <w:szCs w:val="28"/>
        </w:rPr>
        <w:tab/>
        <w:t>руб.</w:t>
      </w:r>
      <w:r w:rsidR="00C235F5" w:rsidRPr="00327BAE">
        <w:rPr>
          <w:bCs/>
          <w:sz w:val="28"/>
          <w:szCs w:val="28"/>
        </w:rPr>
        <w:t>,</w:t>
      </w:r>
    </w:p>
    <w:p w:rsidR="00C235F5" w:rsidRPr="00327BAE" w:rsidRDefault="00C235F5" w:rsidP="0050214A">
      <w:pPr>
        <w:ind w:firstLine="709"/>
        <w:jc w:val="both"/>
        <w:rPr>
          <w:bCs/>
          <w:sz w:val="28"/>
          <w:szCs w:val="28"/>
        </w:rPr>
      </w:pPr>
      <w:r w:rsidRPr="00327BAE">
        <w:rPr>
          <w:bCs/>
          <w:sz w:val="28"/>
          <w:szCs w:val="28"/>
        </w:rPr>
        <w:t>- увеличить средства на содержание объектов незавершенного строительства в сумме 76 114,63 руб.,</w:t>
      </w:r>
    </w:p>
    <w:p w:rsidR="00C235F5" w:rsidRPr="00327BAE" w:rsidRDefault="00C235F5" w:rsidP="0050214A">
      <w:pPr>
        <w:ind w:firstLine="709"/>
        <w:jc w:val="both"/>
        <w:rPr>
          <w:bCs/>
          <w:sz w:val="28"/>
          <w:szCs w:val="28"/>
        </w:rPr>
      </w:pPr>
      <w:r w:rsidRPr="00327BAE">
        <w:rPr>
          <w:bCs/>
          <w:sz w:val="28"/>
          <w:szCs w:val="28"/>
        </w:rPr>
        <w:t>- увеличить средства на поощрение муниципальной управленческой команды в сумме 116 000,00 руб.,</w:t>
      </w:r>
    </w:p>
    <w:p w:rsidR="00C235F5" w:rsidRPr="00327BAE" w:rsidRDefault="00C235F5" w:rsidP="00C235F5">
      <w:pPr>
        <w:ind w:firstLine="709"/>
        <w:jc w:val="both"/>
        <w:rPr>
          <w:bCs/>
          <w:sz w:val="28"/>
          <w:szCs w:val="28"/>
        </w:rPr>
      </w:pPr>
      <w:r w:rsidRPr="00327BAE">
        <w:rPr>
          <w:bCs/>
          <w:sz w:val="28"/>
          <w:szCs w:val="28"/>
        </w:rPr>
        <w:t>- уменьшить средства на содержание органов местного самоуправления Кунгурского муниципального округа Пермского края, в сумме 87 032,93 руб., в том числе:</w:t>
      </w:r>
    </w:p>
    <w:p w:rsidR="00C235F5" w:rsidRPr="00327BAE" w:rsidRDefault="00C235F5" w:rsidP="00C235F5">
      <w:pPr>
        <w:ind w:firstLine="709"/>
        <w:jc w:val="both"/>
        <w:rPr>
          <w:bCs/>
          <w:sz w:val="28"/>
          <w:szCs w:val="28"/>
        </w:rPr>
      </w:pPr>
      <w:r w:rsidRPr="00327BAE">
        <w:rPr>
          <w:bCs/>
          <w:sz w:val="28"/>
          <w:szCs w:val="28"/>
        </w:rPr>
        <w:t>увеличить средства на денежное содержание руководителя Контрольно-счетной палаты Кунгурского муниципального округа Пермского края в сумме 301 535,26 руб.,</w:t>
      </w:r>
    </w:p>
    <w:p w:rsidR="00C235F5" w:rsidRPr="00327BAE" w:rsidRDefault="00C235F5" w:rsidP="00C235F5">
      <w:pPr>
        <w:ind w:firstLine="709"/>
        <w:jc w:val="both"/>
        <w:rPr>
          <w:bCs/>
          <w:sz w:val="28"/>
          <w:szCs w:val="28"/>
        </w:rPr>
      </w:pPr>
      <w:r w:rsidRPr="00327BAE">
        <w:rPr>
          <w:bCs/>
          <w:sz w:val="28"/>
          <w:szCs w:val="28"/>
        </w:rPr>
        <w:t>уменьшить средства на содержание Контрольно-счетной палаты Кунгурского муниципального округа Пермского края в сумме 301 535,26 руб. (в том числе: расходы на выплаты персоналу в сумме 172 333,00 руб. (в том числе на обучение – 83 916,00 руб.), расходы на прочую закупку товаров, работ услуг в сумме 129 202,26 руб.</w:t>
      </w:r>
      <w:r w:rsidR="00F03CB7" w:rsidRPr="00327BAE">
        <w:rPr>
          <w:bCs/>
          <w:sz w:val="28"/>
          <w:szCs w:val="28"/>
        </w:rPr>
        <w:t>)</w:t>
      </w:r>
      <w:r w:rsidRPr="00327BAE">
        <w:rPr>
          <w:bCs/>
          <w:sz w:val="28"/>
          <w:szCs w:val="28"/>
        </w:rPr>
        <w:t>,</w:t>
      </w:r>
    </w:p>
    <w:p w:rsidR="00C235F5" w:rsidRPr="00327BAE" w:rsidRDefault="00C235F5" w:rsidP="00C235F5">
      <w:pPr>
        <w:ind w:firstLine="709"/>
        <w:jc w:val="both"/>
        <w:rPr>
          <w:bCs/>
          <w:sz w:val="28"/>
          <w:szCs w:val="28"/>
        </w:rPr>
      </w:pPr>
      <w:r w:rsidRPr="00327BAE">
        <w:rPr>
          <w:bCs/>
          <w:sz w:val="28"/>
          <w:szCs w:val="28"/>
        </w:rPr>
        <w:t>увеличить средства на денежное содержание председателя Думы Кунгурского муниципального округа Пермского края в сумме 455 700,00 руб.,</w:t>
      </w:r>
    </w:p>
    <w:p w:rsidR="00C235F5" w:rsidRPr="00327BAE" w:rsidRDefault="00C235F5" w:rsidP="00C235F5">
      <w:pPr>
        <w:ind w:firstLine="709"/>
        <w:jc w:val="both"/>
        <w:rPr>
          <w:bCs/>
          <w:sz w:val="28"/>
          <w:szCs w:val="28"/>
        </w:rPr>
      </w:pPr>
      <w:r w:rsidRPr="00327BAE">
        <w:rPr>
          <w:bCs/>
          <w:sz w:val="28"/>
          <w:szCs w:val="28"/>
        </w:rPr>
        <w:t>уменьшить средства на возмещение расходов, связанных с депутатской деятельностью, депутатам Думы Кунгурского муниципального округа Пермского края в сумме 519 101,00 руб.,</w:t>
      </w:r>
    </w:p>
    <w:p w:rsidR="00C235F5" w:rsidRPr="00327BAE" w:rsidRDefault="00C235F5" w:rsidP="00C235F5">
      <w:pPr>
        <w:ind w:firstLine="709"/>
        <w:jc w:val="both"/>
        <w:rPr>
          <w:bCs/>
          <w:sz w:val="28"/>
          <w:szCs w:val="28"/>
        </w:rPr>
      </w:pPr>
      <w:r w:rsidRPr="00327BAE">
        <w:rPr>
          <w:bCs/>
          <w:sz w:val="28"/>
          <w:szCs w:val="28"/>
        </w:rPr>
        <w:t xml:space="preserve">увеличить средства на содержание аппарата Думы Кунгурского муниципального округа Пермского края </w:t>
      </w:r>
      <w:r w:rsidRPr="00327BAE">
        <w:rPr>
          <w:bCs/>
          <w:sz w:val="28"/>
          <w:szCs w:val="28"/>
        </w:rPr>
        <w:tab/>
        <w:t>в сумме 63 401,00 руб. (в том числе: увеличить фонд оплаты труда работников в сумме 163 401,00 руб., уменьшить расходы на прочую закупку товаров, работ услуг в сумме 100 000,00 руб.),</w:t>
      </w:r>
    </w:p>
    <w:p w:rsidR="00C235F5" w:rsidRPr="00327BAE" w:rsidRDefault="00C235F5" w:rsidP="00C235F5">
      <w:pPr>
        <w:ind w:firstLine="709"/>
        <w:jc w:val="both"/>
        <w:rPr>
          <w:bCs/>
          <w:sz w:val="28"/>
          <w:szCs w:val="28"/>
        </w:rPr>
      </w:pPr>
      <w:r w:rsidRPr="00327BAE">
        <w:rPr>
          <w:bCs/>
          <w:sz w:val="28"/>
          <w:szCs w:val="28"/>
        </w:rPr>
        <w:t>уменьшить средства на денежное содержание главы муниципального округа - главы администрации Кунгурского муниципального округа Пермского края в сумме 250 559,79 руб.,</w:t>
      </w:r>
    </w:p>
    <w:p w:rsidR="00C235F5" w:rsidRPr="00327BAE" w:rsidRDefault="00C235F5" w:rsidP="00C235F5">
      <w:pPr>
        <w:ind w:firstLine="709"/>
        <w:jc w:val="both"/>
        <w:rPr>
          <w:bCs/>
          <w:sz w:val="28"/>
          <w:szCs w:val="28"/>
        </w:rPr>
      </w:pPr>
      <w:r w:rsidRPr="00327BAE">
        <w:rPr>
          <w:bCs/>
          <w:sz w:val="28"/>
          <w:szCs w:val="28"/>
        </w:rPr>
        <w:lastRenderedPageBreak/>
        <w:t>увеличить средства на содержание администрации Кунгурского муниципального округа Пермского края (фонд оплаты труда работников) в сумме 163 526,86 руб.</w:t>
      </w:r>
    </w:p>
    <w:p w:rsidR="00D76885" w:rsidRPr="00327BAE" w:rsidRDefault="00D76885" w:rsidP="00D76885">
      <w:pPr>
        <w:ind w:firstLine="709"/>
        <w:jc w:val="both"/>
        <w:rPr>
          <w:bCs/>
          <w:sz w:val="28"/>
          <w:szCs w:val="28"/>
        </w:rPr>
      </w:pPr>
    </w:p>
    <w:p w:rsidR="00060B24" w:rsidRPr="00327BAE" w:rsidRDefault="00060B24" w:rsidP="00060B24">
      <w:pPr>
        <w:widowControl w:val="0"/>
        <w:ind w:firstLine="709"/>
        <w:jc w:val="center"/>
        <w:rPr>
          <w:b/>
          <w:sz w:val="28"/>
          <w:szCs w:val="28"/>
        </w:rPr>
      </w:pPr>
      <w:r w:rsidRPr="00327BAE">
        <w:rPr>
          <w:b/>
          <w:sz w:val="28"/>
          <w:szCs w:val="28"/>
        </w:rPr>
        <w:t xml:space="preserve">Уточнение расходов бюджета Кунгурского муниципального округа </w:t>
      </w:r>
      <w:r w:rsidR="009D1278" w:rsidRPr="00327BAE">
        <w:rPr>
          <w:b/>
          <w:sz w:val="28"/>
          <w:szCs w:val="28"/>
        </w:rPr>
        <w:t>Пермского края на 2026</w:t>
      </w:r>
      <w:r w:rsidR="004507E5" w:rsidRPr="00327BAE">
        <w:rPr>
          <w:b/>
          <w:sz w:val="28"/>
          <w:szCs w:val="28"/>
        </w:rPr>
        <w:t xml:space="preserve"> </w:t>
      </w:r>
      <w:r w:rsidRPr="00327BAE">
        <w:rPr>
          <w:b/>
          <w:sz w:val="28"/>
          <w:szCs w:val="28"/>
        </w:rPr>
        <w:t>год</w:t>
      </w:r>
    </w:p>
    <w:p w:rsidR="00060B24" w:rsidRPr="00327BAE" w:rsidRDefault="00060B24" w:rsidP="00060B24">
      <w:pPr>
        <w:widowControl w:val="0"/>
        <w:ind w:firstLine="709"/>
        <w:jc w:val="both"/>
        <w:rPr>
          <w:sz w:val="28"/>
          <w:szCs w:val="28"/>
        </w:rPr>
      </w:pPr>
    </w:p>
    <w:p w:rsidR="004324F8" w:rsidRPr="00327BAE" w:rsidRDefault="004507E5" w:rsidP="004324F8">
      <w:pPr>
        <w:ind w:firstLine="709"/>
        <w:jc w:val="both"/>
        <w:rPr>
          <w:bCs/>
          <w:sz w:val="28"/>
          <w:szCs w:val="28"/>
        </w:rPr>
      </w:pPr>
      <w:r w:rsidRPr="00327BAE">
        <w:rPr>
          <w:sz w:val="28"/>
          <w:szCs w:val="28"/>
        </w:rPr>
        <w:t>Перераспределить</w:t>
      </w:r>
      <w:r w:rsidR="004324F8" w:rsidRPr="00327BAE">
        <w:rPr>
          <w:sz w:val="28"/>
          <w:szCs w:val="28"/>
        </w:rPr>
        <w:t xml:space="preserve"> бюджетные ассигнования по расходам</w:t>
      </w:r>
      <w:r w:rsidR="004324F8" w:rsidRPr="00327BAE">
        <w:rPr>
          <w:b/>
          <w:bCs/>
          <w:sz w:val="28"/>
          <w:szCs w:val="28"/>
        </w:rPr>
        <w:t xml:space="preserve">, </w:t>
      </w:r>
      <w:r w:rsidR="004324F8" w:rsidRPr="00327BAE">
        <w:rPr>
          <w:bCs/>
          <w:sz w:val="28"/>
          <w:szCs w:val="28"/>
        </w:rPr>
        <w:t>в том числе:</w:t>
      </w:r>
    </w:p>
    <w:p w:rsidR="00776140" w:rsidRPr="00327BAE" w:rsidRDefault="00A3150C" w:rsidP="00776140">
      <w:pPr>
        <w:widowControl w:val="0"/>
        <w:ind w:firstLine="709"/>
        <w:jc w:val="both"/>
        <w:rPr>
          <w:sz w:val="28"/>
          <w:szCs w:val="28"/>
        </w:rPr>
      </w:pPr>
      <w:r w:rsidRPr="00327BAE">
        <w:rPr>
          <w:sz w:val="28"/>
          <w:szCs w:val="28"/>
        </w:rPr>
        <w:t>1</w:t>
      </w:r>
      <w:r w:rsidR="004507E5" w:rsidRPr="00327BAE">
        <w:rPr>
          <w:sz w:val="28"/>
          <w:szCs w:val="28"/>
        </w:rPr>
        <w:t>.</w:t>
      </w:r>
      <w:r w:rsidR="00776140" w:rsidRPr="00327BAE">
        <w:rPr>
          <w:sz w:val="28"/>
          <w:szCs w:val="28"/>
        </w:rPr>
        <w:t xml:space="preserve"> Увеличить</w:t>
      </w:r>
      <w:r w:rsidR="00776140" w:rsidRPr="00327BAE">
        <w:rPr>
          <w:sz w:val="28"/>
          <w:szCs w:val="28"/>
        </w:rPr>
        <w:tab/>
        <w:t>бюджетные ассигнования</w:t>
      </w:r>
      <w:r w:rsidR="00776140" w:rsidRPr="00327BAE">
        <w:rPr>
          <w:sz w:val="28"/>
          <w:szCs w:val="28"/>
        </w:rPr>
        <w:tab/>
        <w:t>в рамках реализации муниципальной программы Кунгурского муниципального округа Пермского края «</w:t>
      </w:r>
      <w:r w:rsidR="004507E5" w:rsidRPr="00327BAE">
        <w:rPr>
          <w:b/>
          <w:sz w:val="28"/>
          <w:szCs w:val="28"/>
        </w:rPr>
        <w:t>Развитие жилищно-коммунального хозяйства и инфраструктуры Кунгурского муниципального округа Пермского края</w:t>
      </w:r>
      <w:r w:rsidR="00776140" w:rsidRPr="00327BAE">
        <w:rPr>
          <w:b/>
          <w:sz w:val="28"/>
          <w:szCs w:val="28"/>
        </w:rPr>
        <w:t>»</w:t>
      </w:r>
      <w:r w:rsidR="004507E5" w:rsidRPr="00327BAE">
        <w:rPr>
          <w:sz w:val="28"/>
          <w:szCs w:val="28"/>
        </w:rPr>
        <w:t xml:space="preserve"> в сумме 1 300 000,00</w:t>
      </w:r>
      <w:r w:rsidR="004507E5" w:rsidRPr="00327BAE">
        <w:rPr>
          <w:sz w:val="28"/>
          <w:szCs w:val="28"/>
        </w:rPr>
        <w:tab/>
        <w:t>руб. на газоснабжение д. Змеевка Кунгурского муниципального округа Пермского края.</w:t>
      </w:r>
    </w:p>
    <w:p w:rsidR="004324F8" w:rsidRPr="00327BAE" w:rsidRDefault="00A3150C" w:rsidP="00436F3C">
      <w:pPr>
        <w:ind w:firstLine="709"/>
        <w:jc w:val="both"/>
      </w:pPr>
      <w:r w:rsidRPr="00327BAE">
        <w:rPr>
          <w:sz w:val="28"/>
          <w:szCs w:val="28"/>
        </w:rPr>
        <w:t>2</w:t>
      </w:r>
      <w:r w:rsidR="004324F8" w:rsidRPr="00327BAE">
        <w:rPr>
          <w:sz w:val="28"/>
          <w:szCs w:val="28"/>
        </w:rPr>
        <w:t xml:space="preserve">. </w:t>
      </w:r>
      <w:r w:rsidR="004507E5" w:rsidRPr="00327BAE">
        <w:rPr>
          <w:sz w:val="28"/>
          <w:szCs w:val="28"/>
        </w:rPr>
        <w:t xml:space="preserve">Уменьшить </w:t>
      </w:r>
      <w:r w:rsidR="004507E5" w:rsidRPr="00327BAE">
        <w:rPr>
          <w:b/>
          <w:sz w:val="28"/>
          <w:szCs w:val="28"/>
        </w:rPr>
        <w:t>в рамках непрограммных расходов бюджета</w:t>
      </w:r>
      <w:r w:rsidR="004507E5" w:rsidRPr="00327BAE">
        <w:rPr>
          <w:sz w:val="28"/>
          <w:szCs w:val="28"/>
        </w:rPr>
        <w:t xml:space="preserve"> средства резервного фонда Администрации кунгурского муниципального округа Пермского края в сумме 1 300 000,00 руб</w:t>
      </w:r>
      <w:r w:rsidR="00776140" w:rsidRPr="00327BAE">
        <w:rPr>
          <w:sz w:val="28"/>
          <w:szCs w:val="28"/>
        </w:rPr>
        <w:t>.</w:t>
      </w:r>
    </w:p>
    <w:p w:rsidR="0080278D" w:rsidRPr="00327BAE" w:rsidRDefault="0080278D" w:rsidP="009D1278">
      <w:pPr>
        <w:widowControl w:val="0"/>
        <w:ind w:firstLine="709"/>
        <w:jc w:val="both"/>
        <w:rPr>
          <w:sz w:val="28"/>
          <w:szCs w:val="28"/>
        </w:rPr>
      </w:pPr>
    </w:p>
    <w:p w:rsidR="007C63C6" w:rsidRPr="00327BAE" w:rsidRDefault="007577FD" w:rsidP="007C63C6">
      <w:pPr>
        <w:widowControl w:val="0"/>
        <w:ind w:firstLine="709"/>
        <w:jc w:val="both"/>
        <w:rPr>
          <w:sz w:val="28"/>
          <w:szCs w:val="28"/>
        </w:rPr>
      </w:pPr>
      <w:r w:rsidRPr="00327BAE">
        <w:rPr>
          <w:sz w:val="28"/>
          <w:szCs w:val="28"/>
        </w:rPr>
        <w:t>В пункт 18 Решения вносится изменение редакционного характера.</w:t>
      </w:r>
    </w:p>
    <w:p w:rsidR="007577FD" w:rsidRPr="00327BAE" w:rsidRDefault="007577FD" w:rsidP="007C63C6">
      <w:pPr>
        <w:widowControl w:val="0"/>
        <w:ind w:firstLine="709"/>
        <w:jc w:val="both"/>
        <w:rPr>
          <w:sz w:val="28"/>
          <w:szCs w:val="28"/>
        </w:rPr>
      </w:pPr>
    </w:p>
    <w:p w:rsidR="00C75621" w:rsidRPr="00327BAE" w:rsidRDefault="00C75621" w:rsidP="00C75621">
      <w:pPr>
        <w:widowControl w:val="0"/>
        <w:ind w:firstLine="709"/>
        <w:jc w:val="both"/>
        <w:rPr>
          <w:sz w:val="28"/>
          <w:szCs w:val="28"/>
        </w:rPr>
      </w:pPr>
      <w:r w:rsidRPr="00327BAE">
        <w:rPr>
          <w:sz w:val="28"/>
          <w:szCs w:val="28"/>
        </w:rPr>
        <w:t>Распределение бюджетных ассигнований по разделам и подразделам бюджетной классификации на 202</w:t>
      </w:r>
      <w:r w:rsidR="009D1278" w:rsidRPr="00327BAE">
        <w:rPr>
          <w:sz w:val="28"/>
          <w:szCs w:val="28"/>
        </w:rPr>
        <w:t>5-2027</w:t>
      </w:r>
      <w:r w:rsidRPr="00327BAE">
        <w:rPr>
          <w:sz w:val="28"/>
          <w:szCs w:val="28"/>
        </w:rPr>
        <w:t xml:space="preserve"> годы представлено в приложении к пояснительной записке.</w:t>
      </w:r>
    </w:p>
    <w:p w:rsidR="00E86636" w:rsidRPr="00327BAE" w:rsidRDefault="00E86636" w:rsidP="002F632A">
      <w:pPr>
        <w:spacing w:line="240" w:lineRule="exact"/>
        <w:ind w:left="5387"/>
        <w:rPr>
          <w:rFonts w:eastAsia="+mn-ea"/>
          <w:sz w:val="28"/>
          <w:szCs w:val="28"/>
        </w:rPr>
      </w:pPr>
    </w:p>
    <w:p w:rsidR="00B70D3D" w:rsidRPr="00327BAE" w:rsidRDefault="00B70D3D" w:rsidP="002F632A">
      <w:pPr>
        <w:spacing w:line="240" w:lineRule="exact"/>
        <w:ind w:left="5387"/>
        <w:rPr>
          <w:rFonts w:eastAsia="+mn-ea"/>
          <w:sz w:val="28"/>
          <w:szCs w:val="28"/>
        </w:rPr>
      </w:pPr>
    </w:p>
    <w:p w:rsidR="00B70D3D" w:rsidRPr="00327BAE" w:rsidRDefault="00B70D3D" w:rsidP="002F632A">
      <w:pPr>
        <w:spacing w:line="240" w:lineRule="exact"/>
        <w:ind w:left="5387"/>
        <w:rPr>
          <w:rFonts w:eastAsia="+mn-ea"/>
          <w:sz w:val="28"/>
          <w:szCs w:val="28"/>
        </w:rPr>
      </w:pPr>
    </w:p>
    <w:p w:rsidR="00B70D3D" w:rsidRPr="00327BAE" w:rsidRDefault="00B70D3D" w:rsidP="002F632A">
      <w:pPr>
        <w:spacing w:line="240" w:lineRule="exact"/>
        <w:ind w:left="5387"/>
        <w:rPr>
          <w:rFonts w:eastAsia="+mn-ea"/>
          <w:sz w:val="28"/>
          <w:szCs w:val="28"/>
        </w:rPr>
      </w:pPr>
    </w:p>
    <w:p w:rsidR="00B70D3D" w:rsidRPr="00327BAE" w:rsidRDefault="00B70D3D" w:rsidP="002F632A">
      <w:pPr>
        <w:spacing w:line="240" w:lineRule="exact"/>
        <w:ind w:left="5387"/>
        <w:rPr>
          <w:rFonts w:eastAsia="+mn-ea"/>
          <w:sz w:val="28"/>
          <w:szCs w:val="28"/>
        </w:rPr>
      </w:pPr>
    </w:p>
    <w:p w:rsidR="00B70D3D" w:rsidRPr="00327BAE" w:rsidRDefault="00B70D3D" w:rsidP="002F632A">
      <w:pPr>
        <w:spacing w:line="240" w:lineRule="exact"/>
        <w:ind w:left="5387"/>
        <w:rPr>
          <w:rFonts w:eastAsia="+mn-ea"/>
          <w:sz w:val="28"/>
          <w:szCs w:val="28"/>
        </w:rPr>
      </w:pPr>
    </w:p>
    <w:p w:rsidR="00B70D3D" w:rsidRPr="00327BAE" w:rsidRDefault="00B70D3D"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327BAE" w:rsidRDefault="00327BAE" w:rsidP="002F632A">
      <w:pPr>
        <w:spacing w:line="240" w:lineRule="exact"/>
        <w:ind w:left="5387"/>
        <w:rPr>
          <w:rFonts w:eastAsia="+mn-ea"/>
          <w:sz w:val="28"/>
          <w:szCs w:val="28"/>
        </w:rPr>
      </w:pPr>
    </w:p>
    <w:p w:rsidR="002134D4" w:rsidRPr="00327BAE" w:rsidRDefault="002134D4" w:rsidP="002F632A">
      <w:pPr>
        <w:spacing w:line="240" w:lineRule="exact"/>
        <w:ind w:left="5387"/>
        <w:rPr>
          <w:rFonts w:eastAsia="+mn-ea"/>
          <w:sz w:val="28"/>
          <w:szCs w:val="28"/>
        </w:rPr>
      </w:pPr>
      <w:bookmarkStart w:id="0" w:name="_GoBack"/>
      <w:bookmarkEnd w:id="0"/>
      <w:r w:rsidRPr="00327BAE">
        <w:rPr>
          <w:rFonts w:eastAsia="+mn-ea"/>
          <w:sz w:val="28"/>
          <w:szCs w:val="28"/>
        </w:rPr>
        <w:lastRenderedPageBreak/>
        <w:t xml:space="preserve">Приложение </w:t>
      </w:r>
    </w:p>
    <w:p w:rsidR="002134D4" w:rsidRPr="00327BAE" w:rsidRDefault="002134D4" w:rsidP="002F632A">
      <w:pPr>
        <w:spacing w:line="240" w:lineRule="exact"/>
        <w:ind w:left="5387"/>
        <w:rPr>
          <w:rFonts w:eastAsia="+mn-ea"/>
          <w:sz w:val="28"/>
          <w:szCs w:val="28"/>
        </w:rPr>
      </w:pPr>
      <w:r w:rsidRPr="00327BAE">
        <w:rPr>
          <w:rFonts w:eastAsia="+mn-ea"/>
          <w:sz w:val="28"/>
          <w:szCs w:val="28"/>
        </w:rPr>
        <w:t xml:space="preserve">к пояснительной записке </w:t>
      </w:r>
    </w:p>
    <w:p w:rsidR="00C52549" w:rsidRPr="00327BAE" w:rsidRDefault="002134D4" w:rsidP="002F632A">
      <w:pPr>
        <w:spacing w:line="240" w:lineRule="exact"/>
        <w:ind w:left="5387"/>
        <w:rPr>
          <w:rFonts w:eastAsia="+mn-ea"/>
          <w:sz w:val="28"/>
          <w:szCs w:val="28"/>
        </w:rPr>
      </w:pPr>
      <w:r w:rsidRPr="00327BAE">
        <w:rPr>
          <w:rFonts w:eastAsia="+mn-ea"/>
          <w:sz w:val="28"/>
          <w:szCs w:val="28"/>
        </w:rPr>
        <w:t xml:space="preserve">к решению </w:t>
      </w:r>
      <w:r w:rsidR="00075E21" w:rsidRPr="00327BAE">
        <w:rPr>
          <w:rFonts w:eastAsia="+mn-ea"/>
          <w:sz w:val="28"/>
          <w:szCs w:val="28"/>
        </w:rPr>
        <w:t xml:space="preserve">Думы </w:t>
      </w:r>
      <w:r w:rsidR="0093511B" w:rsidRPr="00327BAE">
        <w:rPr>
          <w:rFonts w:eastAsia="+mn-ea"/>
          <w:sz w:val="28"/>
          <w:szCs w:val="28"/>
        </w:rPr>
        <w:t>Кунгурского муниципального округа</w:t>
      </w:r>
    </w:p>
    <w:p w:rsidR="0093511B" w:rsidRPr="00327BAE" w:rsidRDefault="00C52549" w:rsidP="002F632A">
      <w:pPr>
        <w:spacing w:line="240" w:lineRule="exact"/>
        <w:ind w:left="5387"/>
        <w:rPr>
          <w:rFonts w:eastAsia="+mn-ea"/>
          <w:sz w:val="28"/>
          <w:szCs w:val="28"/>
        </w:rPr>
      </w:pPr>
      <w:r w:rsidRPr="00327BAE">
        <w:rPr>
          <w:rFonts w:eastAsia="+mn-ea"/>
          <w:sz w:val="28"/>
          <w:szCs w:val="28"/>
        </w:rPr>
        <w:t>Пермского края</w:t>
      </w:r>
    </w:p>
    <w:p w:rsidR="002134D4" w:rsidRPr="00327BAE" w:rsidRDefault="00075E21" w:rsidP="002F632A">
      <w:pPr>
        <w:spacing w:line="240" w:lineRule="exact"/>
        <w:ind w:left="5387"/>
        <w:rPr>
          <w:rFonts w:eastAsia="+mn-ea"/>
          <w:sz w:val="28"/>
          <w:szCs w:val="28"/>
        </w:rPr>
      </w:pPr>
      <w:r w:rsidRPr="00327BAE">
        <w:rPr>
          <w:rFonts w:eastAsia="+mn-ea"/>
          <w:sz w:val="28"/>
          <w:szCs w:val="28"/>
        </w:rPr>
        <w:t xml:space="preserve">от </w:t>
      </w:r>
      <w:r w:rsidR="00E77AC3" w:rsidRPr="00327BAE">
        <w:rPr>
          <w:rFonts w:eastAsia="+mn-ea"/>
          <w:sz w:val="28"/>
          <w:szCs w:val="28"/>
        </w:rPr>
        <w:t>08.12</w:t>
      </w:r>
      <w:r w:rsidR="009D1278" w:rsidRPr="00327BAE">
        <w:rPr>
          <w:rFonts w:eastAsia="+mn-ea"/>
          <w:sz w:val="28"/>
          <w:szCs w:val="28"/>
        </w:rPr>
        <w:t>.2025</w:t>
      </w:r>
      <w:r w:rsidRPr="00327BAE">
        <w:rPr>
          <w:rFonts w:eastAsia="+mn-ea"/>
          <w:sz w:val="28"/>
          <w:szCs w:val="28"/>
        </w:rPr>
        <w:t xml:space="preserve"> г. №___</w:t>
      </w:r>
    </w:p>
    <w:p w:rsidR="002134D4" w:rsidRPr="00327BAE" w:rsidRDefault="002134D4" w:rsidP="002134D4">
      <w:pPr>
        <w:ind w:left="5103"/>
        <w:rPr>
          <w:rFonts w:eastAsia="+mn-ea"/>
          <w:sz w:val="28"/>
          <w:szCs w:val="28"/>
        </w:rPr>
      </w:pPr>
    </w:p>
    <w:p w:rsidR="002134D4" w:rsidRPr="00327BAE" w:rsidRDefault="002134D4" w:rsidP="002134D4">
      <w:pPr>
        <w:jc w:val="center"/>
        <w:rPr>
          <w:rFonts w:ascii="Times New Roman CYR" w:hAnsi="Times New Roman CYR"/>
          <w:b/>
          <w:bCs/>
          <w:sz w:val="28"/>
          <w:szCs w:val="28"/>
        </w:rPr>
      </w:pPr>
      <w:r w:rsidRPr="00327BAE">
        <w:rPr>
          <w:rFonts w:ascii="Times New Roman CYR" w:hAnsi="Times New Roman CYR"/>
          <w:b/>
          <w:bCs/>
          <w:sz w:val="28"/>
          <w:szCs w:val="28"/>
        </w:rPr>
        <w:t>Распределение бюджетных ассигнований по разделам и подразделам бюджетной классификации на 202</w:t>
      </w:r>
      <w:r w:rsidR="009D1278" w:rsidRPr="00327BAE">
        <w:rPr>
          <w:rFonts w:ascii="Times New Roman CYR" w:hAnsi="Times New Roman CYR"/>
          <w:b/>
          <w:bCs/>
          <w:sz w:val="28"/>
          <w:szCs w:val="28"/>
        </w:rPr>
        <w:t>5</w:t>
      </w:r>
      <w:r w:rsidR="009A5ECB" w:rsidRPr="00327BAE">
        <w:rPr>
          <w:rFonts w:ascii="Times New Roman CYR" w:hAnsi="Times New Roman CYR"/>
          <w:b/>
          <w:bCs/>
          <w:sz w:val="28"/>
          <w:szCs w:val="28"/>
        </w:rPr>
        <w:t>-202</w:t>
      </w:r>
      <w:r w:rsidR="009D1278" w:rsidRPr="00327BAE">
        <w:rPr>
          <w:rFonts w:ascii="Times New Roman CYR" w:hAnsi="Times New Roman CYR"/>
          <w:b/>
          <w:bCs/>
          <w:sz w:val="28"/>
          <w:szCs w:val="28"/>
        </w:rPr>
        <w:t>7</w:t>
      </w:r>
      <w:r w:rsidRPr="00327BAE">
        <w:rPr>
          <w:rFonts w:ascii="Times New Roman CYR" w:hAnsi="Times New Roman CYR"/>
          <w:b/>
          <w:bCs/>
          <w:sz w:val="28"/>
          <w:szCs w:val="28"/>
        </w:rPr>
        <w:t xml:space="preserve"> годы</w:t>
      </w:r>
      <w:r w:rsidR="00D72268" w:rsidRPr="00327BAE">
        <w:rPr>
          <w:rFonts w:ascii="Times New Roman CYR" w:hAnsi="Times New Roman CYR"/>
          <w:b/>
          <w:bCs/>
          <w:sz w:val="28"/>
          <w:szCs w:val="28"/>
        </w:rPr>
        <w:t>, руб.</w:t>
      </w:r>
    </w:p>
    <w:p w:rsidR="002F5CC3" w:rsidRPr="00327BAE" w:rsidRDefault="002F5CC3" w:rsidP="002134D4">
      <w:pPr>
        <w:jc w:val="center"/>
        <w:rPr>
          <w:rFonts w:ascii="Times New Roman CYR" w:hAnsi="Times New Roman CYR"/>
          <w:b/>
          <w:bCs/>
          <w:sz w:val="28"/>
          <w:szCs w:val="28"/>
        </w:rPr>
      </w:pPr>
    </w:p>
    <w:tbl>
      <w:tblPr>
        <w:tblW w:w="5000" w:type="pct"/>
        <w:tblLook w:val="04A0" w:firstRow="1" w:lastRow="0" w:firstColumn="1" w:lastColumn="0" w:noHBand="0" w:noVBand="1"/>
      </w:tblPr>
      <w:tblGrid>
        <w:gridCol w:w="1030"/>
        <w:gridCol w:w="3604"/>
        <w:gridCol w:w="1740"/>
        <w:gridCol w:w="1740"/>
        <w:gridCol w:w="1740"/>
      </w:tblGrid>
      <w:tr w:rsidR="00FC4A52" w:rsidRPr="00327BAE" w:rsidTr="00FC4A52">
        <w:trPr>
          <w:trHeight w:val="510"/>
          <w:tblHeader/>
        </w:trPr>
        <w:tc>
          <w:tcPr>
            <w:tcW w:w="52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rPr>
                <w:b/>
                <w:bCs/>
                <w:color w:val="000000"/>
                <w:sz w:val="20"/>
                <w:szCs w:val="20"/>
              </w:rPr>
            </w:pPr>
            <w:r w:rsidRPr="00327BAE">
              <w:rPr>
                <w:b/>
                <w:bCs/>
                <w:color w:val="000000"/>
                <w:sz w:val="20"/>
                <w:szCs w:val="20"/>
              </w:rPr>
              <w:t>КФСР</w:t>
            </w:r>
          </w:p>
        </w:tc>
        <w:tc>
          <w:tcPr>
            <w:tcW w:w="1828" w:type="pct"/>
            <w:tcBorders>
              <w:top w:val="single" w:sz="4" w:space="0" w:color="auto"/>
              <w:left w:val="nil"/>
              <w:bottom w:val="single" w:sz="4" w:space="0" w:color="auto"/>
              <w:right w:val="single" w:sz="4" w:space="0" w:color="auto"/>
            </w:tcBorders>
            <w:shd w:val="clear" w:color="auto" w:fill="auto"/>
            <w:vAlign w:val="center"/>
            <w:hideMark/>
          </w:tcPr>
          <w:p w:rsidR="00FC4A52" w:rsidRPr="00327BAE" w:rsidRDefault="00FC4A52" w:rsidP="00FC4A52">
            <w:pPr>
              <w:jc w:val="center"/>
              <w:rPr>
                <w:b/>
                <w:bCs/>
                <w:color w:val="000000"/>
                <w:sz w:val="20"/>
                <w:szCs w:val="20"/>
              </w:rPr>
            </w:pPr>
            <w:r w:rsidRPr="00327BAE">
              <w:rPr>
                <w:b/>
                <w:bCs/>
                <w:color w:val="000000"/>
                <w:sz w:val="20"/>
                <w:szCs w:val="20"/>
              </w:rPr>
              <w:t>Наименование КФСР</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FC4A52" w:rsidRPr="00327BAE" w:rsidRDefault="00FC4A52" w:rsidP="00FC4A52">
            <w:pPr>
              <w:jc w:val="center"/>
              <w:rPr>
                <w:b/>
                <w:bCs/>
                <w:color w:val="000000"/>
                <w:sz w:val="20"/>
                <w:szCs w:val="20"/>
              </w:rPr>
            </w:pPr>
            <w:r w:rsidRPr="00327BAE">
              <w:rPr>
                <w:b/>
                <w:bCs/>
                <w:color w:val="000000"/>
                <w:sz w:val="20"/>
                <w:szCs w:val="20"/>
              </w:rPr>
              <w:t>Ассигнования, 2025 год</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FC4A52" w:rsidRPr="00327BAE" w:rsidRDefault="00FC4A52" w:rsidP="00FC4A52">
            <w:pPr>
              <w:jc w:val="center"/>
              <w:rPr>
                <w:b/>
                <w:bCs/>
                <w:color w:val="000000"/>
                <w:sz w:val="20"/>
                <w:szCs w:val="20"/>
              </w:rPr>
            </w:pPr>
            <w:r w:rsidRPr="00327BAE">
              <w:rPr>
                <w:b/>
                <w:bCs/>
                <w:color w:val="000000"/>
                <w:sz w:val="20"/>
                <w:szCs w:val="20"/>
              </w:rPr>
              <w:t>Ассигнования, 2026 год</w:t>
            </w:r>
          </w:p>
        </w:tc>
        <w:tc>
          <w:tcPr>
            <w:tcW w:w="883" w:type="pct"/>
            <w:tcBorders>
              <w:top w:val="single" w:sz="4" w:space="0" w:color="auto"/>
              <w:left w:val="nil"/>
              <w:bottom w:val="single" w:sz="4" w:space="0" w:color="auto"/>
              <w:right w:val="single" w:sz="4" w:space="0" w:color="auto"/>
            </w:tcBorders>
            <w:shd w:val="clear" w:color="auto" w:fill="auto"/>
            <w:vAlign w:val="center"/>
            <w:hideMark/>
          </w:tcPr>
          <w:p w:rsidR="00FC4A52" w:rsidRPr="00327BAE" w:rsidRDefault="00FC4A52" w:rsidP="00FC4A52">
            <w:pPr>
              <w:jc w:val="center"/>
              <w:rPr>
                <w:b/>
                <w:bCs/>
                <w:color w:val="000000"/>
                <w:sz w:val="20"/>
                <w:szCs w:val="20"/>
              </w:rPr>
            </w:pPr>
            <w:r w:rsidRPr="00327BAE">
              <w:rPr>
                <w:b/>
                <w:bCs/>
                <w:color w:val="000000"/>
                <w:sz w:val="20"/>
                <w:szCs w:val="20"/>
              </w:rPr>
              <w:t>Ассигнования, 2027 год</w:t>
            </w:r>
          </w:p>
        </w:tc>
      </w:tr>
      <w:tr w:rsidR="00FC4A52" w:rsidRPr="00327BAE" w:rsidTr="00FC4A52">
        <w:trPr>
          <w:trHeight w:val="43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0100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ОБЩЕГОСУДАРСТВЕННЫЕ ВОПРОСЫ</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490 001 725,35</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382 792 620,49</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368 750 314,55</w:t>
            </w:r>
          </w:p>
        </w:tc>
      </w:tr>
      <w:tr w:rsidR="00FC4A52" w:rsidRPr="00327BAE" w:rsidTr="00FC4A52">
        <w:trPr>
          <w:trHeight w:val="90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0102</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Функционирование высшего должностного лица субъекта Российской Федерации и муниципального образования</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5 874 537,21</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6 549 314,00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6 549 314,00</w:t>
            </w:r>
          </w:p>
        </w:tc>
      </w:tr>
      <w:tr w:rsidR="00FC4A52" w:rsidRPr="00327BAE" w:rsidTr="00FC4A52">
        <w:trPr>
          <w:trHeight w:val="112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0103</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8 362 536,00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8 508 417,00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8 508 417,00</w:t>
            </w:r>
          </w:p>
        </w:tc>
      </w:tr>
      <w:tr w:rsidR="00FC4A52" w:rsidRPr="00327BAE" w:rsidTr="00FC4A52">
        <w:trPr>
          <w:trHeight w:val="112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0104</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44 646 136,78</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45 495 903,00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45 495 903,00</w:t>
            </w:r>
          </w:p>
        </w:tc>
      </w:tr>
      <w:tr w:rsidR="00FC4A52" w:rsidRPr="00327BAE" w:rsidTr="00FC4A52">
        <w:trPr>
          <w:trHeight w:val="90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0106</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49 385 015,00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50 090 024,00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50 090 024,00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0111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Резервные фонды</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43 721 229,93</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32 960 363,42</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18 911 648,55</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0113</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общегосударственные вопросы</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338 012 270,43</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239 188 599,07</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239 195 008,00</w:t>
            </w:r>
          </w:p>
        </w:tc>
      </w:tr>
      <w:tr w:rsidR="00FC4A52" w:rsidRPr="00327BAE" w:rsidTr="00FC4A52">
        <w:trPr>
          <w:trHeight w:val="8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0300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НАЦИОНАЛЬНАЯ БЕЗОПАСНОСТЬ И ПРАВООХРАНИТЕЛЬНАЯ ДЕЯТЕЛЬНОСТЬ</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90 000 022,83</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81 594 314,00</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81 662 134,00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0309</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Гражданская оборона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55 879 457,96</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53 912 747,00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53 924 732,00</w:t>
            </w:r>
          </w:p>
        </w:tc>
      </w:tr>
      <w:tr w:rsidR="00FC4A52" w:rsidRPr="00327BAE" w:rsidTr="00FC4A52">
        <w:trPr>
          <w:trHeight w:val="90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0310</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Защита населения и территории от чрезвычайных ситуаций природного и техногенного характера, пожарная безопасность</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27 374 524,54</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22 325 131,00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22 380 966,00</w:t>
            </w:r>
          </w:p>
        </w:tc>
      </w:tr>
      <w:tr w:rsidR="00FC4A52" w:rsidRPr="00327BAE" w:rsidTr="00FC4A52">
        <w:trPr>
          <w:trHeight w:val="67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0314</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вопросы в области национальной безопасности и правоохранительной деятельности</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6 746 040,33</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5 356 436,00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5 356 436,00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0400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НАЦИОНАЛЬНАЯ ЭКОНОМИКА</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1 321 839 911,63</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743 644 101,18</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752 829 798,40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0405</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Сельское хозяйство и рыболовство</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1 245 400,00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1 245 400,00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1 245 400,00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0406</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Водное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6 472 418,78</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3 344 466,40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6 844 466,40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0407</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Лесное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333 760,00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222 360,00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222 360,00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0408</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Транспорт</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22 424 901,17</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23 344 322,12</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24 278 095,00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0409</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Дорожное хозяйство (дорожные фонды)</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1 243 880 737,71</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677 304 789,50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683 051 294,00</w:t>
            </w:r>
          </w:p>
        </w:tc>
      </w:tr>
      <w:tr w:rsidR="00FC4A52" w:rsidRPr="00327BAE" w:rsidTr="00FC4A52">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0412</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вопросы в области национальной экономики</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47 482 693,97</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38 182 763,16</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37 188 183,00</w:t>
            </w:r>
          </w:p>
        </w:tc>
      </w:tr>
      <w:tr w:rsidR="00FC4A52" w:rsidRPr="00327BAE" w:rsidTr="00FC4A52">
        <w:trPr>
          <w:trHeight w:val="43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0500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ЖИЛИЩНО-КОММУНАЛЬНОЕ ХОЗЯЙСТВО</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451 565 958,21</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286 090 152,27</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407 084 374,23</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0501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Жилищное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120 831 539,40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55 141 768,39</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151 594 066,93</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0502</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Коммунальное хозяйство</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76 454 650,92</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22 852 742,33</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51 075 830,83</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lastRenderedPageBreak/>
              <w:t>0503</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Благоустройство</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201 730 439,89</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154 163 495,55</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150 482 190,47</w:t>
            </w:r>
          </w:p>
        </w:tc>
      </w:tr>
      <w:tr w:rsidR="00FC4A52" w:rsidRPr="00327BAE" w:rsidTr="00FC4A52">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0505</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вопросы в области жилищно-коммунального хозяйства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52 549 328,00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53 932 146,00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53 932 286,00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0600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ОХРАНА ОКРУЖАЮЩЕЙ СРЕДЫ</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496 293,19</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1 749 742,11</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31 100,00</w:t>
            </w:r>
          </w:p>
        </w:tc>
      </w:tr>
      <w:tr w:rsidR="00FC4A52" w:rsidRPr="00327BAE" w:rsidTr="00FC4A52">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0605</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вопросы в области охраны окружающей среды</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496 293,19</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1 749 742,11</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31 100,00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0700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ОБРАЗОВАНИЕ</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2 399 359 523,66</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2 209 903 821,26</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2 182 354 811,50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0701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Дошкольное образование</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640 588 962,94</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595 105 135,00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587 174 835,00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0702</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Общее образование</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1 435 338 230,14</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1 302 665 697,26</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1 282 866 752,50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0703</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Дополнительное образование детей</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191 617 976,90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182 679 090,00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182 833 790,00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0707</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Молодежная политика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12 672 841,40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11 361 563,00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11 374 098,00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0709</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вопросы в области образования</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119 141 512,28</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118 092 336,00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118 105 336,00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0800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КУЛЬТУРА, КИНЕМАТОГРАФИЯ</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368 932 656,11</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323 165 435,26</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319 117 266,00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0801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Культура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339 779 314,11</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293 430 289,26</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289 364 602,00</w:t>
            </w:r>
          </w:p>
        </w:tc>
      </w:tr>
      <w:tr w:rsidR="00FC4A52" w:rsidRPr="00327BAE" w:rsidTr="00FC4A52">
        <w:trPr>
          <w:trHeight w:val="450"/>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0804</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Другие вопросы в области культуры, кинематографии</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29 153 342,00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29 735 146,00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29 752 664,00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1000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СОЦИАЛЬНАЯ ПОЛИТИКА</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170 426 176,74</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231 340 114,00</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252 167 044,00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1001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Пенсионное обеспечение</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18 425 839,27</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17 436 424,00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17 436 424,00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1003</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Социальное обеспечение населения</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47 339 920,47</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47 254 400,00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47 254 400,00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1004</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Охрана семьи и детства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104 660 417,00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166 649 290,00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187 476 220,00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1100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ФИЗИЧЕСКАЯ КУЛЬТУРА И СПОРТ</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180 216 592,60</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107 376 272,00</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107 651 172,00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1101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Физическая культура</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43 526 820,60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41 611 739,00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41 731 240,00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1102</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Массовый спорт</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71 530 350,00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 </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 </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1103</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Спорт высших достижений</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65 159 422,00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65 764 533,00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65 919 932,00</w:t>
            </w:r>
          </w:p>
        </w:tc>
      </w:tr>
      <w:tr w:rsidR="00FC4A52" w:rsidRPr="00327BAE" w:rsidTr="00FC4A52">
        <w:trPr>
          <w:trHeight w:val="435"/>
        </w:trPr>
        <w:tc>
          <w:tcPr>
            <w:tcW w:w="522" w:type="pct"/>
            <w:tcBorders>
              <w:top w:val="nil"/>
              <w:left w:val="single" w:sz="4" w:space="0" w:color="auto"/>
              <w:bottom w:val="single" w:sz="4" w:space="0" w:color="auto"/>
              <w:right w:val="single" w:sz="4" w:space="0" w:color="auto"/>
            </w:tcBorders>
            <w:shd w:val="clear" w:color="auto" w:fill="auto"/>
            <w:vAlign w:val="bottom"/>
            <w:hideMark/>
          </w:tcPr>
          <w:p w:rsidR="00FC4A52" w:rsidRPr="00327BAE" w:rsidRDefault="00FC4A52" w:rsidP="00FC4A52">
            <w:pPr>
              <w:jc w:val="center"/>
              <w:rPr>
                <w:b/>
                <w:bCs/>
                <w:sz w:val="20"/>
                <w:szCs w:val="20"/>
              </w:rPr>
            </w:pPr>
            <w:r w:rsidRPr="00327BAE">
              <w:rPr>
                <w:b/>
                <w:bCs/>
                <w:sz w:val="20"/>
                <w:szCs w:val="20"/>
              </w:rPr>
              <w:t>1200</w:t>
            </w:r>
          </w:p>
        </w:tc>
        <w:tc>
          <w:tcPr>
            <w:tcW w:w="1828"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rPr>
                <w:b/>
                <w:bCs/>
                <w:sz w:val="20"/>
                <w:szCs w:val="20"/>
              </w:rPr>
            </w:pPr>
            <w:r w:rsidRPr="00327BAE">
              <w:rPr>
                <w:b/>
                <w:bCs/>
                <w:sz w:val="20"/>
                <w:szCs w:val="20"/>
              </w:rPr>
              <w:t>СРЕДСТВА МАССОВОЙ ИНФОРМАЦИИ</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12 038 954,00</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12 049 582,00</w:t>
            </w:r>
          </w:p>
        </w:tc>
        <w:tc>
          <w:tcPr>
            <w:tcW w:w="883" w:type="pct"/>
            <w:tcBorders>
              <w:top w:val="nil"/>
              <w:left w:val="nil"/>
              <w:bottom w:val="single" w:sz="4" w:space="0" w:color="auto"/>
              <w:right w:val="single" w:sz="4" w:space="0" w:color="auto"/>
            </w:tcBorders>
            <w:shd w:val="clear" w:color="auto" w:fill="auto"/>
            <w:vAlign w:val="bottom"/>
            <w:hideMark/>
          </w:tcPr>
          <w:p w:rsidR="00FC4A52" w:rsidRPr="00327BAE" w:rsidRDefault="00FC4A52" w:rsidP="00FC4A52">
            <w:pPr>
              <w:jc w:val="right"/>
              <w:rPr>
                <w:b/>
                <w:bCs/>
                <w:sz w:val="20"/>
                <w:szCs w:val="20"/>
              </w:rPr>
            </w:pPr>
            <w:r w:rsidRPr="00327BAE">
              <w:rPr>
                <w:b/>
                <w:bCs/>
                <w:sz w:val="20"/>
                <w:szCs w:val="20"/>
              </w:rPr>
              <w:t>12 067 122,00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vAlign w:val="center"/>
            <w:hideMark/>
          </w:tcPr>
          <w:p w:rsidR="00FC4A52" w:rsidRPr="00327BAE" w:rsidRDefault="00FC4A52" w:rsidP="00FC4A52">
            <w:pPr>
              <w:jc w:val="center"/>
              <w:outlineLvl w:val="0"/>
              <w:rPr>
                <w:sz w:val="20"/>
                <w:szCs w:val="20"/>
              </w:rPr>
            </w:pPr>
            <w:r w:rsidRPr="00327BAE">
              <w:rPr>
                <w:sz w:val="20"/>
                <w:szCs w:val="20"/>
              </w:rPr>
              <w:t>1201</w:t>
            </w:r>
          </w:p>
        </w:tc>
        <w:tc>
          <w:tcPr>
            <w:tcW w:w="1828"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outlineLvl w:val="0"/>
              <w:rPr>
                <w:sz w:val="20"/>
                <w:szCs w:val="20"/>
              </w:rPr>
            </w:pPr>
            <w:r w:rsidRPr="00327BAE">
              <w:rPr>
                <w:sz w:val="20"/>
                <w:szCs w:val="20"/>
              </w:rPr>
              <w:t>Телевидение и радиовещание</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12 038 954,00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12 049 582,00</w:t>
            </w:r>
          </w:p>
        </w:tc>
        <w:tc>
          <w:tcPr>
            <w:tcW w:w="883" w:type="pct"/>
            <w:tcBorders>
              <w:top w:val="nil"/>
              <w:left w:val="nil"/>
              <w:bottom w:val="single" w:sz="4" w:space="0" w:color="auto"/>
              <w:right w:val="single" w:sz="4" w:space="0" w:color="auto"/>
            </w:tcBorders>
            <w:shd w:val="clear" w:color="auto" w:fill="auto"/>
            <w:vAlign w:val="center"/>
            <w:hideMark/>
          </w:tcPr>
          <w:p w:rsidR="00FC4A52" w:rsidRPr="00327BAE" w:rsidRDefault="00FC4A52" w:rsidP="00FC4A52">
            <w:pPr>
              <w:jc w:val="right"/>
              <w:outlineLvl w:val="0"/>
              <w:rPr>
                <w:sz w:val="20"/>
                <w:szCs w:val="20"/>
              </w:rPr>
            </w:pPr>
            <w:r w:rsidRPr="00327BAE">
              <w:rPr>
                <w:sz w:val="20"/>
                <w:szCs w:val="20"/>
              </w:rPr>
              <w:t>12 067 122,00</w:t>
            </w:r>
          </w:p>
        </w:tc>
      </w:tr>
      <w:tr w:rsidR="00FC4A52" w:rsidRPr="00327BAE" w:rsidTr="00FC4A52">
        <w:trPr>
          <w:trHeight w:val="255"/>
        </w:trPr>
        <w:tc>
          <w:tcPr>
            <w:tcW w:w="522" w:type="pct"/>
            <w:tcBorders>
              <w:top w:val="nil"/>
              <w:left w:val="single" w:sz="4" w:space="0" w:color="auto"/>
              <w:bottom w:val="single" w:sz="4" w:space="0" w:color="auto"/>
              <w:right w:val="single" w:sz="4" w:space="0" w:color="auto"/>
            </w:tcBorders>
            <w:shd w:val="clear" w:color="auto" w:fill="auto"/>
            <w:noWrap/>
            <w:vAlign w:val="bottom"/>
            <w:hideMark/>
          </w:tcPr>
          <w:p w:rsidR="00FC4A52" w:rsidRPr="00327BAE" w:rsidRDefault="00FC4A52" w:rsidP="00FC4A52">
            <w:pPr>
              <w:jc w:val="center"/>
              <w:rPr>
                <w:b/>
                <w:bCs/>
                <w:sz w:val="20"/>
                <w:szCs w:val="20"/>
              </w:rPr>
            </w:pPr>
            <w:r w:rsidRPr="00327BAE">
              <w:rPr>
                <w:b/>
                <w:bCs/>
                <w:sz w:val="20"/>
                <w:szCs w:val="20"/>
              </w:rPr>
              <w:t>ИТОГО:</w:t>
            </w:r>
          </w:p>
        </w:tc>
        <w:tc>
          <w:tcPr>
            <w:tcW w:w="1828" w:type="pct"/>
            <w:tcBorders>
              <w:top w:val="nil"/>
              <w:left w:val="nil"/>
              <w:bottom w:val="single" w:sz="4" w:space="0" w:color="auto"/>
              <w:right w:val="single" w:sz="4" w:space="0" w:color="auto"/>
            </w:tcBorders>
            <w:shd w:val="clear" w:color="auto" w:fill="auto"/>
            <w:noWrap/>
            <w:vAlign w:val="bottom"/>
            <w:hideMark/>
          </w:tcPr>
          <w:p w:rsidR="00FC4A52" w:rsidRPr="00327BAE" w:rsidRDefault="00FC4A52" w:rsidP="00FC4A52">
            <w:pPr>
              <w:rPr>
                <w:b/>
                <w:bCs/>
                <w:sz w:val="20"/>
                <w:szCs w:val="20"/>
              </w:rPr>
            </w:pPr>
            <w:r w:rsidRPr="00327BAE">
              <w:rPr>
                <w:b/>
                <w:bCs/>
                <w:sz w:val="20"/>
                <w:szCs w:val="20"/>
              </w:rPr>
              <w:t> </w:t>
            </w:r>
          </w:p>
        </w:tc>
        <w:tc>
          <w:tcPr>
            <w:tcW w:w="883" w:type="pct"/>
            <w:tcBorders>
              <w:top w:val="nil"/>
              <w:left w:val="nil"/>
              <w:bottom w:val="single" w:sz="4" w:space="0" w:color="auto"/>
              <w:right w:val="single" w:sz="4" w:space="0" w:color="auto"/>
            </w:tcBorders>
            <w:shd w:val="clear" w:color="auto" w:fill="auto"/>
            <w:noWrap/>
            <w:vAlign w:val="bottom"/>
            <w:hideMark/>
          </w:tcPr>
          <w:p w:rsidR="00FC4A52" w:rsidRPr="00327BAE" w:rsidRDefault="00FC4A52" w:rsidP="00FC4A52">
            <w:pPr>
              <w:jc w:val="right"/>
              <w:rPr>
                <w:b/>
                <w:bCs/>
                <w:sz w:val="20"/>
                <w:szCs w:val="20"/>
              </w:rPr>
            </w:pPr>
            <w:r w:rsidRPr="00327BAE">
              <w:rPr>
                <w:b/>
                <w:bCs/>
                <w:sz w:val="20"/>
                <w:szCs w:val="20"/>
              </w:rPr>
              <w:t>5 484 877 814,32</w:t>
            </w:r>
          </w:p>
        </w:tc>
        <w:tc>
          <w:tcPr>
            <w:tcW w:w="883" w:type="pct"/>
            <w:tcBorders>
              <w:top w:val="nil"/>
              <w:left w:val="nil"/>
              <w:bottom w:val="single" w:sz="4" w:space="0" w:color="auto"/>
              <w:right w:val="single" w:sz="4" w:space="0" w:color="auto"/>
            </w:tcBorders>
            <w:shd w:val="clear" w:color="auto" w:fill="auto"/>
            <w:noWrap/>
            <w:vAlign w:val="bottom"/>
            <w:hideMark/>
          </w:tcPr>
          <w:p w:rsidR="00FC4A52" w:rsidRPr="00327BAE" w:rsidRDefault="00FC4A52" w:rsidP="00FC4A52">
            <w:pPr>
              <w:jc w:val="right"/>
              <w:rPr>
                <w:b/>
                <w:bCs/>
                <w:sz w:val="20"/>
                <w:szCs w:val="20"/>
              </w:rPr>
            </w:pPr>
            <w:r w:rsidRPr="00327BAE">
              <w:rPr>
                <w:b/>
                <w:bCs/>
                <w:sz w:val="20"/>
                <w:szCs w:val="20"/>
              </w:rPr>
              <w:t>4 379 706 154,57</w:t>
            </w:r>
          </w:p>
        </w:tc>
        <w:tc>
          <w:tcPr>
            <w:tcW w:w="883" w:type="pct"/>
            <w:tcBorders>
              <w:top w:val="nil"/>
              <w:left w:val="nil"/>
              <w:bottom w:val="single" w:sz="4" w:space="0" w:color="auto"/>
              <w:right w:val="single" w:sz="4" w:space="0" w:color="auto"/>
            </w:tcBorders>
            <w:shd w:val="clear" w:color="auto" w:fill="auto"/>
            <w:noWrap/>
            <w:vAlign w:val="bottom"/>
            <w:hideMark/>
          </w:tcPr>
          <w:p w:rsidR="00FC4A52" w:rsidRPr="00327BAE" w:rsidRDefault="00FC4A52" w:rsidP="00FC4A52">
            <w:pPr>
              <w:jc w:val="right"/>
              <w:rPr>
                <w:b/>
                <w:bCs/>
                <w:sz w:val="20"/>
                <w:szCs w:val="20"/>
              </w:rPr>
            </w:pPr>
            <w:r w:rsidRPr="00327BAE">
              <w:rPr>
                <w:b/>
                <w:bCs/>
                <w:sz w:val="20"/>
                <w:szCs w:val="20"/>
              </w:rPr>
              <w:t>4 483 715 136,68</w:t>
            </w:r>
          </w:p>
        </w:tc>
      </w:tr>
    </w:tbl>
    <w:p w:rsidR="002F5CC3" w:rsidRPr="00327BAE" w:rsidRDefault="002F5CC3" w:rsidP="002134D4">
      <w:pPr>
        <w:jc w:val="center"/>
        <w:rPr>
          <w:rFonts w:ascii="Times New Roman CYR" w:hAnsi="Times New Roman CYR"/>
          <w:b/>
          <w:bCs/>
          <w:sz w:val="22"/>
          <w:szCs w:val="22"/>
        </w:rPr>
      </w:pPr>
    </w:p>
    <w:p w:rsidR="005428E3" w:rsidRDefault="005428E3" w:rsidP="002134D4">
      <w:pPr>
        <w:jc w:val="center"/>
        <w:rPr>
          <w:rFonts w:ascii="Times New Roman CYR" w:hAnsi="Times New Roman CYR"/>
          <w:b/>
          <w:bCs/>
          <w:sz w:val="28"/>
          <w:szCs w:val="28"/>
        </w:rPr>
      </w:pPr>
    </w:p>
    <w:p w:rsidR="005428E3" w:rsidRPr="00E86636" w:rsidRDefault="005428E3" w:rsidP="002134D4">
      <w:pPr>
        <w:jc w:val="center"/>
        <w:rPr>
          <w:rFonts w:ascii="Times New Roman CYR" w:hAnsi="Times New Roman CYR"/>
          <w:b/>
          <w:bCs/>
          <w:sz w:val="28"/>
          <w:szCs w:val="28"/>
        </w:rPr>
      </w:pPr>
    </w:p>
    <w:p w:rsidR="00D72268" w:rsidRPr="00E86636" w:rsidRDefault="00D72268" w:rsidP="002134D4">
      <w:pPr>
        <w:jc w:val="center"/>
        <w:rPr>
          <w:rFonts w:eastAsia="+mn-ea"/>
          <w:sz w:val="28"/>
          <w:szCs w:val="28"/>
        </w:rPr>
      </w:pPr>
    </w:p>
    <w:p w:rsidR="00D72268" w:rsidRPr="007E1605" w:rsidRDefault="00D72268" w:rsidP="00937A9E">
      <w:pPr>
        <w:rPr>
          <w:rFonts w:eastAsia="+mn-ea"/>
          <w:sz w:val="28"/>
          <w:szCs w:val="28"/>
        </w:rPr>
      </w:pPr>
    </w:p>
    <w:sectPr w:rsidR="00D72268" w:rsidRPr="007E1605" w:rsidSect="00D7226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B09" w:rsidRDefault="00A85B09" w:rsidP="00916AA5">
      <w:r>
        <w:separator/>
      </w:r>
    </w:p>
  </w:endnote>
  <w:endnote w:type="continuationSeparator" w:id="0">
    <w:p w:rsidR="00A85B09" w:rsidRDefault="00A85B09" w:rsidP="00916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B09" w:rsidRDefault="00A85B09" w:rsidP="00916AA5">
      <w:r>
        <w:separator/>
      </w:r>
    </w:p>
  </w:footnote>
  <w:footnote w:type="continuationSeparator" w:id="0">
    <w:p w:rsidR="00A85B09" w:rsidRDefault="00A85B09" w:rsidP="00916AA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73AE7"/>
    <w:multiLevelType w:val="hybridMultilevel"/>
    <w:tmpl w:val="146279F2"/>
    <w:lvl w:ilvl="0" w:tplc="89863AF4">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3DC41D8"/>
    <w:multiLevelType w:val="multilevel"/>
    <w:tmpl w:val="7DB02D64"/>
    <w:lvl w:ilvl="0">
      <w:start w:val="1"/>
      <w:numFmt w:val="upperRoman"/>
      <w:lvlText w:val="%1."/>
      <w:lvlJc w:val="left"/>
      <w:pPr>
        <w:ind w:left="450" w:hanging="450"/>
      </w:pPr>
      <w:rPr>
        <w:rFonts w:ascii="Times New Roman" w:eastAsia="Times New Roman" w:hAnsi="Times New Roman" w:cs="Times New Roman"/>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15:restartNumberingAfterBreak="0">
    <w:nsid w:val="0C24688B"/>
    <w:multiLevelType w:val="multilevel"/>
    <w:tmpl w:val="AE1E3654"/>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0C3C0229"/>
    <w:multiLevelType w:val="hybridMultilevel"/>
    <w:tmpl w:val="C49C3006"/>
    <w:lvl w:ilvl="0" w:tplc="4DFE70F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54061E1"/>
    <w:multiLevelType w:val="multilevel"/>
    <w:tmpl w:val="1B4804EA"/>
    <w:lvl w:ilvl="0">
      <w:start w:val="1"/>
      <w:numFmt w:val="upperRoman"/>
      <w:lvlText w:val="%1."/>
      <w:lvlJc w:val="left"/>
      <w:pPr>
        <w:ind w:left="1244" w:hanging="960"/>
      </w:pPr>
      <w:rPr>
        <w:rFonts w:hint="default"/>
        <w:b/>
        <w:i w:val="0"/>
      </w:rPr>
    </w:lvl>
    <w:lvl w:ilvl="1">
      <w:start w:val="2"/>
      <w:numFmt w:val="decimal"/>
      <w:isLgl/>
      <w:lvlText w:val="%1.%2."/>
      <w:lvlJc w:val="left"/>
      <w:pPr>
        <w:ind w:left="8942"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5" w15:restartNumberingAfterBreak="0">
    <w:nsid w:val="198D70DD"/>
    <w:multiLevelType w:val="hybridMultilevel"/>
    <w:tmpl w:val="5B6E105C"/>
    <w:lvl w:ilvl="0" w:tplc="377CFF3C">
      <w:start w:val="1"/>
      <w:numFmt w:val="decimal"/>
      <w:lvlText w:val="%1."/>
      <w:lvlJc w:val="left"/>
      <w:pPr>
        <w:ind w:left="2134" w:hanging="14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B110213"/>
    <w:multiLevelType w:val="hybridMultilevel"/>
    <w:tmpl w:val="E91EBA98"/>
    <w:lvl w:ilvl="0" w:tplc="22FCA1E8">
      <w:start w:val="1"/>
      <w:numFmt w:val="decimal"/>
      <w:lvlText w:val="%1."/>
      <w:lvlJc w:val="left"/>
      <w:pPr>
        <w:ind w:left="1916" w:hanging="106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C2C00C5"/>
    <w:multiLevelType w:val="multilevel"/>
    <w:tmpl w:val="04382076"/>
    <w:lvl w:ilvl="0">
      <w:start w:val="1"/>
      <w:numFmt w:val="upperRoman"/>
      <w:lvlText w:val="%1."/>
      <w:lvlJc w:val="left"/>
      <w:pPr>
        <w:ind w:left="2847" w:hanging="720"/>
      </w:pPr>
      <w:rPr>
        <w:rFonts w:hint="default"/>
      </w:rPr>
    </w:lvl>
    <w:lvl w:ilvl="1">
      <w:start w:val="1"/>
      <w:numFmt w:val="decimal"/>
      <w:isLgl/>
      <w:lvlText w:val="%1.%2."/>
      <w:lvlJc w:val="left"/>
      <w:pPr>
        <w:ind w:left="2847"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567" w:hanging="1440"/>
      </w:pPr>
      <w:rPr>
        <w:rFonts w:hint="default"/>
      </w:rPr>
    </w:lvl>
    <w:lvl w:ilvl="6">
      <w:start w:val="1"/>
      <w:numFmt w:val="decimal"/>
      <w:isLgl/>
      <w:lvlText w:val="%1.%2.%3.%4.%5.%6.%7."/>
      <w:lvlJc w:val="left"/>
      <w:pPr>
        <w:ind w:left="3927" w:hanging="1800"/>
      </w:pPr>
      <w:rPr>
        <w:rFonts w:hint="default"/>
      </w:rPr>
    </w:lvl>
    <w:lvl w:ilvl="7">
      <w:start w:val="1"/>
      <w:numFmt w:val="decimal"/>
      <w:isLgl/>
      <w:lvlText w:val="%1.%2.%3.%4.%5.%6.%7.%8."/>
      <w:lvlJc w:val="left"/>
      <w:pPr>
        <w:ind w:left="3927" w:hanging="1800"/>
      </w:pPr>
      <w:rPr>
        <w:rFonts w:hint="default"/>
      </w:rPr>
    </w:lvl>
    <w:lvl w:ilvl="8">
      <w:start w:val="1"/>
      <w:numFmt w:val="decimal"/>
      <w:isLgl/>
      <w:lvlText w:val="%1.%2.%3.%4.%5.%6.%7.%8.%9."/>
      <w:lvlJc w:val="left"/>
      <w:pPr>
        <w:ind w:left="4287" w:hanging="2160"/>
      </w:pPr>
      <w:rPr>
        <w:rFonts w:hint="default"/>
      </w:rPr>
    </w:lvl>
  </w:abstractNum>
  <w:abstractNum w:abstractNumId="8" w15:restartNumberingAfterBreak="0">
    <w:nsid w:val="25CE1B20"/>
    <w:multiLevelType w:val="multilevel"/>
    <w:tmpl w:val="EFE27628"/>
    <w:lvl w:ilvl="0">
      <w:start w:val="1"/>
      <w:numFmt w:val="decimal"/>
      <w:lvlText w:val="%1."/>
      <w:lvlJc w:val="left"/>
      <w:pPr>
        <w:ind w:left="2038" w:hanging="1470"/>
      </w:pPr>
      <w:rPr>
        <w:rFonts w:hint="default"/>
      </w:rPr>
    </w:lvl>
    <w:lvl w:ilvl="1">
      <w:start w:val="1"/>
      <w:numFmt w:val="decimal"/>
      <w:isLgl/>
      <w:lvlText w:val="%1.%2."/>
      <w:lvlJc w:val="left"/>
      <w:pPr>
        <w:ind w:left="4123" w:hanging="720"/>
      </w:pPr>
      <w:rPr>
        <w:rFonts w:hint="default"/>
        <w:b/>
      </w:rPr>
    </w:lvl>
    <w:lvl w:ilvl="2">
      <w:start w:val="1"/>
      <w:numFmt w:val="decimal"/>
      <w:isLgl/>
      <w:lvlText w:val="%1.%2.%3."/>
      <w:lvlJc w:val="left"/>
      <w:pPr>
        <w:ind w:left="6354" w:hanging="720"/>
      </w:pPr>
      <w:rPr>
        <w:rFonts w:hint="default"/>
        <w:b/>
      </w:rPr>
    </w:lvl>
    <w:lvl w:ilvl="3">
      <w:start w:val="1"/>
      <w:numFmt w:val="decimal"/>
      <w:isLgl/>
      <w:lvlText w:val="%1.%2.%3.%4."/>
      <w:lvlJc w:val="left"/>
      <w:pPr>
        <w:ind w:left="8184" w:hanging="1080"/>
      </w:pPr>
      <w:rPr>
        <w:rFonts w:hint="default"/>
        <w:b/>
      </w:rPr>
    </w:lvl>
    <w:lvl w:ilvl="4">
      <w:start w:val="1"/>
      <w:numFmt w:val="decimal"/>
      <w:isLgl/>
      <w:lvlText w:val="%1.%2.%3.%4.%5."/>
      <w:lvlJc w:val="left"/>
      <w:pPr>
        <w:ind w:left="9654" w:hanging="1080"/>
      </w:pPr>
      <w:rPr>
        <w:rFonts w:hint="default"/>
        <w:b/>
      </w:rPr>
    </w:lvl>
    <w:lvl w:ilvl="5">
      <w:start w:val="1"/>
      <w:numFmt w:val="decimal"/>
      <w:isLgl/>
      <w:lvlText w:val="%1.%2.%3.%4.%5.%6."/>
      <w:lvlJc w:val="left"/>
      <w:pPr>
        <w:ind w:left="11484" w:hanging="1440"/>
      </w:pPr>
      <w:rPr>
        <w:rFonts w:hint="default"/>
        <w:b/>
      </w:rPr>
    </w:lvl>
    <w:lvl w:ilvl="6">
      <w:start w:val="1"/>
      <w:numFmt w:val="decimal"/>
      <w:isLgl/>
      <w:lvlText w:val="%1.%2.%3.%4.%5.%6.%7."/>
      <w:lvlJc w:val="left"/>
      <w:pPr>
        <w:ind w:left="13314" w:hanging="1800"/>
      </w:pPr>
      <w:rPr>
        <w:rFonts w:hint="default"/>
        <w:b/>
      </w:rPr>
    </w:lvl>
    <w:lvl w:ilvl="7">
      <w:start w:val="1"/>
      <w:numFmt w:val="decimal"/>
      <w:isLgl/>
      <w:lvlText w:val="%1.%2.%3.%4.%5.%6.%7.%8."/>
      <w:lvlJc w:val="left"/>
      <w:pPr>
        <w:ind w:left="14784" w:hanging="1800"/>
      </w:pPr>
      <w:rPr>
        <w:rFonts w:hint="default"/>
        <w:b/>
      </w:rPr>
    </w:lvl>
    <w:lvl w:ilvl="8">
      <w:start w:val="1"/>
      <w:numFmt w:val="decimal"/>
      <w:isLgl/>
      <w:lvlText w:val="%1.%2.%3.%4.%5.%6.%7.%8.%9."/>
      <w:lvlJc w:val="left"/>
      <w:pPr>
        <w:ind w:left="16614" w:hanging="2160"/>
      </w:pPr>
      <w:rPr>
        <w:rFonts w:hint="default"/>
        <w:b/>
      </w:rPr>
    </w:lvl>
  </w:abstractNum>
  <w:abstractNum w:abstractNumId="9" w15:restartNumberingAfterBreak="0">
    <w:nsid w:val="3CFD66B0"/>
    <w:multiLevelType w:val="hybridMultilevel"/>
    <w:tmpl w:val="58D69BA6"/>
    <w:lvl w:ilvl="0" w:tplc="119A7E94">
      <w:start w:val="1"/>
      <w:numFmt w:val="decimal"/>
      <w:lvlText w:val="%1."/>
      <w:lvlJc w:val="left"/>
      <w:pPr>
        <w:ind w:left="3826" w:hanging="9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1D71CCC"/>
    <w:multiLevelType w:val="hybridMultilevel"/>
    <w:tmpl w:val="FFBA1862"/>
    <w:lvl w:ilvl="0" w:tplc="089E0460">
      <w:start w:val="1"/>
      <w:numFmt w:val="decimal"/>
      <w:lvlText w:val="%1."/>
      <w:lvlJc w:val="left"/>
      <w:pPr>
        <w:ind w:left="2482" w:hanging="1065"/>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1" w15:restartNumberingAfterBreak="0">
    <w:nsid w:val="42103454"/>
    <w:multiLevelType w:val="hybridMultilevel"/>
    <w:tmpl w:val="1EA05CDC"/>
    <w:lvl w:ilvl="0" w:tplc="D3726D5E">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5F50905"/>
    <w:multiLevelType w:val="multilevel"/>
    <w:tmpl w:val="7D0EFDFC"/>
    <w:lvl w:ilvl="0">
      <w:start w:val="7"/>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48B80588"/>
    <w:multiLevelType w:val="multilevel"/>
    <w:tmpl w:val="6E229594"/>
    <w:lvl w:ilvl="0">
      <w:start w:val="1"/>
      <w:numFmt w:val="decimal"/>
      <w:lvlText w:val="%1."/>
      <w:lvlJc w:val="left"/>
      <w:pPr>
        <w:ind w:left="1069" w:hanging="360"/>
      </w:pPr>
      <w:rPr>
        <w:rFonts w:hint="default"/>
        <w:b/>
      </w:rPr>
    </w:lvl>
    <w:lvl w:ilvl="1">
      <w:start w:val="1"/>
      <w:numFmt w:val="decimal"/>
      <w:isLgl/>
      <w:lvlText w:val="%1.%2."/>
      <w:lvlJc w:val="left"/>
      <w:pPr>
        <w:ind w:left="2138"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694" w:hanging="1440"/>
      </w:pPr>
      <w:rPr>
        <w:rFonts w:hint="default"/>
      </w:rPr>
    </w:lvl>
    <w:lvl w:ilvl="6">
      <w:start w:val="1"/>
      <w:numFmt w:val="decimal"/>
      <w:isLgl/>
      <w:lvlText w:val="%1.%2.%3.%4.%5.%6.%7."/>
      <w:lvlJc w:val="left"/>
      <w:pPr>
        <w:ind w:left="6763" w:hanging="1800"/>
      </w:pPr>
      <w:rPr>
        <w:rFonts w:hint="default"/>
      </w:rPr>
    </w:lvl>
    <w:lvl w:ilvl="7">
      <w:start w:val="1"/>
      <w:numFmt w:val="decimal"/>
      <w:isLgl/>
      <w:lvlText w:val="%1.%2.%3.%4.%5.%6.%7.%8."/>
      <w:lvlJc w:val="left"/>
      <w:pPr>
        <w:ind w:left="7472" w:hanging="1800"/>
      </w:pPr>
      <w:rPr>
        <w:rFonts w:hint="default"/>
      </w:rPr>
    </w:lvl>
    <w:lvl w:ilvl="8">
      <w:start w:val="1"/>
      <w:numFmt w:val="decimal"/>
      <w:isLgl/>
      <w:lvlText w:val="%1.%2.%3.%4.%5.%6.%7.%8.%9."/>
      <w:lvlJc w:val="left"/>
      <w:pPr>
        <w:ind w:left="8541" w:hanging="2160"/>
      </w:pPr>
      <w:rPr>
        <w:rFonts w:hint="default"/>
      </w:rPr>
    </w:lvl>
  </w:abstractNum>
  <w:abstractNum w:abstractNumId="14" w15:restartNumberingAfterBreak="0">
    <w:nsid w:val="522D5648"/>
    <w:multiLevelType w:val="hybridMultilevel"/>
    <w:tmpl w:val="5B0081D8"/>
    <w:lvl w:ilvl="0" w:tplc="823EF4A0">
      <w:start w:val="1"/>
      <w:numFmt w:val="decimal"/>
      <w:lvlText w:val="%1."/>
      <w:lvlJc w:val="left"/>
      <w:pPr>
        <w:ind w:left="2700" w:hanging="114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5" w15:restartNumberingAfterBreak="0">
    <w:nsid w:val="529A2C9A"/>
    <w:multiLevelType w:val="hybridMultilevel"/>
    <w:tmpl w:val="C47EC33C"/>
    <w:lvl w:ilvl="0" w:tplc="D19E16B0">
      <w:start w:val="1"/>
      <w:numFmt w:val="decimal"/>
      <w:lvlText w:val="%1."/>
      <w:lvlJc w:val="left"/>
      <w:pPr>
        <w:ind w:left="1069" w:hanging="360"/>
      </w:pPr>
      <w:rPr>
        <w:rFonts w:hint="default"/>
        <w:b/>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44D62EF"/>
    <w:multiLevelType w:val="multilevel"/>
    <w:tmpl w:val="3F58773A"/>
    <w:lvl w:ilvl="0">
      <w:start w:val="1"/>
      <w:numFmt w:val="decimal"/>
      <w:lvlText w:val="%1."/>
      <w:lvlJc w:val="left"/>
      <w:pPr>
        <w:ind w:left="2861" w:hanging="450"/>
      </w:pPr>
      <w:rPr>
        <w:rFonts w:ascii="Times New Roman" w:eastAsia="Times New Roman" w:hAnsi="Times New Roman" w:cs="Times New Roman"/>
      </w:rPr>
    </w:lvl>
    <w:lvl w:ilvl="1">
      <w:start w:val="1"/>
      <w:numFmt w:val="decimal"/>
      <w:lvlText w:val="%1.%2."/>
      <w:lvlJc w:val="left"/>
      <w:pPr>
        <w:ind w:left="1713"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58C82756"/>
    <w:multiLevelType w:val="hybridMultilevel"/>
    <w:tmpl w:val="C66CC3EC"/>
    <w:lvl w:ilvl="0" w:tplc="AEB839CE">
      <w:start w:val="1"/>
      <w:numFmt w:val="decimal"/>
      <w:lvlText w:val="%1."/>
      <w:lvlJc w:val="left"/>
      <w:pPr>
        <w:ind w:left="885" w:hanging="525"/>
      </w:pPr>
      <w:rPr>
        <w:rFonts w:ascii="Times New Roman" w:eastAsia="Calibri" w:hAnsi="Times New Roman" w:cs="Times New Roman"/>
        <w:b/>
      </w:rPr>
    </w:lvl>
    <w:lvl w:ilvl="1" w:tplc="04190019">
      <w:start w:val="1"/>
      <w:numFmt w:val="lowerLetter"/>
      <w:lvlText w:val="%2."/>
      <w:lvlJc w:val="left"/>
      <w:pPr>
        <w:ind w:left="135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A681404"/>
    <w:multiLevelType w:val="hybridMultilevel"/>
    <w:tmpl w:val="5C127CCC"/>
    <w:lvl w:ilvl="0" w:tplc="E1F41112">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B690206"/>
    <w:multiLevelType w:val="hybridMultilevel"/>
    <w:tmpl w:val="158E6D46"/>
    <w:lvl w:ilvl="0" w:tplc="63401496">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1524615"/>
    <w:multiLevelType w:val="multilevel"/>
    <w:tmpl w:val="5B2E5AC6"/>
    <w:lvl w:ilvl="0">
      <w:start w:val="1"/>
      <w:numFmt w:val="upperRoman"/>
      <w:lvlText w:val="%1."/>
      <w:lvlJc w:val="left"/>
      <w:pPr>
        <w:ind w:left="3117" w:hanging="990"/>
      </w:pPr>
      <w:rPr>
        <w:rFonts w:hint="default"/>
      </w:rPr>
    </w:lvl>
    <w:lvl w:ilvl="1">
      <w:start w:val="1"/>
      <w:numFmt w:val="decimal"/>
      <w:isLgl/>
      <w:lvlText w:val="%1.%2."/>
      <w:lvlJc w:val="left"/>
      <w:pPr>
        <w:ind w:left="2618" w:hanging="1200"/>
      </w:pPr>
      <w:rPr>
        <w:rFonts w:hint="default"/>
      </w:rPr>
    </w:lvl>
    <w:lvl w:ilvl="2">
      <w:start w:val="1"/>
      <w:numFmt w:val="decimal"/>
      <w:isLgl/>
      <w:lvlText w:val="%1.%2.%3."/>
      <w:lvlJc w:val="left"/>
      <w:pPr>
        <w:ind w:left="2477" w:hanging="1200"/>
      </w:pPr>
      <w:rPr>
        <w:rFonts w:hint="default"/>
      </w:rPr>
    </w:lvl>
    <w:lvl w:ilvl="3">
      <w:start w:val="1"/>
      <w:numFmt w:val="decimal"/>
      <w:isLgl/>
      <w:lvlText w:val="%1.%2.%3.%4."/>
      <w:lvlJc w:val="left"/>
      <w:pPr>
        <w:ind w:left="2477" w:hanging="1200"/>
      </w:pPr>
      <w:rPr>
        <w:rFonts w:hint="default"/>
      </w:rPr>
    </w:lvl>
    <w:lvl w:ilvl="4">
      <w:start w:val="1"/>
      <w:numFmt w:val="decimal"/>
      <w:isLgl/>
      <w:lvlText w:val="%1.%2.%3.%4.%5."/>
      <w:lvlJc w:val="left"/>
      <w:pPr>
        <w:ind w:left="2477" w:hanging="1200"/>
      </w:pPr>
      <w:rPr>
        <w:rFonts w:hint="default"/>
      </w:rPr>
    </w:lvl>
    <w:lvl w:ilvl="5">
      <w:start w:val="1"/>
      <w:numFmt w:val="decimal"/>
      <w:isLgl/>
      <w:lvlText w:val="%1.%2.%3.%4.%5.%6."/>
      <w:lvlJc w:val="left"/>
      <w:pPr>
        <w:ind w:left="2717" w:hanging="1440"/>
      </w:pPr>
      <w:rPr>
        <w:rFonts w:hint="default"/>
      </w:rPr>
    </w:lvl>
    <w:lvl w:ilvl="6">
      <w:start w:val="1"/>
      <w:numFmt w:val="decimal"/>
      <w:isLgl/>
      <w:lvlText w:val="%1.%2.%3.%4.%5.%6.%7."/>
      <w:lvlJc w:val="left"/>
      <w:pPr>
        <w:ind w:left="3077" w:hanging="1800"/>
      </w:pPr>
      <w:rPr>
        <w:rFonts w:hint="default"/>
      </w:rPr>
    </w:lvl>
    <w:lvl w:ilvl="7">
      <w:start w:val="1"/>
      <w:numFmt w:val="decimal"/>
      <w:isLgl/>
      <w:lvlText w:val="%1.%2.%3.%4.%5.%6.%7.%8."/>
      <w:lvlJc w:val="left"/>
      <w:pPr>
        <w:ind w:left="3077" w:hanging="1800"/>
      </w:pPr>
      <w:rPr>
        <w:rFonts w:hint="default"/>
      </w:rPr>
    </w:lvl>
    <w:lvl w:ilvl="8">
      <w:start w:val="1"/>
      <w:numFmt w:val="decimal"/>
      <w:isLgl/>
      <w:lvlText w:val="%1.%2.%3.%4.%5.%6.%7.%8.%9."/>
      <w:lvlJc w:val="left"/>
      <w:pPr>
        <w:ind w:left="3437" w:hanging="2160"/>
      </w:pPr>
      <w:rPr>
        <w:rFonts w:hint="default"/>
      </w:rPr>
    </w:lvl>
  </w:abstractNum>
  <w:abstractNum w:abstractNumId="21" w15:restartNumberingAfterBreak="0">
    <w:nsid w:val="626454ED"/>
    <w:multiLevelType w:val="hybridMultilevel"/>
    <w:tmpl w:val="8C46C7B4"/>
    <w:lvl w:ilvl="0" w:tplc="22AA20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64334EDA"/>
    <w:multiLevelType w:val="hybridMultilevel"/>
    <w:tmpl w:val="96D6169A"/>
    <w:lvl w:ilvl="0" w:tplc="CFC2DB1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6A841026"/>
    <w:multiLevelType w:val="hybridMultilevel"/>
    <w:tmpl w:val="CABC30F8"/>
    <w:lvl w:ilvl="0" w:tplc="D8526832">
      <w:start w:val="1"/>
      <w:numFmt w:val="upperRoman"/>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C2C2287"/>
    <w:multiLevelType w:val="hybridMultilevel"/>
    <w:tmpl w:val="4B50AFBE"/>
    <w:lvl w:ilvl="0" w:tplc="968847FE">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76404187"/>
    <w:multiLevelType w:val="hybridMultilevel"/>
    <w:tmpl w:val="E17E272C"/>
    <w:lvl w:ilvl="0" w:tplc="B5DA21E6">
      <w:start w:val="1"/>
      <w:numFmt w:val="decimal"/>
      <w:lvlText w:val="%1."/>
      <w:lvlJc w:val="left"/>
      <w:pPr>
        <w:ind w:left="2842" w:hanging="360"/>
      </w:pPr>
      <w:rPr>
        <w:rFonts w:hint="default"/>
      </w:rPr>
    </w:lvl>
    <w:lvl w:ilvl="1" w:tplc="04190019" w:tentative="1">
      <w:start w:val="1"/>
      <w:numFmt w:val="lowerLetter"/>
      <w:lvlText w:val="%2."/>
      <w:lvlJc w:val="left"/>
      <w:pPr>
        <w:ind w:left="3562" w:hanging="360"/>
      </w:pPr>
    </w:lvl>
    <w:lvl w:ilvl="2" w:tplc="0419001B" w:tentative="1">
      <w:start w:val="1"/>
      <w:numFmt w:val="lowerRoman"/>
      <w:lvlText w:val="%3."/>
      <w:lvlJc w:val="right"/>
      <w:pPr>
        <w:ind w:left="4282" w:hanging="180"/>
      </w:pPr>
    </w:lvl>
    <w:lvl w:ilvl="3" w:tplc="0419000F" w:tentative="1">
      <w:start w:val="1"/>
      <w:numFmt w:val="decimal"/>
      <w:lvlText w:val="%4."/>
      <w:lvlJc w:val="left"/>
      <w:pPr>
        <w:ind w:left="5002" w:hanging="360"/>
      </w:pPr>
    </w:lvl>
    <w:lvl w:ilvl="4" w:tplc="04190019" w:tentative="1">
      <w:start w:val="1"/>
      <w:numFmt w:val="lowerLetter"/>
      <w:lvlText w:val="%5."/>
      <w:lvlJc w:val="left"/>
      <w:pPr>
        <w:ind w:left="5722" w:hanging="360"/>
      </w:pPr>
    </w:lvl>
    <w:lvl w:ilvl="5" w:tplc="0419001B" w:tentative="1">
      <w:start w:val="1"/>
      <w:numFmt w:val="lowerRoman"/>
      <w:lvlText w:val="%6."/>
      <w:lvlJc w:val="right"/>
      <w:pPr>
        <w:ind w:left="6442" w:hanging="180"/>
      </w:pPr>
    </w:lvl>
    <w:lvl w:ilvl="6" w:tplc="0419000F" w:tentative="1">
      <w:start w:val="1"/>
      <w:numFmt w:val="decimal"/>
      <w:lvlText w:val="%7."/>
      <w:lvlJc w:val="left"/>
      <w:pPr>
        <w:ind w:left="7162" w:hanging="360"/>
      </w:pPr>
    </w:lvl>
    <w:lvl w:ilvl="7" w:tplc="04190019" w:tentative="1">
      <w:start w:val="1"/>
      <w:numFmt w:val="lowerLetter"/>
      <w:lvlText w:val="%8."/>
      <w:lvlJc w:val="left"/>
      <w:pPr>
        <w:ind w:left="7882" w:hanging="360"/>
      </w:pPr>
    </w:lvl>
    <w:lvl w:ilvl="8" w:tplc="0419001B" w:tentative="1">
      <w:start w:val="1"/>
      <w:numFmt w:val="lowerRoman"/>
      <w:lvlText w:val="%9."/>
      <w:lvlJc w:val="right"/>
      <w:pPr>
        <w:ind w:left="8602" w:hanging="180"/>
      </w:pPr>
    </w:lvl>
  </w:abstractNum>
  <w:abstractNum w:abstractNumId="26" w15:restartNumberingAfterBreak="0">
    <w:nsid w:val="777068D9"/>
    <w:multiLevelType w:val="hybridMultilevel"/>
    <w:tmpl w:val="F596FC8A"/>
    <w:lvl w:ilvl="0" w:tplc="4A6A35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794113E1"/>
    <w:multiLevelType w:val="hybridMultilevel"/>
    <w:tmpl w:val="1BB43C8C"/>
    <w:lvl w:ilvl="0" w:tplc="FC1A1886">
      <w:start w:val="1"/>
      <w:numFmt w:val="upperRoman"/>
      <w:lvlText w:val="%1."/>
      <w:lvlJc w:val="left"/>
      <w:pPr>
        <w:ind w:left="1429" w:hanging="72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20"/>
  </w:num>
  <w:num w:numId="3">
    <w:abstractNumId w:val="8"/>
  </w:num>
  <w:num w:numId="4">
    <w:abstractNumId w:val="16"/>
  </w:num>
  <w:num w:numId="5">
    <w:abstractNumId w:val="7"/>
  </w:num>
  <w:num w:numId="6">
    <w:abstractNumId w:val="0"/>
  </w:num>
  <w:num w:numId="7">
    <w:abstractNumId w:val="18"/>
  </w:num>
  <w:num w:numId="8">
    <w:abstractNumId w:val="24"/>
  </w:num>
  <w:num w:numId="9">
    <w:abstractNumId w:val="6"/>
  </w:num>
  <w:num w:numId="10">
    <w:abstractNumId w:val="5"/>
  </w:num>
  <w:num w:numId="11">
    <w:abstractNumId w:val="17"/>
  </w:num>
  <w:num w:numId="12">
    <w:abstractNumId w:val="22"/>
  </w:num>
  <w:num w:numId="13">
    <w:abstractNumId w:val="13"/>
  </w:num>
  <w:num w:numId="14">
    <w:abstractNumId w:val="15"/>
  </w:num>
  <w:num w:numId="15">
    <w:abstractNumId w:val="1"/>
  </w:num>
  <w:num w:numId="16">
    <w:abstractNumId w:val="19"/>
  </w:num>
  <w:num w:numId="17">
    <w:abstractNumId w:val="26"/>
  </w:num>
  <w:num w:numId="18">
    <w:abstractNumId w:val="9"/>
  </w:num>
  <w:num w:numId="19">
    <w:abstractNumId w:val="12"/>
  </w:num>
  <w:num w:numId="20">
    <w:abstractNumId w:val="2"/>
  </w:num>
  <w:num w:numId="21">
    <w:abstractNumId w:val="21"/>
  </w:num>
  <w:num w:numId="22">
    <w:abstractNumId w:val="10"/>
  </w:num>
  <w:num w:numId="23">
    <w:abstractNumId w:val="25"/>
  </w:num>
  <w:num w:numId="24">
    <w:abstractNumId w:val="3"/>
  </w:num>
  <w:num w:numId="25">
    <w:abstractNumId w:val="23"/>
  </w:num>
  <w:num w:numId="26">
    <w:abstractNumId w:val="11"/>
  </w:num>
  <w:num w:numId="27">
    <w:abstractNumId w:val="14"/>
  </w:num>
  <w:num w:numId="2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B2641"/>
    <w:rsid w:val="0000020B"/>
    <w:rsid w:val="000002F2"/>
    <w:rsid w:val="00000430"/>
    <w:rsid w:val="000004BA"/>
    <w:rsid w:val="00000733"/>
    <w:rsid w:val="0000091B"/>
    <w:rsid w:val="00000B36"/>
    <w:rsid w:val="000010B3"/>
    <w:rsid w:val="00001496"/>
    <w:rsid w:val="00001501"/>
    <w:rsid w:val="00001855"/>
    <w:rsid w:val="0000201D"/>
    <w:rsid w:val="0000256E"/>
    <w:rsid w:val="0000265B"/>
    <w:rsid w:val="00003096"/>
    <w:rsid w:val="00003466"/>
    <w:rsid w:val="00003552"/>
    <w:rsid w:val="000036D3"/>
    <w:rsid w:val="00003793"/>
    <w:rsid w:val="000039EB"/>
    <w:rsid w:val="00003BAE"/>
    <w:rsid w:val="0000444E"/>
    <w:rsid w:val="000045D7"/>
    <w:rsid w:val="0000483E"/>
    <w:rsid w:val="00004AEB"/>
    <w:rsid w:val="00004D06"/>
    <w:rsid w:val="00004DBD"/>
    <w:rsid w:val="000056D8"/>
    <w:rsid w:val="0000583A"/>
    <w:rsid w:val="00005E85"/>
    <w:rsid w:val="0000607A"/>
    <w:rsid w:val="0000635D"/>
    <w:rsid w:val="000063B1"/>
    <w:rsid w:val="0000645A"/>
    <w:rsid w:val="00006629"/>
    <w:rsid w:val="0000663A"/>
    <w:rsid w:val="00006A05"/>
    <w:rsid w:val="00006A7C"/>
    <w:rsid w:val="00006B39"/>
    <w:rsid w:val="00006C66"/>
    <w:rsid w:val="00006F18"/>
    <w:rsid w:val="0000710D"/>
    <w:rsid w:val="00007140"/>
    <w:rsid w:val="0000714D"/>
    <w:rsid w:val="00007316"/>
    <w:rsid w:val="000075E7"/>
    <w:rsid w:val="00007756"/>
    <w:rsid w:val="0000792F"/>
    <w:rsid w:val="00007A2A"/>
    <w:rsid w:val="000102F3"/>
    <w:rsid w:val="0001032D"/>
    <w:rsid w:val="0001044C"/>
    <w:rsid w:val="0001055F"/>
    <w:rsid w:val="00010805"/>
    <w:rsid w:val="00010C00"/>
    <w:rsid w:val="00010EA1"/>
    <w:rsid w:val="00010FA5"/>
    <w:rsid w:val="00011359"/>
    <w:rsid w:val="00011383"/>
    <w:rsid w:val="00011476"/>
    <w:rsid w:val="00011683"/>
    <w:rsid w:val="00011B02"/>
    <w:rsid w:val="00012056"/>
    <w:rsid w:val="000123E5"/>
    <w:rsid w:val="0001262D"/>
    <w:rsid w:val="0001297E"/>
    <w:rsid w:val="00012EB6"/>
    <w:rsid w:val="00012EB9"/>
    <w:rsid w:val="0001300B"/>
    <w:rsid w:val="000130C4"/>
    <w:rsid w:val="000134C3"/>
    <w:rsid w:val="0001366F"/>
    <w:rsid w:val="00014A28"/>
    <w:rsid w:val="00014AC8"/>
    <w:rsid w:val="00014E12"/>
    <w:rsid w:val="0001525E"/>
    <w:rsid w:val="00015356"/>
    <w:rsid w:val="00015700"/>
    <w:rsid w:val="000160CF"/>
    <w:rsid w:val="00016AD9"/>
    <w:rsid w:val="00016FDC"/>
    <w:rsid w:val="000170EB"/>
    <w:rsid w:val="00017427"/>
    <w:rsid w:val="000177C1"/>
    <w:rsid w:val="000179D9"/>
    <w:rsid w:val="00017B5B"/>
    <w:rsid w:val="00017EBC"/>
    <w:rsid w:val="000205A2"/>
    <w:rsid w:val="00020959"/>
    <w:rsid w:val="000209F6"/>
    <w:rsid w:val="00020A02"/>
    <w:rsid w:val="00020AB5"/>
    <w:rsid w:val="00020BEC"/>
    <w:rsid w:val="00020C51"/>
    <w:rsid w:val="00020D3D"/>
    <w:rsid w:val="00020E1F"/>
    <w:rsid w:val="00020F12"/>
    <w:rsid w:val="000211BA"/>
    <w:rsid w:val="0002157E"/>
    <w:rsid w:val="0002194B"/>
    <w:rsid w:val="000219FE"/>
    <w:rsid w:val="00022974"/>
    <w:rsid w:val="00022B67"/>
    <w:rsid w:val="00022BE1"/>
    <w:rsid w:val="00022C8C"/>
    <w:rsid w:val="00023120"/>
    <w:rsid w:val="00023449"/>
    <w:rsid w:val="00024613"/>
    <w:rsid w:val="0002494C"/>
    <w:rsid w:val="0002496B"/>
    <w:rsid w:val="00024F15"/>
    <w:rsid w:val="00024FBF"/>
    <w:rsid w:val="000251E4"/>
    <w:rsid w:val="000257D5"/>
    <w:rsid w:val="0002599D"/>
    <w:rsid w:val="00025A52"/>
    <w:rsid w:val="00025C60"/>
    <w:rsid w:val="00026030"/>
    <w:rsid w:val="00026119"/>
    <w:rsid w:val="0002611D"/>
    <w:rsid w:val="000268F7"/>
    <w:rsid w:val="00026908"/>
    <w:rsid w:val="00026AD6"/>
    <w:rsid w:val="00026C8A"/>
    <w:rsid w:val="00026CB0"/>
    <w:rsid w:val="00027BAA"/>
    <w:rsid w:val="00030241"/>
    <w:rsid w:val="0003039C"/>
    <w:rsid w:val="000308B2"/>
    <w:rsid w:val="00030AA5"/>
    <w:rsid w:val="00030AC4"/>
    <w:rsid w:val="00030D93"/>
    <w:rsid w:val="00031380"/>
    <w:rsid w:val="000314D8"/>
    <w:rsid w:val="00031523"/>
    <w:rsid w:val="000315FB"/>
    <w:rsid w:val="000316A9"/>
    <w:rsid w:val="000317D7"/>
    <w:rsid w:val="00031ADA"/>
    <w:rsid w:val="000321C9"/>
    <w:rsid w:val="000323DE"/>
    <w:rsid w:val="00032AC8"/>
    <w:rsid w:val="00032D74"/>
    <w:rsid w:val="00032E24"/>
    <w:rsid w:val="0003356F"/>
    <w:rsid w:val="00033585"/>
    <w:rsid w:val="00033587"/>
    <w:rsid w:val="00033C59"/>
    <w:rsid w:val="00033E8D"/>
    <w:rsid w:val="000340B4"/>
    <w:rsid w:val="00034822"/>
    <w:rsid w:val="000351D9"/>
    <w:rsid w:val="000351E6"/>
    <w:rsid w:val="00035232"/>
    <w:rsid w:val="000356CF"/>
    <w:rsid w:val="000356DB"/>
    <w:rsid w:val="00035749"/>
    <w:rsid w:val="00035AD8"/>
    <w:rsid w:val="00035BE8"/>
    <w:rsid w:val="00035D13"/>
    <w:rsid w:val="00035D94"/>
    <w:rsid w:val="00036272"/>
    <w:rsid w:val="0003676E"/>
    <w:rsid w:val="0003699A"/>
    <w:rsid w:val="000370DB"/>
    <w:rsid w:val="00037182"/>
    <w:rsid w:val="00037276"/>
    <w:rsid w:val="000373A0"/>
    <w:rsid w:val="000377C5"/>
    <w:rsid w:val="00037948"/>
    <w:rsid w:val="00037989"/>
    <w:rsid w:val="00037D82"/>
    <w:rsid w:val="000408CF"/>
    <w:rsid w:val="00040914"/>
    <w:rsid w:val="00040EF5"/>
    <w:rsid w:val="00040FE5"/>
    <w:rsid w:val="0004144C"/>
    <w:rsid w:val="0004150E"/>
    <w:rsid w:val="00041C1D"/>
    <w:rsid w:val="00041CC3"/>
    <w:rsid w:val="000420B5"/>
    <w:rsid w:val="000423A5"/>
    <w:rsid w:val="00042497"/>
    <w:rsid w:val="00042538"/>
    <w:rsid w:val="00042785"/>
    <w:rsid w:val="00042842"/>
    <w:rsid w:val="00042A91"/>
    <w:rsid w:val="00042E84"/>
    <w:rsid w:val="00042EC1"/>
    <w:rsid w:val="00043608"/>
    <w:rsid w:val="00043771"/>
    <w:rsid w:val="00043806"/>
    <w:rsid w:val="00043A15"/>
    <w:rsid w:val="00043BEF"/>
    <w:rsid w:val="00043CD6"/>
    <w:rsid w:val="00043E19"/>
    <w:rsid w:val="00043E2A"/>
    <w:rsid w:val="0004437F"/>
    <w:rsid w:val="000445BC"/>
    <w:rsid w:val="000445DD"/>
    <w:rsid w:val="0004469F"/>
    <w:rsid w:val="000448C7"/>
    <w:rsid w:val="00044A02"/>
    <w:rsid w:val="00044A34"/>
    <w:rsid w:val="00044D9B"/>
    <w:rsid w:val="00044DBC"/>
    <w:rsid w:val="00044F41"/>
    <w:rsid w:val="00045861"/>
    <w:rsid w:val="000458ED"/>
    <w:rsid w:val="0004596A"/>
    <w:rsid w:val="00045DCE"/>
    <w:rsid w:val="0004605B"/>
    <w:rsid w:val="000464D2"/>
    <w:rsid w:val="00046D1B"/>
    <w:rsid w:val="00046F73"/>
    <w:rsid w:val="00046FD2"/>
    <w:rsid w:val="00047093"/>
    <w:rsid w:val="00047199"/>
    <w:rsid w:val="0004778D"/>
    <w:rsid w:val="00047D13"/>
    <w:rsid w:val="00047ECF"/>
    <w:rsid w:val="00050384"/>
    <w:rsid w:val="00050416"/>
    <w:rsid w:val="000508A6"/>
    <w:rsid w:val="00050980"/>
    <w:rsid w:val="00050DBF"/>
    <w:rsid w:val="0005149E"/>
    <w:rsid w:val="000518FD"/>
    <w:rsid w:val="00051E69"/>
    <w:rsid w:val="00051FEA"/>
    <w:rsid w:val="000521CA"/>
    <w:rsid w:val="00052296"/>
    <w:rsid w:val="0005283C"/>
    <w:rsid w:val="00052841"/>
    <w:rsid w:val="00052998"/>
    <w:rsid w:val="00052A79"/>
    <w:rsid w:val="00052CCC"/>
    <w:rsid w:val="00052D41"/>
    <w:rsid w:val="00052DC7"/>
    <w:rsid w:val="00052DD0"/>
    <w:rsid w:val="00053199"/>
    <w:rsid w:val="000531A2"/>
    <w:rsid w:val="00053533"/>
    <w:rsid w:val="00053955"/>
    <w:rsid w:val="00053B56"/>
    <w:rsid w:val="000541CC"/>
    <w:rsid w:val="000541F9"/>
    <w:rsid w:val="00054383"/>
    <w:rsid w:val="000545FF"/>
    <w:rsid w:val="00054746"/>
    <w:rsid w:val="000548A0"/>
    <w:rsid w:val="00054A5A"/>
    <w:rsid w:val="00054D0F"/>
    <w:rsid w:val="00055150"/>
    <w:rsid w:val="00055576"/>
    <w:rsid w:val="000557FD"/>
    <w:rsid w:val="00055AD5"/>
    <w:rsid w:val="00055B43"/>
    <w:rsid w:val="00055F28"/>
    <w:rsid w:val="0005630C"/>
    <w:rsid w:val="000565BC"/>
    <w:rsid w:val="0005662C"/>
    <w:rsid w:val="000567CA"/>
    <w:rsid w:val="000568EC"/>
    <w:rsid w:val="00057158"/>
    <w:rsid w:val="000571C0"/>
    <w:rsid w:val="000574ED"/>
    <w:rsid w:val="0005765B"/>
    <w:rsid w:val="00057AC4"/>
    <w:rsid w:val="00057E1C"/>
    <w:rsid w:val="000603BC"/>
    <w:rsid w:val="00060408"/>
    <w:rsid w:val="00060815"/>
    <w:rsid w:val="00060B24"/>
    <w:rsid w:val="00060C04"/>
    <w:rsid w:val="00060C5F"/>
    <w:rsid w:val="00060CEB"/>
    <w:rsid w:val="00060E16"/>
    <w:rsid w:val="00060F2F"/>
    <w:rsid w:val="00061240"/>
    <w:rsid w:val="00061335"/>
    <w:rsid w:val="0006133B"/>
    <w:rsid w:val="00061B31"/>
    <w:rsid w:val="00061BF0"/>
    <w:rsid w:val="0006228C"/>
    <w:rsid w:val="000627C9"/>
    <w:rsid w:val="00062B2B"/>
    <w:rsid w:val="00062D99"/>
    <w:rsid w:val="00062FBA"/>
    <w:rsid w:val="0006304E"/>
    <w:rsid w:val="000630ED"/>
    <w:rsid w:val="00063196"/>
    <w:rsid w:val="0006321E"/>
    <w:rsid w:val="000632A5"/>
    <w:rsid w:val="0006345E"/>
    <w:rsid w:val="00063661"/>
    <w:rsid w:val="00063664"/>
    <w:rsid w:val="00063736"/>
    <w:rsid w:val="00063991"/>
    <w:rsid w:val="00063D72"/>
    <w:rsid w:val="000643CB"/>
    <w:rsid w:val="000643D7"/>
    <w:rsid w:val="00064789"/>
    <w:rsid w:val="000648D2"/>
    <w:rsid w:val="00064936"/>
    <w:rsid w:val="000649C3"/>
    <w:rsid w:val="00064B69"/>
    <w:rsid w:val="00065190"/>
    <w:rsid w:val="000653B7"/>
    <w:rsid w:val="0006569E"/>
    <w:rsid w:val="000658AD"/>
    <w:rsid w:val="00065CB4"/>
    <w:rsid w:val="00065D47"/>
    <w:rsid w:val="00065F74"/>
    <w:rsid w:val="000660B2"/>
    <w:rsid w:val="00066264"/>
    <w:rsid w:val="00066483"/>
    <w:rsid w:val="0006651B"/>
    <w:rsid w:val="00066664"/>
    <w:rsid w:val="0006679B"/>
    <w:rsid w:val="0006682A"/>
    <w:rsid w:val="0006684E"/>
    <w:rsid w:val="0006695D"/>
    <w:rsid w:val="00066A40"/>
    <w:rsid w:val="00066A52"/>
    <w:rsid w:val="00066FBB"/>
    <w:rsid w:val="000670BD"/>
    <w:rsid w:val="000672AE"/>
    <w:rsid w:val="00067485"/>
    <w:rsid w:val="00067EFC"/>
    <w:rsid w:val="00070997"/>
    <w:rsid w:val="000709D0"/>
    <w:rsid w:val="000709FF"/>
    <w:rsid w:val="00070DBF"/>
    <w:rsid w:val="00070F70"/>
    <w:rsid w:val="00071412"/>
    <w:rsid w:val="00071630"/>
    <w:rsid w:val="00071A84"/>
    <w:rsid w:val="00071AB7"/>
    <w:rsid w:val="00071C7D"/>
    <w:rsid w:val="00071FC3"/>
    <w:rsid w:val="00071FE0"/>
    <w:rsid w:val="0007254B"/>
    <w:rsid w:val="00072F1B"/>
    <w:rsid w:val="00073144"/>
    <w:rsid w:val="00073456"/>
    <w:rsid w:val="000735A2"/>
    <w:rsid w:val="00074177"/>
    <w:rsid w:val="000749A6"/>
    <w:rsid w:val="0007535E"/>
    <w:rsid w:val="0007553A"/>
    <w:rsid w:val="00075716"/>
    <w:rsid w:val="00075733"/>
    <w:rsid w:val="00075E21"/>
    <w:rsid w:val="00075EFE"/>
    <w:rsid w:val="00075F77"/>
    <w:rsid w:val="000760BF"/>
    <w:rsid w:val="00076741"/>
    <w:rsid w:val="00076E68"/>
    <w:rsid w:val="00076E73"/>
    <w:rsid w:val="00076F65"/>
    <w:rsid w:val="00077107"/>
    <w:rsid w:val="000772A2"/>
    <w:rsid w:val="0007748E"/>
    <w:rsid w:val="00077F8A"/>
    <w:rsid w:val="000807C3"/>
    <w:rsid w:val="00080F21"/>
    <w:rsid w:val="000812D2"/>
    <w:rsid w:val="00081794"/>
    <w:rsid w:val="00081813"/>
    <w:rsid w:val="00081B49"/>
    <w:rsid w:val="00081D54"/>
    <w:rsid w:val="00082554"/>
    <w:rsid w:val="00082691"/>
    <w:rsid w:val="0008296F"/>
    <w:rsid w:val="00082B19"/>
    <w:rsid w:val="00082C0C"/>
    <w:rsid w:val="00082CAB"/>
    <w:rsid w:val="00082D06"/>
    <w:rsid w:val="00082E8F"/>
    <w:rsid w:val="000830E6"/>
    <w:rsid w:val="00083705"/>
    <w:rsid w:val="00083AB2"/>
    <w:rsid w:val="00083DB6"/>
    <w:rsid w:val="0008408A"/>
    <w:rsid w:val="000841D1"/>
    <w:rsid w:val="00084236"/>
    <w:rsid w:val="00084543"/>
    <w:rsid w:val="000848D6"/>
    <w:rsid w:val="00084C2B"/>
    <w:rsid w:val="00084E24"/>
    <w:rsid w:val="0008507A"/>
    <w:rsid w:val="000850AB"/>
    <w:rsid w:val="0008523C"/>
    <w:rsid w:val="000852B9"/>
    <w:rsid w:val="000853BE"/>
    <w:rsid w:val="000853DB"/>
    <w:rsid w:val="0008540B"/>
    <w:rsid w:val="0008567F"/>
    <w:rsid w:val="0008582D"/>
    <w:rsid w:val="00085BB0"/>
    <w:rsid w:val="00085D6C"/>
    <w:rsid w:val="0008618E"/>
    <w:rsid w:val="000862CF"/>
    <w:rsid w:val="0008649F"/>
    <w:rsid w:val="0008650C"/>
    <w:rsid w:val="000865FE"/>
    <w:rsid w:val="000868DE"/>
    <w:rsid w:val="00086AA1"/>
    <w:rsid w:val="00086D7A"/>
    <w:rsid w:val="00086E4C"/>
    <w:rsid w:val="000874C9"/>
    <w:rsid w:val="0008784B"/>
    <w:rsid w:val="00087B6C"/>
    <w:rsid w:val="00087B74"/>
    <w:rsid w:val="00087CE9"/>
    <w:rsid w:val="000904DD"/>
    <w:rsid w:val="000904FB"/>
    <w:rsid w:val="00090503"/>
    <w:rsid w:val="00090584"/>
    <w:rsid w:val="000905C9"/>
    <w:rsid w:val="000906D5"/>
    <w:rsid w:val="00090A8F"/>
    <w:rsid w:val="00090E3C"/>
    <w:rsid w:val="000913CA"/>
    <w:rsid w:val="000914DF"/>
    <w:rsid w:val="00091ACB"/>
    <w:rsid w:val="00092053"/>
    <w:rsid w:val="000922E2"/>
    <w:rsid w:val="000922FE"/>
    <w:rsid w:val="000926B8"/>
    <w:rsid w:val="00092A1D"/>
    <w:rsid w:val="00092CF9"/>
    <w:rsid w:val="00092D8D"/>
    <w:rsid w:val="00092FC6"/>
    <w:rsid w:val="00093FD2"/>
    <w:rsid w:val="000944FD"/>
    <w:rsid w:val="00094689"/>
    <w:rsid w:val="00094815"/>
    <w:rsid w:val="00094881"/>
    <w:rsid w:val="00094AA5"/>
    <w:rsid w:val="00094C2C"/>
    <w:rsid w:val="00094EDC"/>
    <w:rsid w:val="00094F4C"/>
    <w:rsid w:val="00095055"/>
    <w:rsid w:val="000951B9"/>
    <w:rsid w:val="000956B9"/>
    <w:rsid w:val="0009577E"/>
    <w:rsid w:val="00095A21"/>
    <w:rsid w:val="00095F26"/>
    <w:rsid w:val="00096072"/>
    <w:rsid w:val="0009643A"/>
    <w:rsid w:val="000970DD"/>
    <w:rsid w:val="0009766E"/>
    <w:rsid w:val="000978FB"/>
    <w:rsid w:val="00097CB9"/>
    <w:rsid w:val="00097D59"/>
    <w:rsid w:val="00097E49"/>
    <w:rsid w:val="000A0594"/>
    <w:rsid w:val="000A0910"/>
    <w:rsid w:val="000A0B1A"/>
    <w:rsid w:val="000A0B39"/>
    <w:rsid w:val="000A0BCB"/>
    <w:rsid w:val="000A1369"/>
    <w:rsid w:val="000A18C9"/>
    <w:rsid w:val="000A19AD"/>
    <w:rsid w:val="000A1A67"/>
    <w:rsid w:val="000A1E66"/>
    <w:rsid w:val="000A2017"/>
    <w:rsid w:val="000A204B"/>
    <w:rsid w:val="000A2085"/>
    <w:rsid w:val="000A2125"/>
    <w:rsid w:val="000A2288"/>
    <w:rsid w:val="000A2381"/>
    <w:rsid w:val="000A257D"/>
    <w:rsid w:val="000A2A23"/>
    <w:rsid w:val="000A2E1C"/>
    <w:rsid w:val="000A36A9"/>
    <w:rsid w:val="000A36D7"/>
    <w:rsid w:val="000A3763"/>
    <w:rsid w:val="000A38B4"/>
    <w:rsid w:val="000A3925"/>
    <w:rsid w:val="000A39A2"/>
    <w:rsid w:val="000A3E4D"/>
    <w:rsid w:val="000A4068"/>
    <w:rsid w:val="000A491E"/>
    <w:rsid w:val="000A4BD1"/>
    <w:rsid w:val="000A4C29"/>
    <w:rsid w:val="000A4CB8"/>
    <w:rsid w:val="000A5148"/>
    <w:rsid w:val="000A530C"/>
    <w:rsid w:val="000A5381"/>
    <w:rsid w:val="000A561D"/>
    <w:rsid w:val="000A5864"/>
    <w:rsid w:val="000A5A1A"/>
    <w:rsid w:val="000A5B8A"/>
    <w:rsid w:val="000A5C50"/>
    <w:rsid w:val="000A5EA9"/>
    <w:rsid w:val="000A5EC4"/>
    <w:rsid w:val="000A6067"/>
    <w:rsid w:val="000A6EE2"/>
    <w:rsid w:val="000A7229"/>
    <w:rsid w:val="000A737E"/>
    <w:rsid w:val="000A75B1"/>
    <w:rsid w:val="000A7615"/>
    <w:rsid w:val="000B0165"/>
    <w:rsid w:val="000B01C4"/>
    <w:rsid w:val="000B0523"/>
    <w:rsid w:val="000B05C5"/>
    <w:rsid w:val="000B0815"/>
    <w:rsid w:val="000B0824"/>
    <w:rsid w:val="000B1025"/>
    <w:rsid w:val="000B1340"/>
    <w:rsid w:val="000B1584"/>
    <w:rsid w:val="000B15F1"/>
    <w:rsid w:val="000B21AD"/>
    <w:rsid w:val="000B27AE"/>
    <w:rsid w:val="000B29DD"/>
    <w:rsid w:val="000B2A8E"/>
    <w:rsid w:val="000B2AE5"/>
    <w:rsid w:val="000B30EA"/>
    <w:rsid w:val="000B31A7"/>
    <w:rsid w:val="000B321F"/>
    <w:rsid w:val="000B3794"/>
    <w:rsid w:val="000B3981"/>
    <w:rsid w:val="000B3AF2"/>
    <w:rsid w:val="000B3B11"/>
    <w:rsid w:val="000B4364"/>
    <w:rsid w:val="000B4529"/>
    <w:rsid w:val="000B4544"/>
    <w:rsid w:val="000B4588"/>
    <w:rsid w:val="000B4626"/>
    <w:rsid w:val="000B4A4E"/>
    <w:rsid w:val="000B4D25"/>
    <w:rsid w:val="000B4F60"/>
    <w:rsid w:val="000B50A3"/>
    <w:rsid w:val="000B5183"/>
    <w:rsid w:val="000B5295"/>
    <w:rsid w:val="000B5337"/>
    <w:rsid w:val="000B5501"/>
    <w:rsid w:val="000B5770"/>
    <w:rsid w:val="000B5AEC"/>
    <w:rsid w:val="000B5D34"/>
    <w:rsid w:val="000B61C7"/>
    <w:rsid w:val="000B6201"/>
    <w:rsid w:val="000B64C3"/>
    <w:rsid w:val="000B6A65"/>
    <w:rsid w:val="000B6CD2"/>
    <w:rsid w:val="000B6E42"/>
    <w:rsid w:val="000B71A2"/>
    <w:rsid w:val="000B7438"/>
    <w:rsid w:val="000B784B"/>
    <w:rsid w:val="000B79F0"/>
    <w:rsid w:val="000B7C70"/>
    <w:rsid w:val="000B7C9E"/>
    <w:rsid w:val="000B7CB7"/>
    <w:rsid w:val="000B7F1B"/>
    <w:rsid w:val="000C0296"/>
    <w:rsid w:val="000C02F8"/>
    <w:rsid w:val="000C09FF"/>
    <w:rsid w:val="000C0C09"/>
    <w:rsid w:val="000C0DAD"/>
    <w:rsid w:val="000C14AC"/>
    <w:rsid w:val="000C1891"/>
    <w:rsid w:val="000C19D7"/>
    <w:rsid w:val="000C1D00"/>
    <w:rsid w:val="000C2071"/>
    <w:rsid w:val="000C21A4"/>
    <w:rsid w:val="000C2450"/>
    <w:rsid w:val="000C2913"/>
    <w:rsid w:val="000C2B89"/>
    <w:rsid w:val="000C2CB7"/>
    <w:rsid w:val="000C2D8E"/>
    <w:rsid w:val="000C31E2"/>
    <w:rsid w:val="000C350D"/>
    <w:rsid w:val="000C36C4"/>
    <w:rsid w:val="000C385D"/>
    <w:rsid w:val="000C3E22"/>
    <w:rsid w:val="000C408F"/>
    <w:rsid w:val="000C44EE"/>
    <w:rsid w:val="000C4589"/>
    <w:rsid w:val="000C46CE"/>
    <w:rsid w:val="000C4BDE"/>
    <w:rsid w:val="000C4C02"/>
    <w:rsid w:val="000C55E8"/>
    <w:rsid w:val="000C57BD"/>
    <w:rsid w:val="000C588D"/>
    <w:rsid w:val="000C5AE6"/>
    <w:rsid w:val="000C5BEB"/>
    <w:rsid w:val="000C5CC8"/>
    <w:rsid w:val="000C60A8"/>
    <w:rsid w:val="000C70D8"/>
    <w:rsid w:val="000C734A"/>
    <w:rsid w:val="000C75DB"/>
    <w:rsid w:val="000C7703"/>
    <w:rsid w:val="000C7767"/>
    <w:rsid w:val="000C7B32"/>
    <w:rsid w:val="000C7E79"/>
    <w:rsid w:val="000D0057"/>
    <w:rsid w:val="000D007F"/>
    <w:rsid w:val="000D0AD6"/>
    <w:rsid w:val="000D10EE"/>
    <w:rsid w:val="000D11B5"/>
    <w:rsid w:val="000D152E"/>
    <w:rsid w:val="000D1775"/>
    <w:rsid w:val="000D1931"/>
    <w:rsid w:val="000D1A7A"/>
    <w:rsid w:val="000D1DD2"/>
    <w:rsid w:val="000D225B"/>
    <w:rsid w:val="000D22D2"/>
    <w:rsid w:val="000D2C7C"/>
    <w:rsid w:val="000D2CAA"/>
    <w:rsid w:val="000D2E4A"/>
    <w:rsid w:val="000D2E93"/>
    <w:rsid w:val="000D2F8E"/>
    <w:rsid w:val="000D2FEB"/>
    <w:rsid w:val="000D37F2"/>
    <w:rsid w:val="000D3BD2"/>
    <w:rsid w:val="000D3BE7"/>
    <w:rsid w:val="000D3DFD"/>
    <w:rsid w:val="000D413C"/>
    <w:rsid w:val="000D41D0"/>
    <w:rsid w:val="000D4206"/>
    <w:rsid w:val="000D456A"/>
    <w:rsid w:val="000D494A"/>
    <w:rsid w:val="000D4DFA"/>
    <w:rsid w:val="000D4E71"/>
    <w:rsid w:val="000D4F63"/>
    <w:rsid w:val="000D53F6"/>
    <w:rsid w:val="000D5458"/>
    <w:rsid w:val="000D60B0"/>
    <w:rsid w:val="000D6EDC"/>
    <w:rsid w:val="000D70CB"/>
    <w:rsid w:val="000D7775"/>
    <w:rsid w:val="000D7797"/>
    <w:rsid w:val="000D784E"/>
    <w:rsid w:val="000D7852"/>
    <w:rsid w:val="000D7966"/>
    <w:rsid w:val="000D7992"/>
    <w:rsid w:val="000D7CDB"/>
    <w:rsid w:val="000E0519"/>
    <w:rsid w:val="000E0621"/>
    <w:rsid w:val="000E0691"/>
    <w:rsid w:val="000E0A68"/>
    <w:rsid w:val="000E0B55"/>
    <w:rsid w:val="000E14BC"/>
    <w:rsid w:val="000E14C3"/>
    <w:rsid w:val="000E1743"/>
    <w:rsid w:val="000E18FA"/>
    <w:rsid w:val="000E19C2"/>
    <w:rsid w:val="000E1A5F"/>
    <w:rsid w:val="000E2178"/>
    <w:rsid w:val="000E2434"/>
    <w:rsid w:val="000E2501"/>
    <w:rsid w:val="000E2563"/>
    <w:rsid w:val="000E2D03"/>
    <w:rsid w:val="000E313A"/>
    <w:rsid w:val="000E3370"/>
    <w:rsid w:val="000E36CA"/>
    <w:rsid w:val="000E3B80"/>
    <w:rsid w:val="000E4345"/>
    <w:rsid w:val="000E4374"/>
    <w:rsid w:val="000E447C"/>
    <w:rsid w:val="000E492E"/>
    <w:rsid w:val="000E4957"/>
    <w:rsid w:val="000E4D1D"/>
    <w:rsid w:val="000E5E0F"/>
    <w:rsid w:val="000E620C"/>
    <w:rsid w:val="000E63A9"/>
    <w:rsid w:val="000E63EE"/>
    <w:rsid w:val="000E6529"/>
    <w:rsid w:val="000E6719"/>
    <w:rsid w:val="000E6C4C"/>
    <w:rsid w:val="000E70A1"/>
    <w:rsid w:val="000E7276"/>
    <w:rsid w:val="000E747B"/>
    <w:rsid w:val="000E7607"/>
    <w:rsid w:val="000E7D83"/>
    <w:rsid w:val="000F0287"/>
    <w:rsid w:val="000F0352"/>
    <w:rsid w:val="000F0497"/>
    <w:rsid w:val="000F054C"/>
    <w:rsid w:val="000F08D3"/>
    <w:rsid w:val="000F1333"/>
    <w:rsid w:val="000F1451"/>
    <w:rsid w:val="000F1CE0"/>
    <w:rsid w:val="000F2267"/>
    <w:rsid w:val="000F27A2"/>
    <w:rsid w:val="000F2EE5"/>
    <w:rsid w:val="000F2FB0"/>
    <w:rsid w:val="000F3156"/>
    <w:rsid w:val="000F31A7"/>
    <w:rsid w:val="000F3426"/>
    <w:rsid w:val="000F3574"/>
    <w:rsid w:val="000F35F9"/>
    <w:rsid w:val="000F3633"/>
    <w:rsid w:val="000F3986"/>
    <w:rsid w:val="000F3AD1"/>
    <w:rsid w:val="000F43EB"/>
    <w:rsid w:val="000F446E"/>
    <w:rsid w:val="000F447F"/>
    <w:rsid w:val="000F4542"/>
    <w:rsid w:val="000F46A2"/>
    <w:rsid w:val="000F4D72"/>
    <w:rsid w:val="000F4F39"/>
    <w:rsid w:val="000F4F60"/>
    <w:rsid w:val="000F4FDE"/>
    <w:rsid w:val="000F5006"/>
    <w:rsid w:val="000F5280"/>
    <w:rsid w:val="000F5938"/>
    <w:rsid w:val="000F5A81"/>
    <w:rsid w:val="000F5B55"/>
    <w:rsid w:val="000F5C06"/>
    <w:rsid w:val="000F5C26"/>
    <w:rsid w:val="000F5FD8"/>
    <w:rsid w:val="000F6115"/>
    <w:rsid w:val="000F64C8"/>
    <w:rsid w:val="000F670E"/>
    <w:rsid w:val="000F68DE"/>
    <w:rsid w:val="000F6ADE"/>
    <w:rsid w:val="000F72A8"/>
    <w:rsid w:val="000F72D3"/>
    <w:rsid w:val="000F7353"/>
    <w:rsid w:val="000F74EE"/>
    <w:rsid w:val="000F78D4"/>
    <w:rsid w:val="000F7BFF"/>
    <w:rsid w:val="000F7DAA"/>
    <w:rsid w:val="000F7EE2"/>
    <w:rsid w:val="00100184"/>
    <w:rsid w:val="00100962"/>
    <w:rsid w:val="00100B57"/>
    <w:rsid w:val="00100D27"/>
    <w:rsid w:val="00100F0B"/>
    <w:rsid w:val="00100FF9"/>
    <w:rsid w:val="00101088"/>
    <w:rsid w:val="00101120"/>
    <w:rsid w:val="0010117B"/>
    <w:rsid w:val="00101474"/>
    <w:rsid w:val="00101C61"/>
    <w:rsid w:val="00101EBE"/>
    <w:rsid w:val="00101F48"/>
    <w:rsid w:val="001021CF"/>
    <w:rsid w:val="0010248F"/>
    <w:rsid w:val="00102BD8"/>
    <w:rsid w:val="00102E26"/>
    <w:rsid w:val="00102E87"/>
    <w:rsid w:val="00103542"/>
    <w:rsid w:val="00103613"/>
    <w:rsid w:val="00103704"/>
    <w:rsid w:val="0010386F"/>
    <w:rsid w:val="00103B80"/>
    <w:rsid w:val="001043E1"/>
    <w:rsid w:val="001049B5"/>
    <w:rsid w:val="00104EC0"/>
    <w:rsid w:val="001050A5"/>
    <w:rsid w:val="001051D2"/>
    <w:rsid w:val="00105605"/>
    <w:rsid w:val="00105BF6"/>
    <w:rsid w:val="00105D33"/>
    <w:rsid w:val="00105F2C"/>
    <w:rsid w:val="001061E0"/>
    <w:rsid w:val="001063A8"/>
    <w:rsid w:val="00106562"/>
    <w:rsid w:val="00106614"/>
    <w:rsid w:val="00106B0D"/>
    <w:rsid w:val="00106F9C"/>
    <w:rsid w:val="0010705E"/>
    <w:rsid w:val="0010784E"/>
    <w:rsid w:val="00107DA4"/>
    <w:rsid w:val="00107DE5"/>
    <w:rsid w:val="0011017D"/>
    <w:rsid w:val="001101EC"/>
    <w:rsid w:val="001103F2"/>
    <w:rsid w:val="001109FC"/>
    <w:rsid w:val="00110B81"/>
    <w:rsid w:val="00110E80"/>
    <w:rsid w:val="001111A0"/>
    <w:rsid w:val="00111206"/>
    <w:rsid w:val="0011121A"/>
    <w:rsid w:val="00111381"/>
    <w:rsid w:val="00111808"/>
    <w:rsid w:val="00111892"/>
    <w:rsid w:val="00112473"/>
    <w:rsid w:val="00112EAC"/>
    <w:rsid w:val="00113373"/>
    <w:rsid w:val="001134AF"/>
    <w:rsid w:val="001136B3"/>
    <w:rsid w:val="00113813"/>
    <w:rsid w:val="001138C5"/>
    <w:rsid w:val="00113F93"/>
    <w:rsid w:val="00114197"/>
    <w:rsid w:val="001141AA"/>
    <w:rsid w:val="00114617"/>
    <w:rsid w:val="00114C16"/>
    <w:rsid w:val="00114D83"/>
    <w:rsid w:val="00114E11"/>
    <w:rsid w:val="00115241"/>
    <w:rsid w:val="001153D6"/>
    <w:rsid w:val="00115590"/>
    <w:rsid w:val="00115876"/>
    <w:rsid w:val="00116074"/>
    <w:rsid w:val="00116272"/>
    <w:rsid w:val="001164E9"/>
    <w:rsid w:val="001167B1"/>
    <w:rsid w:val="001167F0"/>
    <w:rsid w:val="0011699D"/>
    <w:rsid w:val="00117169"/>
    <w:rsid w:val="0011725F"/>
    <w:rsid w:val="00117DC1"/>
    <w:rsid w:val="00120335"/>
    <w:rsid w:val="00120470"/>
    <w:rsid w:val="0012066B"/>
    <w:rsid w:val="001206DF"/>
    <w:rsid w:val="001207E3"/>
    <w:rsid w:val="0012087B"/>
    <w:rsid w:val="00120C60"/>
    <w:rsid w:val="00120D6E"/>
    <w:rsid w:val="00120E29"/>
    <w:rsid w:val="00121680"/>
    <w:rsid w:val="00121761"/>
    <w:rsid w:val="0012184C"/>
    <w:rsid w:val="0012191B"/>
    <w:rsid w:val="00121B6D"/>
    <w:rsid w:val="00121E27"/>
    <w:rsid w:val="00121F3F"/>
    <w:rsid w:val="00122824"/>
    <w:rsid w:val="00122A91"/>
    <w:rsid w:val="00122C45"/>
    <w:rsid w:val="00122CBF"/>
    <w:rsid w:val="00122D51"/>
    <w:rsid w:val="00122F70"/>
    <w:rsid w:val="00122FA7"/>
    <w:rsid w:val="00123131"/>
    <w:rsid w:val="00123764"/>
    <w:rsid w:val="001238CD"/>
    <w:rsid w:val="00123951"/>
    <w:rsid w:val="00123A2D"/>
    <w:rsid w:val="00123A9A"/>
    <w:rsid w:val="00124209"/>
    <w:rsid w:val="0012433A"/>
    <w:rsid w:val="001247C8"/>
    <w:rsid w:val="001248A9"/>
    <w:rsid w:val="00124F0E"/>
    <w:rsid w:val="00124FB8"/>
    <w:rsid w:val="0012548E"/>
    <w:rsid w:val="0012567D"/>
    <w:rsid w:val="00125E64"/>
    <w:rsid w:val="00125EAD"/>
    <w:rsid w:val="00126016"/>
    <w:rsid w:val="00126094"/>
    <w:rsid w:val="00126178"/>
    <w:rsid w:val="001263CE"/>
    <w:rsid w:val="00126647"/>
    <w:rsid w:val="001268D1"/>
    <w:rsid w:val="001269E4"/>
    <w:rsid w:val="00126D87"/>
    <w:rsid w:val="00126ED5"/>
    <w:rsid w:val="00126F1A"/>
    <w:rsid w:val="001273C4"/>
    <w:rsid w:val="00127438"/>
    <w:rsid w:val="0012748E"/>
    <w:rsid w:val="00127831"/>
    <w:rsid w:val="00127BB5"/>
    <w:rsid w:val="00127C37"/>
    <w:rsid w:val="00127D84"/>
    <w:rsid w:val="00127EE4"/>
    <w:rsid w:val="00127F84"/>
    <w:rsid w:val="001306A4"/>
    <w:rsid w:val="0013075D"/>
    <w:rsid w:val="00130E0D"/>
    <w:rsid w:val="00130EED"/>
    <w:rsid w:val="0013117F"/>
    <w:rsid w:val="001311CB"/>
    <w:rsid w:val="001311FA"/>
    <w:rsid w:val="00131690"/>
    <w:rsid w:val="0013215E"/>
    <w:rsid w:val="001322F6"/>
    <w:rsid w:val="00132542"/>
    <w:rsid w:val="00132AAB"/>
    <w:rsid w:val="00132B33"/>
    <w:rsid w:val="00132BF5"/>
    <w:rsid w:val="00132D47"/>
    <w:rsid w:val="00133EC6"/>
    <w:rsid w:val="00133FFA"/>
    <w:rsid w:val="00134036"/>
    <w:rsid w:val="001340C4"/>
    <w:rsid w:val="001343AF"/>
    <w:rsid w:val="00134ABE"/>
    <w:rsid w:val="00134CA0"/>
    <w:rsid w:val="00134D0B"/>
    <w:rsid w:val="001357F0"/>
    <w:rsid w:val="00135C02"/>
    <w:rsid w:val="00136113"/>
    <w:rsid w:val="0013620D"/>
    <w:rsid w:val="0013690C"/>
    <w:rsid w:val="00136A0B"/>
    <w:rsid w:val="00137550"/>
    <w:rsid w:val="00137AE2"/>
    <w:rsid w:val="001405BD"/>
    <w:rsid w:val="00140925"/>
    <w:rsid w:val="00140AF3"/>
    <w:rsid w:val="00140BA8"/>
    <w:rsid w:val="00141973"/>
    <w:rsid w:val="00141CAC"/>
    <w:rsid w:val="00141D31"/>
    <w:rsid w:val="00141E5D"/>
    <w:rsid w:val="00141F6D"/>
    <w:rsid w:val="0014205F"/>
    <w:rsid w:val="00142792"/>
    <w:rsid w:val="00142837"/>
    <w:rsid w:val="00142840"/>
    <w:rsid w:val="00142A69"/>
    <w:rsid w:val="00142CCF"/>
    <w:rsid w:val="00142D66"/>
    <w:rsid w:val="00142DA5"/>
    <w:rsid w:val="001435D9"/>
    <w:rsid w:val="00143603"/>
    <w:rsid w:val="0014362C"/>
    <w:rsid w:val="001439C4"/>
    <w:rsid w:val="00143BAD"/>
    <w:rsid w:val="00144313"/>
    <w:rsid w:val="00144375"/>
    <w:rsid w:val="00144B40"/>
    <w:rsid w:val="00144CF9"/>
    <w:rsid w:val="00145295"/>
    <w:rsid w:val="0014530A"/>
    <w:rsid w:val="00145358"/>
    <w:rsid w:val="00145367"/>
    <w:rsid w:val="001453A7"/>
    <w:rsid w:val="00145429"/>
    <w:rsid w:val="00145553"/>
    <w:rsid w:val="00145C22"/>
    <w:rsid w:val="00146247"/>
    <w:rsid w:val="00146584"/>
    <w:rsid w:val="001468C3"/>
    <w:rsid w:val="0014709E"/>
    <w:rsid w:val="001470CB"/>
    <w:rsid w:val="00147642"/>
    <w:rsid w:val="001478BA"/>
    <w:rsid w:val="00147AD0"/>
    <w:rsid w:val="00147AE2"/>
    <w:rsid w:val="00147C3D"/>
    <w:rsid w:val="00147D2F"/>
    <w:rsid w:val="00147DC3"/>
    <w:rsid w:val="00147ED7"/>
    <w:rsid w:val="00147F9A"/>
    <w:rsid w:val="001500AB"/>
    <w:rsid w:val="00150567"/>
    <w:rsid w:val="00150EDA"/>
    <w:rsid w:val="00151757"/>
    <w:rsid w:val="00151965"/>
    <w:rsid w:val="00151ACD"/>
    <w:rsid w:val="00151BC2"/>
    <w:rsid w:val="00151D4B"/>
    <w:rsid w:val="00153287"/>
    <w:rsid w:val="001534A9"/>
    <w:rsid w:val="0015356B"/>
    <w:rsid w:val="00153BE8"/>
    <w:rsid w:val="00153DF9"/>
    <w:rsid w:val="00153E92"/>
    <w:rsid w:val="001543A0"/>
    <w:rsid w:val="001543CB"/>
    <w:rsid w:val="0015488D"/>
    <w:rsid w:val="001548C0"/>
    <w:rsid w:val="001548C4"/>
    <w:rsid w:val="00155154"/>
    <w:rsid w:val="00155583"/>
    <w:rsid w:val="001555DB"/>
    <w:rsid w:val="001558B7"/>
    <w:rsid w:val="00155CAA"/>
    <w:rsid w:val="00155EA6"/>
    <w:rsid w:val="00156312"/>
    <w:rsid w:val="00157038"/>
    <w:rsid w:val="00157176"/>
    <w:rsid w:val="001574D3"/>
    <w:rsid w:val="00157654"/>
    <w:rsid w:val="00157719"/>
    <w:rsid w:val="0015789B"/>
    <w:rsid w:val="001578EA"/>
    <w:rsid w:val="00157973"/>
    <w:rsid w:val="00157A7B"/>
    <w:rsid w:val="001600A6"/>
    <w:rsid w:val="00160A00"/>
    <w:rsid w:val="00160C10"/>
    <w:rsid w:val="00160F17"/>
    <w:rsid w:val="001615BC"/>
    <w:rsid w:val="0016167A"/>
    <w:rsid w:val="00161CCF"/>
    <w:rsid w:val="00161CDD"/>
    <w:rsid w:val="00161D4E"/>
    <w:rsid w:val="00161EBB"/>
    <w:rsid w:val="001620F7"/>
    <w:rsid w:val="001625F3"/>
    <w:rsid w:val="001628D6"/>
    <w:rsid w:val="00162C39"/>
    <w:rsid w:val="0016366B"/>
    <w:rsid w:val="00164082"/>
    <w:rsid w:val="00164391"/>
    <w:rsid w:val="00164654"/>
    <w:rsid w:val="00164728"/>
    <w:rsid w:val="001647CE"/>
    <w:rsid w:val="00164911"/>
    <w:rsid w:val="00164E39"/>
    <w:rsid w:val="00164F62"/>
    <w:rsid w:val="00165572"/>
    <w:rsid w:val="00165611"/>
    <w:rsid w:val="00165A0A"/>
    <w:rsid w:val="00165E60"/>
    <w:rsid w:val="001660B7"/>
    <w:rsid w:val="0016638C"/>
    <w:rsid w:val="001664E9"/>
    <w:rsid w:val="00166650"/>
    <w:rsid w:val="0016689F"/>
    <w:rsid w:val="00166B9B"/>
    <w:rsid w:val="001674EA"/>
    <w:rsid w:val="001678C9"/>
    <w:rsid w:val="0017026A"/>
    <w:rsid w:val="001703EB"/>
    <w:rsid w:val="001703FC"/>
    <w:rsid w:val="001705C1"/>
    <w:rsid w:val="0017081E"/>
    <w:rsid w:val="001708DE"/>
    <w:rsid w:val="001709A9"/>
    <w:rsid w:val="00170BCB"/>
    <w:rsid w:val="00170C2C"/>
    <w:rsid w:val="00170ED5"/>
    <w:rsid w:val="001711B5"/>
    <w:rsid w:val="00171326"/>
    <w:rsid w:val="0017157B"/>
    <w:rsid w:val="001716DD"/>
    <w:rsid w:val="00171B31"/>
    <w:rsid w:val="00171EF7"/>
    <w:rsid w:val="00171F87"/>
    <w:rsid w:val="00172186"/>
    <w:rsid w:val="001721DE"/>
    <w:rsid w:val="00172395"/>
    <w:rsid w:val="00172409"/>
    <w:rsid w:val="00172853"/>
    <w:rsid w:val="0017294F"/>
    <w:rsid w:val="00172B85"/>
    <w:rsid w:val="00172CE8"/>
    <w:rsid w:val="00172EC0"/>
    <w:rsid w:val="0017307C"/>
    <w:rsid w:val="001732B2"/>
    <w:rsid w:val="001733CD"/>
    <w:rsid w:val="00173428"/>
    <w:rsid w:val="00173B96"/>
    <w:rsid w:val="00173D94"/>
    <w:rsid w:val="00173E11"/>
    <w:rsid w:val="0017400F"/>
    <w:rsid w:val="00174292"/>
    <w:rsid w:val="001743D9"/>
    <w:rsid w:val="00174481"/>
    <w:rsid w:val="0017479C"/>
    <w:rsid w:val="00174A90"/>
    <w:rsid w:val="00174AC7"/>
    <w:rsid w:val="00174F29"/>
    <w:rsid w:val="00174FE2"/>
    <w:rsid w:val="00174FF5"/>
    <w:rsid w:val="00175143"/>
    <w:rsid w:val="00175177"/>
    <w:rsid w:val="001756B1"/>
    <w:rsid w:val="00175E19"/>
    <w:rsid w:val="00175F27"/>
    <w:rsid w:val="001761F1"/>
    <w:rsid w:val="001764F7"/>
    <w:rsid w:val="00176F23"/>
    <w:rsid w:val="0017712A"/>
    <w:rsid w:val="00177219"/>
    <w:rsid w:val="001775C8"/>
    <w:rsid w:val="001775EE"/>
    <w:rsid w:val="00177751"/>
    <w:rsid w:val="00177A2D"/>
    <w:rsid w:val="00177C48"/>
    <w:rsid w:val="00177FE3"/>
    <w:rsid w:val="00180100"/>
    <w:rsid w:val="0018072C"/>
    <w:rsid w:val="00180AC5"/>
    <w:rsid w:val="00180C2F"/>
    <w:rsid w:val="00181067"/>
    <w:rsid w:val="0018195D"/>
    <w:rsid w:val="001825E8"/>
    <w:rsid w:val="0018331A"/>
    <w:rsid w:val="00183941"/>
    <w:rsid w:val="00183DAE"/>
    <w:rsid w:val="00183E2A"/>
    <w:rsid w:val="00184260"/>
    <w:rsid w:val="00184318"/>
    <w:rsid w:val="0018443B"/>
    <w:rsid w:val="00184631"/>
    <w:rsid w:val="001849F3"/>
    <w:rsid w:val="00184AA6"/>
    <w:rsid w:val="00184ECF"/>
    <w:rsid w:val="0018532B"/>
    <w:rsid w:val="001855D9"/>
    <w:rsid w:val="0018563E"/>
    <w:rsid w:val="001857D7"/>
    <w:rsid w:val="001859F8"/>
    <w:rsid w:val="00185A12"/>
    <w:rsid w:val="00185AC8"/>
    <w:rsid w:val="00185BD0"/>
    <w:rsid w:val="00185E20"/>
    <w:rsid w:val="00186AD3"/>
    <w:rsid w:val="00186E3A"/>
    <w:rsid w:val="00187184"/>
    <w:rsid w:val="00187406"/>
    <w:rsid w:val="00187585"/>
    <w:rsid w:val="001876C2"/>
    <w:rsid w:val="00187767"/>
    <w:rsid w:val="001877FD"/>
    <w:rsid w:val="00187A2D"/>
    <w:rsid w:val="00187AD3"/>
    <w:rsid w:val="00187ADE"/>
    <w:rsid w:val="00187E7D"/>
    <w:rsid w:val="00187F00"/>
    <w:rsid w:val="001900BF"/>
    <w:rsid w:val="001901C3"/>
    <w:rsid w:val="00190418"/>
    <w:rsid w:val="0019044D"/>
    <w:rsid w:val="00190CC6"/>
    <w:rsid w:val="00190F46"/>
    <w:rsid w:val="00190FF6"/>
    <w:rsid w:val="001910D5"/>
    <w:rsid w:val="00191158"/>
    <w:rsid w:val="0019126F"/>
    <w:rsid w:val="00191349"/>
    <w:rsid w:val="00191793"/>
    <w:rsid w:val="001918A3"/>
    <w:rsid w:val="00191A30"/>
    <w:rsid w:val="00192208"/>
    <w:rsid w:val="00192519"/>
    <w:rsid w:val="00193A62"/>
    <w:rsid w:val="00193BA6"/>
    <w:rsid w:val="001943DE"/>
    <w:rsid w:val="001947AD"/>
    <w:rsid w:val="00194A76"/>
    <w:rsid w:val="00194C77"/>
    <w:rsid w:val="00194FD7"/>
    <w:rsid w:val="001953CE"/>
    <w:rsid w:val="0019560C"/>
    <w:rsid w:val="00195F7F"/>
    <w:rsid w:val="00196082"/>
    <w:rsid w:val="001961BE"/>
    <w:rsid w:val="0019648C"/>
    <w:rsid w:val="00196926"/>
    <w:rsid w:val="00196E0F"/>
    <w:rsid w:val="00196FF2"/>
    <w:rsid w:val="0019716F"/>
    <w:rsid w:val="001977FA"/>
    <w:rsid w:val="0019799E"/>
    <w:rsid w:val="00197AE1"/>
    <w:rsid w:val="00197B8D"/>
    <w:rsid w:val="00197DA9"/>
    <w:rsid w:val="001A061B"/>
    <w:rsid w:val="001A0DCD"/>
    <w:rsid w:val="001A1395"/>
    <w:rsid w:val="001A13CB"/>
    <w:rsid w:val="001A1E20"/>
    <w:rsid w:val="001A210E"/>
    <w:rsid w:val="001A21B0"/>
    <w:rsid w:val="001A244C"/>
    <w:rsid w:val="001A2578"/>
    <w:rsid w:val="001A2E61"/>
    <w:rsid w:val="001A2EEE"/>
    <w:rsid w:val="001A3342"/>
    <w:rsid w:val="001A33EB"/>
    <w:rsid w:val="001A37AC"/>
    <w:rsid w:val="001A3819"/>
    <w:rsid w:val="001A3B2D"/>
    <w:rsid w:val="001A3CE4"/>
    <w:rsid w:val="001A4012"/>
    <w:rsid w:val="001A42A1"/>
    <w:rsid w:val="001A480A"/>
    <w:rsid w:val="001A4F79"/>
    <w:rsid w:val="001A5364"/>
    <w:rsid w:val="001A5525"/>
    <w:rsid w:val="001A558C"/>
    <w:rsid w:val="001A57EC"/>
    <w:rsid w:val="001A5825"/>
    <w:rsid w:val="001A58AB"/>
    <w:rsid w:val="001A5E86"/>
    <w:rsid w:val="001A6E4D"/>
    <w:rsid w:val="001A6F6E"/>
    <w:rsid w:val="001A6FA1"/>
    <w:rsid w:val="001A711F"/>
    <w:rsid w:val="001A7220"/>
    <w:rsid w:val="001A758E"/>
    <w:rsid w:val="001A75DC"/>
    <w:rsid w:val="001A7653"/>
    <w:rsid w:val="001A76E9"/>
    <w:rsid w:val="001A7748"/>
    <w:rsid w:val="001A7973"/>
    <w:rsid w:val="001A7D64"/>
    <w:rsid w:val="001B1082"/>
    <w:rsid w:val="001B11AB"/>
    <w:rsid w:val="001B1536"/>
    <w:rsid w:val="001B1808"/>
    <w:rsid w:val="001B1AE4"/>
    <w:rsid w:val="001B1B9F"/>
    <w:rsid w:val="001B20E2"/>
    <w:rsid w:val="001B2305"/>
    <w:rsid w:val="001B23D8"/>
    <w:rsid w:val="001B2801"/>
    <w:rsid w:val="001B2A52"/>
    <w:rsid w:val="001B2A55"/>
    <w:rsid w:val="001B2BB6"/>
    <w:rsid w:val="001B2BD9"/>
    <w:rsid w:val="001B2E00"/>
    <w:rsid w:val="001B2E3A"/>
    <w:rsid w:val="001B31EE"/>
    <w:rsid w:val="001B31EF"/>
    <w:rsid w:val="001B368C"/>
    <w:rsid w:val="001B3F67"/>
    <w:rsid w:val="001B40B9"/>
    <w:rsid w:val="001B4B42"/>
    <w:rsid w:val="001B4D21"/>
    <w:rsid w:val="001B4E09"/>
    <w:rsid w:val="001B4E0F"/>
    <w:rsid w:val="001B5595"/>
    <w:rsid w:val="001B5916"/>
    <w:rsid w:val="001B59BF"/>
    <w:rsid w:val="001B5A50"/>
    <w:rsid w:val="001B5B44"/>
    <w:rsid w:val="001B5BD5"/>
    <w:rsid w:val="001B5C70"/>
    <w:rsid w:val="001B5E7C"/>
    <w:rsid w:val="001B616A"/>
    <w:rsid w:val="001B6219"/>
    <w:rsid w:val="001B621D"/>
    <w:rsid w:val="001B681B"/>
    <w:rsid w:val="001B6950"/>
    <w:rsid w:val="001B6AA8"/>
    <w:rsid w:val="001B6BB2"/>
    <w:rsid w:val="001B6E0C"/>
    <w:rsid w:val="001B6FE0"/>
    <w:rsid w:val="001B70A2"/>
    <w:rsid w:val="001B7176"/>
    <w:rsid w:val="001B74B4"/>
    <w:rsid w:val="001B764F"/>
    <w:rsid w:val="001B7DBA"/>
    <w:rsid w:val="001B7EA4"/>
    <w:rsid w:val="001C013F"/>
    <w:rsid w:val="001C019E"/>
    <w:rsid w:val="001C01BB"/>
    <w:rsid w:val="001C02F5"/>
    <w:rsid w:val="001C09BE"/>
    <w:rsid w:val="001C0C44"/>
    <w:rsid w:val="001C0C8D"/>
    <w:rsid w:val="001C0C9D"/>
    <w:rsid w:val="001C0D20"/>
    <w:rsid w:val="001C0D73"/>
    <w:rsid w:val="001C0D84"/>
    <w:rsid w:val="001C1147"/>
    <w:rsid w:val="001C1841"/>
    <w:rsid w:val="001C188E"/>
    <w:rsid w:val="001C19F9"/>
    <w:rsid w:val="001C27D5"/>
    <w:rsid w:val="001C32E6"/>
    <w:rsid w:val="001C3485"/>
    <w:rsid w:val="001C351E"/>
    <w:rsid w:val="001C380F"/>
    <w:rsid w:val="001C3A98"/>
    <w:rsid w:val="001C3DA2"/>
    <w:rsid w:val="001C4221"/>
    <w:rsid w:val="001C4500"/>
    <w:rsid w:val="001C4A7A"/>
    <w:rsid w:val="001C4B49"/>
    <w:rsid w:val="001C4CA5"/>
    <w:rsid w:val="001C5594"/>
    <w:rsid w:val="001C5696"/>
    <w:rsid w:val="001C5907"/>
    <w:rsid w:val="001C5E9E"/>
    <w:rsid w:val="001C601F"/>
    <w:rsid w:val="001C6095"/>
    <w:rsid w:val="001C61F9"/>
    <w:rsid w:val="001C6471"/>
    <w:rsid w:val="001C6769"/>
    <w:rsid w:val="001C67B0"/>
    <w:rsid w:val="001C6822"/>
    <w:rsid w:val="001C6935"/>
    <w:rsid w:val="001C706B"/>
    <w:rsid w:val="001C7BA5"/>
    <w:rsid w:val="001C7E6D"/>
    <w:rsid w:val="001D02FE"/>
    <w:rsid w:val="001D0408"/>
    <w:rsid w:val="001D073D"/>
    <w:rsid w:val="001D07CF"/>
    <w:rsid w:val="001D08A3"/>
    <w:rsid w:val="001D0905"/>
    <w:rsid w:val="001D0A87"/>
    <w:rsid w:val="001D0E18"/>
    <w:rsid w:val="001D0E83"/>
    <w:rsid w:val="001D1258"/>
    <w:rsid w:val="001D1332"/>
    <w:rsid w:val="001D136B"/>
    <w:rsid w:val="001D13FE"/>
    <w:rsid w:val="001D166C"/>
    <w:rsid w:val="001D1988"/>
    <w:rsid w:val="001D1BCD"/>
    <w:rsid w:val="001D1D88"/>
    <w:rsid w:val="001D1F69"/>
    <w:rsid w:val="001D251C"/>
    <w:rsid w:val="001D2BD8"/>
    <w:rsid w:val="001D2EC2"/>
    <w:rsid w:val="001D35A8"/>
    <w:rsid w:val="001D3CCB"/>
    <w:rsid w:val="001D3D05"/>
    <w:rsid w:val="001D4184"/>
    <w:rsid w:val="001D45A6"/>
    <w:rsid w:val="001D46D3"/>
    <w:rsid w:val="001D500B"/>
    <w:rsid w:val="001D5828"/>
    <w:rsid w:val="001D601B"/>
    <w:rsid w:val="001D6071"/>
    <w:rsid w:val="001D6CB8"/>
    <w:rsid w:val="001D6CDC"/>
    <w:rsid w:val="001D72D6"/>
    <w:rsid w:val="001D7307"/>
    <w:rsid w:val="001D7692"/>
    <w:rsid w:val="001D76BE"/>
    <w:rsid w:val="001D796C"/>
    <w:rsid w:val="001D7EB8"/>
    <w:rsid w:val="001D7F58"/>
    <w:rsid w:val="001E00FC"/>
    <w:rsid w:val="001E0748"/>
    <w:rsid w:val="001E0794"/>
    <w:rsid w:val="001E0B39"/>
    <w:rsid w:val="001E0BD6"/>
    <w:rsid w:val="001E0F3A"/>
    <w:rsid w:val="001E12E2"/>
    <w:rsid w:val="001E163C"/>
    <w:rsid w:val="001E1702"/>
    <w:rsid w:val="001E17D4"/>
    <w:rsid w:val="001E19DE"/>
    <w:rsid w:val="001E1AB5"/>
    <w:rsid w:val="001E1BBB"/>
    <w:rsid w:val="001E1E7F"/>
    <w:rsid w:val="001E218E"/>
    <w:rsid w:val="001E21E8"/>
    <w:rsid w:val="001E2477"/>
    <w:rsid w:val="001E24D4"/>
    <w:rsid w:val="001E28C1"/>
    <w:rsid w:val="001E2A8D"/>
    <w:rsid w:val="001E3575"/>
    <w:rsid w:val="001E3A3D"/>
    <w:rsid w:val="001E3AB4"/>
    <w:rsid w:val="001E3BA5"/>
    <w:rsid w:val="001E3C79"/>
    <w:rsid w:val="001E3D93"/>
    <w:rsid w:val="001E466D"/>
    <w:rsid w:val="001E46F2"/>
    <w:rsid w:val="001E4838"/>
    <w:rsid w:val="001E4842"/>
    <w:rsid w:val="001E4D10"/>
    <w:rsid w:val="001E4D7F"/>
    <w:rsid w:val="001E4F1B"/>
    <w:rsid w:val="001E532E"/>
    <w:rsid w:val="001E56F6"/>
    <w:rsid w:val="001E5772"/>
    <w:rsid w:val="001E5A45"/>
    <w:rsid w:val="001E5E0A"/>
    <w:rsid w:val="001E5E17"/>
    <w:rsid w:val="001E5EA6"/>
    <w:rsid w:val="001E622B"/>
    <w:rsid w:val="001E64F9"/>
    <w:rsid w:val="001E65B7"/>
    <w:rsid w:val="001E6821"/>
    <w:rsid w:val="001E6925"/>
    <w:rsid w:val="001E69B9"/>
    <w:rsid w:val="001E6B0F"/>
    <w:rsid w:val="001E6E61"/>
    <w:rsid w:val="001E70F4"/>
    <w:rsid w:val="001E713F"/>
    <w:rsid w:val="001E7285"/>
    <w:rsid w:val="001E73DF"/>
    <w:rsid w:val="001E7489"/>
    <w:rsid w:val="001E787D"/>
    <w:rsid w:val="001E7882"/>
    <w:rsid w:val="001E79BB"/>
    <w:rsid w:val="001E7BC2"/>
    <w:rsid w:val="001E7F98"/>
    <w:rsid w:val="001E7FD9"/>
    <w:rsid w:val="001F00DC"/>
    <w:rsid w:val="001F0AC5"/>
    <w:rsid w:val="001F0D74"/>
    <w:rsid w:val="001F0E15"/>
    <w:rsid w:val="001F1261"/>
    <w:rsid w:val="001F191C"/>
    <w:rsid w:val="001F1959"/>
    <w:rsid w:val="001F1CD4"/>
    <w:rsid w:val="001F1DD2"/>
    <w:rsid w:val="001F1E2B"/>
    <w:rsid w:val="001F1EA8"/>
    <w:rsid w:val="001F207A"/>
    <w:rsid w:val="001F247B"/>
    <w:rsid w:val="001F2874"/>
    <w:rsid w:val="001F2DE7"/>
    <w:rsid w:val="001F3130"/>
    <w:rsid w:val="001F333B"/>
    <w:rsid w:val="001F364F"/>
    <w:rsid w:val="001F36C9"/>
    <w:rsid w:val="001F399A"/>
    <w:rsid w:val="001F3BE2"/>
    <w:rsid w:val="001F3F9A"/>
    <w:rsid w:val="001F426E"/>
    <w:rsid w:val="001F4984"/>
    <w:rsid w:val="001F498B"/>
    <w:rsid w:val="001F5177"/>
    <w:rsid w:val="001F5332"/>
    <w:rsid w:val="001F555F"/>
    <w:rsid w:val="001F55FB"/>
    <w:rsid w:val="001F5828"/>
    <w:rsid w:val="001F60BB"/>
    <w:rsid w:val="001F6BFD"/>
    <w:rsid w:val="001F6C61"/>
    <w:rsid w:val="001F6D93"/>
    <w:rsid w:val="001F6E76"/>
    <w:rsid w:val="001F6EC7"/>
    <w:rsid w:val="001F725B"/>
    <w:rsid w:val="001F766D"/>
    <w:rsid w:val="001F7776"/>
    <w:rsid w:val="001F77ED"/>
    <w:rsid w:val="001F79F1"/>
    <w:rsid w:val="001F7CDB"/>
    <w:rsid w:val="001F7FEE"/>
    <w:rsid w:val="00200213"/>
    <w:rsid w:val="00200660"/>
    <w:rsid w:val="00200902"/>
    <w:rsid w:val="002012C8"/>
    <w:rsid w:val="0020145E"/>
    <w:rsid w:val="0020192C"/>
    <w:rsid w:val="00201AB7"/>
    <w:rsid w:val="00201E5E"/>
    <w:rsid w:val="0020218C"/>
    <w:rsid w:val="00202597"/>
    <w:rsid w:val="0020287C"/>
    <w:rsid w:val="002028CF"/>
    <w:rsid w:val="00202DB2"/>
    <w:rsid w:val="00202F77"/>
    <w:rsid w:val="00203192"/>
    <w:rsid w:val="002035B8"/>
    <w:rsid w:val="002035FA"/>
    <w:rsid w:val="002038C4"/>
    <w:rsid w:val="002038FE"/>
    <w:rsid w:val="00203B08"/>
    <w:rsid w:val="00203C38"/>
    <w:rsid w:val="0020423B"/>
    <w:rsid w:val="00204673"/>
    <w:rsid w:val="0020519C"/>
    <w:rsid w:val="002053E0"/>
    <w:rsid w:val="00205550"/>
    <w:rsid w:val="00205582"/>
    <w:rsid w:val="0020561E"/>
    <w:rsid w:val="00205656"/>
    <w:rsid w:val="0020568B"/>
    <w:rsid w:val="002058D7"/>
    <w:rsid w:val="00205B7A"/>
    <w:rsid w:val="00205D7B"/>
    <w:rsid w:val="00205FAB"/>
    <w:rsid w:val="00206094"/>
    <w:rsid w:val="002062CD"/>
    <w:rsid w:val="00206451"/>
    <w:rsid w:val="00206481"/>
    <w:rsid w:val="0020670B"/>
    <w:rsid w:val="0020672B"/>
    <w:rsid w:val="00206932"/>
    <w:rsid w:val="00206A22"/>
    <w:rsid w:val="00206DA3"/>
    <w:rsid w:val="00206E27"/>
    <w:rsid w:val="00207534"/>
    <w:rsid w:val="00207553"/>
    <w:rsid w:val="00207616"/>
    <w:rsid w:val="002077E5"/>
    <w:rsid w:val="00207880"/>
    <w:rsid w:val="00207AA8"/>
    <w:rsid w:val="00207BD3"/>
    <w:rsid w:val="002104AE"/>
    <w:rsid w:val="002104AF"/>
    <w:rsid w:val="00210C56"/>
    <w:rsid w:val="00210CFB"/>
    <w:rsid w:val="00210E4E"/>
    <w:rsid w:val="002111F1"/>
    <w:rsid w:val="00211419"/>
    <w:rsid w:val="002114A2"/>
    <w:rsid w:val="002115A9"/>
    <w:rsid w:val="00211671"/>
    <w:rsid w:val="0021168C"/>
    <w:rsid w:val="00211D1A"/>
    <w:rsid w:val="00211DC6"/>
    <w:rsid w:val="00212257"/>
    <w:rsid w:val="002122D4"/>
    <w:rsid w:val="0021245F"/>
    <w:rsid w:val="00212590"/>
    <w:rsid w:val="00212602"/>
    <w:rsid w:val="00212687"/>
    <w:rsid w:val="002126C3"/>
    <w:rsid w:val="002127B9"/>
    <w:rsid w:val="00212A29"/>
    <w:rsid w:val="00213310"/>
    <w:rsid w:val="002134D4"/>
    <w:rsid w:val="00213FA7"/>
    <w:rsid w:val="002143D3"/>
    <w:rsid w:val="00214473"/>
    <w:rsid w:val="00214EE3"/>
    <w:rsid w:val="00215122"/>
    <w:rsid w:val="002151E6"/>
    <w:rsid w:val="0021561D"/>
    <w:rsid w:val="002157E7"/>
    <w:rsid w:val="00215CF5"/>
    <w:rsid w:val="00216D6C"/>
    <w:rsid w:val="00217CBF"/>
    <w:rsid w:val="0022001C"/>
    <w:rsid w:val="002201CE"/>
    <w:rsid w:val="00220598"/>
    <w:rsid w:val="0022062E"/>
    <w:rsid w:val="00220B91"/>
    <w:rsid w:val="00220CE8"/>
    <w:rsid w:val="00220D59"/>
    <w:rsid w:val="00220DCD"/>
    <w:rsid w:val="00220F38"/>
    <w:rsid w:val="00221639"/>
    <w:rsid w:val="0022174E"/>
    <w:rsid w:val="0022181C"/>
    <w:rsid w:val="002218EA"/>
    <w:rsid w:val="00221AC1"/>
    <w:rsid w:val="00221B37"/>
    <w:rsid w:val="00221B8B"/>
    <w:rsid w:val="00221D16"/>
    <w:rsid w:val="00221DFC"/>
    <w:rsid w:val="00222053"/>
    <w:rsid w:val="0022240F"/>
    <w:rsid w:val="002224C4"/>
    <w:rsid w:val="00222511"/>
    <w:rsid w:val="00222747"/>
    <w:rsid w:val="00222771"/>
    <w:rsid w:val="0022280E"/>
    <w:rsid w:val="00222EA9"/>
    <w:rsid w:val="00222F55"/>
    <w:rsid w:val="002234ED"/>
    <w:rsid w:val="002241E2"/>
    <w:rsid w:val="0022426D"/>
    <w:rsid w:val="002249E4"/>
    <w:rsid w:val="00224ACF"/>
    <w:rsid w:val="00224B90"/>
    <w:rsid w:val="00224C71"/>
    <w:rsid w:val="00225050"/>
    <w:rsid w:val="00225534"/>
    <w:rsid w:val="0022583B"/>
    <w:rsid w:val="00225B54"/>
    <w:rsid w:val="00225D1C"/>
    <w:rsid w:val="00225D26"/>
    <w:rsid w:val="00225F48"/>
    <w:rsid w:val="00225FA2"/>
    <w:rsid w:val="002260A2"/>
    <w:rsid w:val="00226143"/>
    <w:rsid w:val="00226222"/>
    <w:rsid w:val="002268EB"/>
    <w:rsid w:val="00226C28"/>
    <w:rsid w:val="00227657"/>
    <w:rsid w:val="00227FC2"/>
    <w:rsid w:val="00230599"/>
    <w:rsid w:val="00230EA0"/>
    <w:rsid w:val="00230F6E"/>
    <w:rsid w:val="0023125E"/>
    <w:rsid w:val="0023132E"/>
    <w:rsid w:val="00231685"/>
    <w:rsid w:val="0023181B"/>
    <w:rsid w:val="00231969"/>
    <w:rsid w:val="00231B24"/>
    <w:rsid w:val="00231BFB"/>
    <w:rsid w:val="002320AF"/>
    <w:rsid w:val="002320F7"/>
    <w:rsid w:val="002321D9"/>
    <w:rsid w:val="00232366"/>
    <w:rsid w:val="00232769"/>
    <w:rsid w:val="00232A7F"/>
    <w:rsid w:val="002333C4"/>
    <w:rsid w:val="002336A4"/>
    <w:rsid w:val="00234033"/>
    <w:rsid w:val="0023427A"/>
    <w:rsid w:val="002346EF"/>
    <w:rsid w:val="002347A7"/>
    <w:rsid w:val="002348EC"/>
    <w:rsid w:val="00234ACF"/>
    <w:rsid w:val="00235116"/>
    <w:rsid w:val="002358A2"/>
    <w:rsid w:val="002359D8"/>
    <w:rsid w:val="00235ECA"/>
    <w:rsid w:val="00235F3B"/>
    <w:rsid w:val="00236137"/>
    <w:rsid w:val="00236293"/>
    <w:rsid w:val="00236966"/>
    <w:rsid w:val="00236976"/>
    <w:rsid w:val="00236A7F"/>
    <w:rsid w:val="00236B1C"/>
    <w:rsid w:val="00236ED2"/>
    <w:rsid w:val="0023756F"/>
    <w:rsid w:val="00237878"/>
    <w:rsid w:val="002378F6"/>
    <w:rsid w:val="00237D09"/>
    <w:rsid w:val="00237EB9"/>
    <w:rsid w:val="00240230"/>
    <w:rsid w:val="00240446"/>
    <w:rsid w:val="00240624"/>
    <w:rsid w:val="002406F1"/>
    <w:rsid w:val="00240845"/>
    <w:rsid w:val="00240C3A"/>
    <w:rsid w:val="00240EEB"/>
    <w:rsid w:val="0024159E"/>
    <w:rsid w:val="00241965"/>
    <w:rsid w:val="00241FFA"/>
    <w:rsid w:val="00242039"/>
    <w:rsid w:val="00242227"/>
    <w:rsid w:val="002423AA"/>
    <w:rsid w:val="00242572"/>
    <w:rsid w:val="0024261C"/>
    <w:rsid w:val="002426CB"/>
    <w:rsid w:val="0024281C"/>
    <w:rsid w:val="002429D7"/>
    <w:rsid w:val="00242B88"/>
    <w:rsid w:val="00242C80"/>
    <w:rsid w:val="00242DEE"/>
    <w:rsid w:val="0024350F"/>
    <w:rsid w:val="00243804"/>
    <w:rsid w:val="002438E4"/>
    <w:rsid w:val="00243943"/>
    <w:rsid w:val="0024394E"/>
    <w:rsid w:val="00243B66"/>
    <w:rsid w:val="00243E81"/>
    <w:rsid w:val="00244440"/>
    <w:rsid w:val="002445E5"/>
    <w:rsid w:val="00244E30"/>
    <w:rsid w:val="00244FBC"/>
    <w:rsid w:val="002451FE"/>
    <w:rsid w:val="0024534D"/>
    <w:rsid w:val="00245571"/>
    <w:rsid w:val="002455DE"/>
    <w:rsid w:val="00245728"/>
    <w:rsid w:val="0024579D"/>
    <w:rsid w:val="00245C70"/>
    <w:rsid w:val="00245D84"/>
    <w:rsid w:val="00245D87"/>
    <w:rsid w:val="0024655D"/>
    <w:rsid w:val="00246A5C"/>
    <w:rsid w:val="00246FA7"/>
    <w:rsid w:val="00247AA5"/>
    <w:rsid w:val="00247B31"/>
    <w:rsid w:val="00247F61"/>
    <w:rsid w:val="00250034"/>
    <w:rsid w:val="0025048B"/>
    <w:rsid w:val="0025063E"/>
    <w:rsid w:val="00250749"/>
    <w:rsid w:val="00250976"/>
    <w:rsid w:val="00250A79"/>
    <w:rsid w:val="00250AE2"/>
    <w:rsid w:val="00250AFC"/>
    <w:rsid w:val="00250C5C"/>
    <w:rsid w:val="002512C7"/>
    <w:rsid w:val="002518F9"/>
    <w:rsid w:val="00251D50"/>
    <w:rsid w:val="002521B3"/>
    <w:rsid w:val="0025226A"/>
    <w:rsid w:val="0025229F"/>
    <w:rsid w:val="0025250C"/>
    <w:rsid w:val="00252563"/>
    <w:rsid w:val="00252759"/>
    <w:rsid w:val="00252CD1"/>
    <w:rsid w:val="0025300C"/>
    <w:rsid w:val="00253069"/>
    <w:rsid w:val="002530D3"/>
    <w:rsid w:val="00253363"/>
    <w:rsid w:val="002533BD"/>
    <w:rsid w:val="002534F3"/>
    <w:rsid w:val="0025357B"/>
    <w:rsid w:val="00253588"/>
    <w:rsid w:val="002535BB"/>
    <w:rsid w:val="00254168"/>
    <w:rsid w:val="002543A0"/>
    <w:rsid w:val="00254656"/>
    <w:rsid w:val="00254943"/>
    <w:rsid w:val="00254D65"/>
    <w:rsid w:val="00255067"/>
    <w:rsid w:val="002551C4"/>
    <w:rsid w:val="0025549C"/>
    <w:rsid w:val="002556B1"/>
    <w:rsid w:val="00255D74"/>
    <w:rsid w:val="00255E63"/>
    <w:rsid w:val="00255FE6"/>
    <w:rsid w:val="0025623D"/>
    <w:rsid w:val="00256523"/>
    <w:rsid w:val="00256736"/>
    <w:rsid w:val="00256C5B"/>
    <w:rsid w:val="00256DD9"/>
    <w:rsid w:val="0025705F"/>
    <w:rsid w:val="002572D4"/>
    <w:rsid w:val="002573B2"/>
    <w:rsid w:val="002574E9"/>
    <w:rsid w:val="0025774F"/>
    <w:rsid w:val="00257D16"/>
    <w:rsid w:val="00260267"/>
    <w:rsid w:val="002602EF"/>
    <w:rsid w:val="002606BC"/>
    <w:rsid w:val="002619BC"/>
    <w:rsid w:val="00261D1B"/>
    <w:rsid w:val="002622E7"/>
    <w:rsid w:val="00262662"/>
    <w:rsid w:val="00262B37"/>
    <w:rsid w:val="00262B3B"/>
    <w:rsid w:val="00262BAC"/>
    <w:rsid w:val="00263208"/>
    <w:rsid w:val="0026321A"/>
    <w:rsid w:val="00263292"/>
    <w:rsid w:val="00263312"/>
    <w:rsid w:val="002633A0"/>
    <w:rsid w:val="002633F6"/>
    <w:rsid w:val="00263432"/>
    <w:rsid w:val="002636C2"/>
    <w:rsid w:val="0026398A"/>
    <w:rsid w:val="00263D01"/>
    <w:rsid w:val="00263E45"/>
    <w:rsid w:val="00263EB7"/>
    <w:rsid w:val="00264315"/>
    <w:rsid w:val="002644D3"/>
    <w:rsid w:val="00264846"/>
    <w:rsid w:val="00264B8F"/>
    <w:rsid w:val="00264C64"/>
    <w:rsid w:val="00264D16"/>
    <w:rsid w:val="00264EDF"/>
    <w:rsid w:val="0026519B"/>
    <w:rsid w:val="00265610"/>
    <w:rsid w:val="00265FBA"/>
    <w:rsid w:val="002665BD"/>
    <w:rsid w:val="00266C76"/>
    <w:rsid w:val="00266E37"/>
    <w:rsid w:val="00266FEE"/>
    <w:rsid w:val="0026711E"/>
    <w:rsid w:val="002673D2"/>
    <w:rsid w:val="00267B4A"/>
    <w:rsid w:val="00267CC6"/>
    <w:rsid w:val="00267D1D"/>
    <w:rsid w:val="00267E43"/>
    <w:rsid w:val="00267E9E"/>
    <w:rsid w:val="00267F0F"/>
    <w:rsid w:val="0027022A"/>
    <w:rsid w:val="00270231"/>
    <w:rsid w:val="00270365"/>
    <w:rsid w:val="002703D9"/>
    <w:rsid w:val="002707CE"/>
    <w:rsid w:val="002707F8"/>
    <w:rsid w:val="00270873"/>
    <w:rsid w:val="00271761"/>
    <w:rsid w:val="002719B2"/>
    <w:rsid w:val="00271BCF"/>
    <w:rsid w:val="00271C08"/>
    <w:rsid w:val="00272113"/>
    <w:rsid w:val="00272288"/>
    <w:rsid w:val="002722EC"/>
    <w:rsid w:val="0027273C"/>
    <w:rsid w:val="00272A7D"/>
    <w:rsid w:val="00272CE1"/>
    <w:rsid w:val="00272DBB"/>
    <w:rsid w:val="00272F94"/>
    <w:rsid w:val="002730DE"/>
    <w:rsid w:val="002733DE"/>
    <w:rsid w:val="00273714"/>
    <w:rsid w:val="00273A6D"/>
    <w:rsid w:val="00273E0F"/>
    <w:rsid w:val="00274545"/>
    <w:rsid w:val="00274C29"/>
    <w:rsid w:val="0027547F"/>
    <w:rsid w:val="00275562"/>
    <w:rsid w:val="00276044"/>
    <w:rsid w:val="00276561"/>
    <w:rsid w:val="00276562"/>
    <w:rsid w:val="00276BCC"/>
    <w:rsid w:val="00277051"/>
    <w:rsid w:val="00277174"/>
    <w:rsid w:val="002773B3"/>
    <w:rsid w:val="002774C8"/>
    <w:rsid w:val="00277560"/>
    <w:rsid w:val="00277888"/>
    <w:rsid w:val="00280167"/>
    <w:rsid w:val="002803CB"/>
    <w:rsid w:val="0028043F"/>
    <w:rsid w:val="002806DB"/>
    <w:rsid w:val="0028081F"/>
    <w:rsid w:val="00280838"/>
    <w:rsid w:val="00280F42"/>
    <w:rsid w:val="00281226"/>
    <w:rsid w:val="002815A6"/>
    <w:rsid w:val="0028167E"/>
    <w:rsid w:val="002818E2"/>
    <w:rsid w:val="002819D2"/>
    <w:rsid w:val="002819D8"/>
    <w:rsid w:val="00281A9D"/>
    <w:rsid w:val="00281DF1"/>
    <w:rsid w:val="00282117"/>
    <w:rsid w:val="0028213C"/>
    <w:rsid w:val="00282444"/>
    <w:rsid w:val="00282759"/>
    <w:rsid w:val="0028295C"/>
    <w:rsid w:val="002829DD"/>
    <w:rsid w:val="002830A0"/>
    <w:rsid w:val="00283107"/>
    <w:rsid w:val="002831DD"/>
    <w:rsid w:val="00283339"/>
    <w:rsid w:val="00283512"/>
    <w:rsid w:val="00283CBF"/>
    <w:rsid w:val="002840F9"/>
    <w:rsid w:val="002841A6"/>
    <w:rsid w:val="00284253"/>
    <w:rsid w:val="002842DA"/>
    <w:rsid w:val="002842FD"/>
    <w:rsid w:val="0028435D"/>
    <w:rsid w:val="002843E7"/>
    <w:rsid w:val="002844E5"/>
    <w:rsid w:val="0028456B"/>
    <w:rsid w:val="00284794"/>
    <w:rsid w:val="00284DFA"/>
    <w:rsid w:val="00284FD7"/>
    <w:rsid w:val="00285064"/>
    <w:rsid w:val="00285567"/>
    <w:rsid w:val="00285886"/>
    <w:rsid w:val="00285E0A"/>
    <w:rsid w:val="00285F16"/>
    <w:rsid w:val="0028644E"/>
    <w:rsid w:val="002865BA"/>
    <w:rsid w:val="00286B17"/>
    <w:rsid w:val="00286CE6"/>
    <w:rsid w:val="00286D32"/>
    <w:rsid w:val="00286E9A"/>
    <w:rsid w:val="002873BC"/>
    <w:rsid w:val="0028749A"/>
    <w:rsid w:val="00287A8C"/>
    <w:rsid w:val="002900E1"/>
    <w:rsid w:val="0029021A"/>
    <w:rsid w:val="0029040F"/>
    <w:rsid w:val="002908A0"/>
    <w:rsid w:val="002908BE"/>
    <w:rsid w:val="00290AE9"/>
    <w:rsid w:val="00290CE2"/>
    <w:rsid w:val="00291243"/>
    <w:rsid w:val="00291C6E"/>
    <w:rsid w:val="00291D42"/>
    <w:rsid w:val="002927C8"/>
    <w:rsid w:val="00292E7E"/>
    <w:rsid w:val="00292EF3"/>
    <w:rsid w:val="00292F61"/>
    <w:rsid w:val="002931FF"/>
    <w:rsid w:val="00293F27"/>
    <w:rsid w:val="00294017"/>
    <w:rsid w:val="00294845"/>
    <w:rsid w:val="00294F18"/>
    <w:rsid w:val="00294FF0"/>
    <w:rsid w:val="00295618"/>
    <w:rsid w:val="00295703"/>
    <w:rsid w:val="00295752"/>
    <w:rsid w:val="0029579A"/>
    <w:rsid w:val="002957A7"/>
    <w:rsid w:val="002959B3"/>
    <w:rsid w:val="00295B27"/>
    <w:rsid w:val="00295CFC"/>
    <w:rsid w:val="00295E7F"/>
    <w:rsid w:val="00295FFA"/>
    <w:rsid w:val="0029607E"/>
    <w:rsid w:val="00296214"/>
    <w:rsid w:val="002964C3"/>
    <w:rsid w:val="0029669D"/>
    <w:rsid w:val="00296780"/>
    <w:rsid w:val="002967B7"/>
    <w:rsid w:val="00296B92"/>
    <w:rsid w:val="00296D1E"/>
    <w:rsid w:val="00296F4D"/>
    <w:rsid w:val="00296FEE"/>
    <w:rsid w:val="00297246"/>
    <w:rsid w:val="002973AF"/>
    <w:rsid w:val="0029764D"/>
    <w:rsid w:val="002976FE"/>
    <w:rsid w:val="00297944"/>
    <w:rsid w:val="00297BE3"/>
    <w:rsid w:val="00297DA9"/>
    <w:rsid w:val="00297E1E"/>
    <w:rsid w:val="00297EA9"/>
    <w:rsid w:val="002A05F2"/>
    <w:rsid w:val="002A07ED"/>
    <w:rsid w:val="002A0C5F"/>
    <w:rsid w:val="002A0DEC"/>
    <w:rsid w:val="002A0F0A"/>
    <w:rsid w:val="002A0FA1"/>
    <w:rsid w:val="002A0FAD"/>
    <w:rsid w:val="002A0FD6"/>
    <w:rsid w:val="002A13BE"/>
    <w:rsid w:val="002A1D54"/>
    <w:rsid w:val="002A27C7"/>
    <w:rsid w:val="002A2822"/>
    <w:rsid w:val="002A2872"/>
    <w:rsid w:val="002A292A"/>
    <w:rsid w:val="002A29D0"/>
    <w:rsid w:val="002A30B1"/>
    <w:rsid w:val="002A30DC"/>
    <w:rsid w:val="002A325F"/>
    <w:rsid w:val="002A3426"/>
    <w:rsid w:val="002A3831"/>
    <w:rsid w:val="002A3DC5"/>
    <w:rsid w:val="002A3F54"/>
    <w:rsid w:val="002A4243"/>
    <w:rsid w:val="002A4A14"/>
    <w:rsid w:val="002A4B0F"/>
    <w:rsid w:val="002A4C0F"/>
    <w:rsid w:val="002A5225"/>
    <w:rsid w:val="002A584C"/>
    <w:rsid w:val="002A5999"/>
    <w:rsid w:val="002A6183"/>
    <w:rsid w:val="002A6AF8"/>
    <w:rsid w:val="002A6CA3"/>
    <w:rsid w:val="002A6D3E"/>
    <w:rsid w:val="002A6DD7"/>
    <w:rsid w:val="002A70B6"/>
    <w:rsid w:val="002A7123"/>
    <w:rsid w:val="002A7284"/>
    <w:rsid w:val="002A732D"/>
    <w:rsid w:val="002A7585"/>
    <w:rsid w:val="002A76BC"/>
    <w:rsid w:val="002A795D"/>
    <w:rsid w:val="002A7AD8"/>
    <w:rsid w:val="002A7DE5"/>
    <w:rsid w:val="002B0081"/>
    <w:rsid w:val="002B00B1"/>
    <w:rsid w:val="002B0170"/>
    <w:rsid w:val="002B0470"/>
    <w:rsid w:val="002B075B"/>
    <w:rsid w:val="002B09BC"/>
    <w:rsid w:val="002B0C6C"/>
    <w:rsid w:val="002B159F"/>
    <w:rsid w:val="002B160E"/>
    <w:rsid w:val="002B1619"/>
    <w:rsid w:val="002B174D"/>
    <w:rsid w:val="002B176E"/>
    <w:rsid w:val="002B1D0F"/>
    <w:rsid w:val="002B2477"/>
    <w:rsid w:val="002B2952"/>
    <w:rsid w:val="002B29A6"/>
    <w:rsid w:val="002B2AD4"/>
    <w:rsid w:val="002B2FBB"/>
    <w:rsid w:val="002B2FFD"/>
    <w:rsid w:val="002B3087"/>
    <w:rsid w:val="002B31C7"/>
    <w:rsid w:val="002B36F6"/>
    <w:rsid w:val="002B3A28"/>
    <w:rsid w:val="002B3BE6"/>
    <w:rsid w:val="002B3C3E"/>
    <w:rsid w:val="002B3C6F"/>
    <w:rsid w:val="002B3F2A"/>
    <w:rsid w:val="002B3F9D"/>
    <w:rsid w:val="002B3FD7"/>
    <w:rsid w:val="002B3FE2"/>
    <w:rsid w:val="002B4136"/>
    <w:rsid w:val="002B449B"/>
    <w:rsid w:val="002B46D2"/>
    <w:rsid w:val="002B4720"/>
    <w:rsid w:val="002B4C1C"/>
    <w:rsid w:val="002B50EA"/>
    <w:rsid w:val="002B5149"/>
    <w:rsid w:val="002B5723"/>
    <w:rsid w:val="002B57EF"/>
    <w:rsid w:val="002B5814"/>
    <w:rsid w:val="002B59C4"/>
    <w:rsid w:val="002B5C93"/>
    <w:rsid w:val="002B5D07"/>
    <w:rsid w:val="002B5E8A"/>
    <w:rsid w:val="002B5F3E"/>
    <w:rsid w:val="002B6100"/>
    <w:rsid w:val="002B64AF"/>
    <w:rsid w:val="002B6564"/>
    <w:rsid w:val="002B6595"/>
    <w:rsid w:val="002B69A0"/>
    <w:rsid w:val="002B6B05"/>
    <w:rsid w:val="002B6E3D"/>
    <w:rsid w:val="002B6FBC"/>
    <w:rsid w:val="002B725E"/>
    <w:rsid w:val="002B7332"/>
    <w:rsid w:val="002B74B1"/>
    <w:rsid w:val="002B75DD"/>
    <w:rsid w:val="002B7615"/>
    <w:rsid w:val="002B7871"/>
    <w:rsid w:val="002C0471"/>
    <w:rsid w:val="002C0557"/>
    <w:rsid w:val="002C0953"/>
    <w:rsid w:val="002C0F19"/>
    <w:rsid w:val="002C135E"/>
    <w:rsid w:val="002C137E"/>
    <w:rsid w:val="002C141F"/>
    <w:rsid w:val="002C15A9"/>
    <w:rsid w:val="002C161C"/>
    <w:rsid w:val="002C1965"/>
    <w:rsid w:val="002C1A78"/>
    <w:rsid w:val="002C1A8E"/>
    <w:rsid w:val="002C1B79"/>
    <w:rsid w:val="002C22E9"/>
    <w:rsid w:val="002C2531"/>
    <w:rsid w:val="002C265B"/>
    <w:rsid w:val="002C29B1"/>
    <w:rsid w:val="002C2FE1"/>
    <w:rsid w:val="002C3145"/>
    <w:rsid w:val="002C32AB"/>
    <w:rsid w:val="002C34F4"/>
    <w:rsid w:val="002C354B"/>
    <w:rsid w:val="002C36EF"/>
    <w:rsid w:val="002C37BC"/>
    <w:rsid w:val="002C3A52"/>
    <w:rsid w:val="002C3AC3"/>
    <w:rsid w:val="002C3C0A"/>
    <w:rsid w:val="002C41C9"/>
    <w:rsid w:val="002C4AFD"/>
    <w:rsid w:val="002C4D03"/>
    <w:rsid w:val="002C518C"/>
    <w:rsid w:val="002C51C1"/>
    <w:rsid w:val="002C5269"/>
    <w:rsid w:val="002C5338"/>
    <w:rsid w:val="002C57A1"/>
    <w:rsid w:val="002C6079"/>
    <w:rsid w:val="002C6606"/>
    <w:rsid w:val="002C6D43"/>
    <w:rsid w:val="002C72A0"/>
    <w:rsid w:val="002C75B7"/>
    <w:rsid w:val="002D01F7"/>
    <w:rsid w:val="002D06A1"/>
    <w:rsid w:val="002D0DB5"/>
    <w:rsid w:val="002D0FAA"/>
    <w:rsid w:val="002D1078"/>
    <w:rsid w:val="002D12B8"/>
    <w:rsid w:val="002D15EB"/>
    <w:rsid w:val="002D17DB"/>
    <w:rsid w:val="002D1A57"/>
    <w:rsid w:val="002D1AF5"/>
    <w:rsid w:val="002D1B62"/>
    <w:rsid w:val="002D1B70"/>
    <w:rsid w:val="002D1BD2"/>
    <w:rsid w:val="002D1D34"/>
    <w:rsid w:val="002D1FA6"/>
    <w:rsid w:val="002D247D"/>
    <w:rsid w:val="002D268D"/>
    <w:rsid w:val="002D272F"/>
    <w:rsid w:val="002D27E8"/>
    <w:rsid w:val="002D2A1A"/>
    <w:rsid w:val="002D2EF8"/>
    <w:rsid w:val="002D2F55"/>
    <w:rsid w:val="002D30E1"/>
    <w:rsid w:val="002D3468"/>
    <w:rsid w:val="002D353B"/>
    <w:rsid w:val="002D3639"/>
    <w:rsid w:val="002D3729"/>
    <w:rsid w:val="002D3744"/>
    <w:rsid w:val="002D3AA7"/>
    <w:rsid w:val="002D3DA3"/>
    <w:rsid w:val="002D408F"/>
    <w:rsid w:val="002D4647"/>
    <w:rsid w:val="002D4CB8"/>
    <w:rsid w:val="002D512B"/>
    <w:rsid w:val="002D5181"/>
    <w:rsid w:val="002D527B"/>
    <w:rsid w:val="002D586A"/>
    <w:rsid w:val="002D599D"/>
    <w:rsid w:val="002D5B79"/>
    <w:rsid w:val="002D5D07"/>
    <w:rsid w:val="002D5DD1"/>
    <w:rsid w:val="002D644C"/>
    <w:rsid w:val="002D6457"/>
    <w:rsid w:val="002D6633"/>
    <w:rsid w:val="002D6738"/>
    <w:rsid w:val="002D69E6"/>
    <w:rsid w:val="002D6BF2"/>
    <w:rsid w:val="002D6F6A"/>
    <w:rsid w:val="002D7122"/>
    <w:rsid w:val="002D73D3"/>
    <w:rsid w:val="002D792D"/>
    <w:rsid w:val="002D7B67"/>
    <w:rsid w:val="002E05D9"/>
    <w:rsid w:val="002E0737"/>
    <w:rsid w:val="002E0F0B"/>
    <w:rsid w:val="002E11D4"/>
    <w:rsid w:val="002E12B9"/>
    <w:rsid w:val="002E140B"/>
    <w:rsid w:val="002E151A"/>
    <w:rsid w:val="002E1838"/>
    <w:rsid w:val="002E18D4"/>
    <w:rsid w:val="002E191E"/>
    <w:rsid w:val="002E1929"/>
    <w:rsid w:val="002E215F"/>
    <w:rsid w:val="002E2555"/>
    <w:rsid w:val="002E2B20"/>
    <w:rsid w:val="002E2C95"/>
    <w:rsid w:val="002E2F7B"/>
    <w:rsid w:val="002E34A2"/>
    <w:rsid w:val="002E387A"/>
    <w:rsid w:val="002E398F"/>
    <w:rsid w:val="002E3AAC"/>
    <w:rsid w:val="002E3B30"/>
    <w:rsid w:val="002E3D7D"/>
    <w:rsid w:val="002E3FD1"/>
    <w:rsid w:val="002E422B"/>
    <w:rsid w:val="002E4432"/>
    <w:rsid w:val="002E4AC3"/>
    <w:rsid w:val="002E4F28"/>
    <w:rsid w:val="002E4F94"/>
    <w:rsid w:val="002E4FA1"/>
    <w:rsid w:val="002E512A"/>
    <w:rsid w:val="002E516E"/>
    <w:rsid w:val="002E5656"/>
    <w:rsid w:val="002E569D"/>
    <w:rsid w:val="002E59C3"/>
    <w:rsid w:val="002E6108"/>
    <w:rsid w:val="002E6139"/>
    <w:rsid w:val="002E6343"/>
    <w:rsid w:val="002E64D2"/>
    <w:rsid w:val="002E6A74"/>
    <w:rsid w:val="002E6B81"/>
    <w:rsid w:val="002E6C53"/>
    <w:rsid w:val="002E6DA5"/>
    <w:rsid w:val="002E6EE1"/>
    <w:rsid w:val="002E7286"/>
    <w:rsid w:val="002E72D2"/>
    <w:rsid w:val="002E745A"/>
    <w:rsid w:val="002E75B9"/>
    <w:rsid w:val="002E772E"/>
    <w:rsid w:val="002E77BB"/>
    <w:rsid w:val="002E7AD9"/>
    <w:rsid w:val="002E7BBE"/>
    <w:rsid w:val="002E7CA1"/>
    <w:rsid w:val="002E7CC9"/>
    <w:rsid w:val="002E7D38"/>
    <w:rsid w:val="002E7E1E"/>
    <w:rsid w:val="002F0398"/>
    <w:rsid w:val="002F0926"/>
    <w:rsid w:val="002F09DF"/>
    <w:rsid w:val="002F0AAA"/>
    <w:rsid w:val="002F0D73"/>
    <w:rsid w:val="002F1089"/>
    <w:rsid w:val="002F1300"/>
    <w:rsid w:val="002F1404"/>
    <w:rsid w:val="002F141D"/>
    <w:rsid w:val="002F17DE"/>
    <w:rsid w:val="002F19DA"/>
    <w:rsid w:val="002F1A30"/>
    <w:rsid w:val="002F22C9"/>
    <w:rsid w:val="002F22DA"/>
    <w:rsid w:val="002F2822"/>
    <w:rsid w:val="002F298E"/>
    <w:rsid w:val="002F2D8D"/>
    <w:rsid w:val="002F30D9"/>
    <w:rsid w:val="002F3116"/>
    <w:rsid w:val="002F32AC"/>
    <w:rsid w:val="002F3777"/>
    <w:rsid w:val="002F3892"/>
    <w:rsid w:val="002F3C4E"/>
    <w:rsid w:val="002F3C8E"/>
    <w:rsid w:val="002F3D1C"/>
    <w:rsid w:val="002F3DD8"/>
    <w:rsid w:val="002F3DFC"/>
    <w:rsid w:val="002F3E3A"/>
    <w:rsid w:val="002F40EC"/>
    <w:rsid w:val="002F442F"/>
    <w:rsid w:val="002F514B"/>
    <w:rsid w:val="002F5AD5"/>
    <w:rsid w:val="002F5C8D"/>
    <w:rsid w:val="002F5CC3"/>
    <w:rsid w:val="002F5CF6"/>
    <w:rsid w:val="002F5D78"/>
    <w:rsid w:val="002F6211"/>
    <w:rsid w:val="002F632A"/>
    <w:rsid w:val="002F634C"/>
    <w:rsid w:val="002F6513"/>
    <w:rsid w:val="002F6F04"/>
    <w:rsid w:val="002F6F71"/>
    <w:rsid w:val="002F73DD"/>
    <w:rsid w:val="002F751B"/>
    <w:rsid w:val="002F7544"/>
    <w:rsid w:val="002F77D8"/>
    <w:rsid w:val="002F7831"/>
    <w:rsid w:val="002F7DA4"/>
    <w:rsid w:val="003005C3"/>
    <w:rsid w:val="00300784"/>
    <w:rsid w:val="00300B58"/>
    <w:rsid w:val="00300E1F"/>
    <w:rsid w:val="0030129C"/>
    <w:rsid w:val="003012B2"/>
    <w:rsid w:val="00301668"/>
    <w:rsid w:val="00301CC3"/>
    <w:rsid w:val="00301D22"/>
    <w:rsid w:val="00301FA7"/>
    <w:rsid w:val="00302314"/>
    <w:rsid w:val="00302367"/>
    <w:rsid w:val="003028A8"/>
    <w:rsid w:val="0030292E"/>
    <w:rsid w:val="00302C10"/>
    <w:rsid w:val="00302DA3"/>
    <w:rsid w:val="00302E81"/>
    <w:rsid w:val="00302E8E"/>
    <w:rsid w:val="00302ED4"/>
    <w:rsid w:val="003030E3"/>
    <w:rsid w:val="00303134"/>
    <w:rsid w:val="00303399"/>
    <w:rsid w:val="003033AF"/>
    <w:rsid w:val="003035E6"/>
    <w:rsid w:val="003036AE"/>
    <w:rsid w:val="003036BB"/>
    <w:rsid w:val="00303775"/>
    <w:rsid w:val="00303BC8"/>
    <w:rsid w:val="00303D81"/>
    <w:rsid w:val="00304143"/>
    <w:rsid w:val="003047A5"/>
    <w:rsid w:val="00304E30"/>
    <w:rsid w:val="00304F19"/>
    <w:rsid w:val="00304F79"/>
    <w:rsid w:val="003051D9"/>
    <w:rsid w:val="00305472"/>
    <w:rsid w:val="00305499"/>
    <w:rsid w:val="00305C17"/>
    <w:rsid w:val="00305CAB"/>
    <w:rsid w:val="00305EE0"/>
    <w:rsid w:val="00305F8B"/>
    <w:rsid w:val="00306221"/>
    <w:rsid w:val="00306949"/>
    <w:rsid w:val="003069D6"/>
    <w:rsid w:val="00306C9F"/>
    <w:rsid w:val="00306D9A"/>
    <w:rsid w:val="00306EEB"/>
    <w:rsid w:val="0030706F"/>
    <w:rsid w:val="0030727E"/>
    <w:rsid w:val="003076DD"/>
    <w:rsid w:val="00307A37"/>
    <w:rsid w:val="00307B18"/>
    <w:rsid w:val="00307F24"/>
    <w:rsid w:val="00307FCE"/>
    <w:rsid w:val="00310071"/>
    <w:rsid w:val="00310149"/>
    <w:rsid w:val="00310286"/>
    <w:rsid w:val="00310561"/>
    <w:rsid w:val="003107A3"/>
    <w:rsid w:val="00310831"/>
    <w:rsid w:val="00310D5E"/>
    <w:rsid w:val="00310E19"/>
    <w:rsid w:val="00310E41"/>
    <w:rsid w:val="0031111A"/>
    <w:rsid w:val="0031124D"/>
    <w:rsid w:val="00311541"/>
    <w:rsid w:val="0031183A"/>
    <w:rsid w:val="00311A2F"/>
    <w:rsid w:val="00311B7D"/>
    <w:rsid w:val="00311FCB"/>
    <w:rsid w:val="00312151"/>
    <w:rsid w:val="0031228C"/>
    <w:rsid w:val="00312880"/>
    <w:rsid w:val="003129AB"/>
    <w:rsid w:val="00312E62"/>
    <w:rsid w:val="00312FA8"/>
    <w:rsid w:val="00312FD8"/>
    <w:rsid w:val="003134B9"/>
    <w:rsid w:val="0031355D"/>
    <w:rsid w:val="00313B24"/>
    <w:rsid w:val="00313D51"/>
    <w:rsid w:val="003140AC"/>
    <w:rsid w:val="003140C4"/>
    <w:rsid w:val="0031452D"/>
    <w:rsid w:val="00314840"/>
    <w:rsid w:val="00314912"/>
    <w:rsid w:val="00314CB2"/>
    <w:rsid w:val="003152B4"/>
    <w:rsid w:val="0031561C"/>
    <w:rsid w:val="003156F1"/>
    <w:rsid w:val="0031580B"/>
    <w:rsid w:val="003158F8"/>
    <w:rsid w:val="00315AEE"/>
    <w:rsid w:val="00315B9B"/>
    <w:rsid w:val="00315CE0"/>
    <w:rsid w:val="00315DFF"/>
    <w:rsid w:val="003160B2"/>
    <w:rsid w:val="00316403"/>
    <w:rsid w:val="0031643A"/>
    <w:rsid w:val="003164A7"/>
    <w:rsid w:val="00316B7C"/>
    <w:rsid w:val="00317125"/>
    <w:rsid w:val="00317851"/>
    <w:rsid w:val="00317E10"/>
    <w:rsid w:val="0032006A"/>
    <w:rsid w:val="0032022B"/>
    <w:rsid w:val="003205EB"/>
    <w:rsid w:val="003206DA"/>
    <w:rsid w:val="00320A86"/>
    <w:rsid w:val="00320C01"/>
    <w:rsid w:val="00320CED"/>
    <w:rsid w:val="00320D72"/>
    <w:rsid w:val="00320E39"/>
    <w:rsid w:val="0032109C"/>
    <w:rsid w:val="00321652"/>
    <w:rsid w:val="00321989"/>
    <w:rsid w:val="00321C2D"/>
    <w:rsid w:val="003221C9"/>
    <w:rsid w:val="00322776"/>
    <w:rsid w:val="0032293C"/>
    <w:rsid w:val="00322A6F"/>
    <w:rsid w:val="00322D5E"/>
    <w:rsid w:val="00323229"/>
    <w:rsid w:val="003233C2"/>
    <w:rsid w:val="00323997"/>
    <w:rsid w:val="0032477D"/>
    <w:rsid w:val="003247A1"/>
    <w:rsid w:val="003248BE"/>
    <w:rsid w:val="00324ABE"/>
    <w:rsid w:val="00324DB4"/>
    <w:rsid w:val="00324FB9"/>
    <w:rsid w:val="003253F4"/>
    <w:rsid w:val="00325ADB"/>
    <w:rsid w:val="0032624D"/>
    <w:rsid w:val="0032626B"/>
    <w:rsid w:val="00326316"/>
    <w:rsid w:val="003263EA"/>
    <w:rsid w:val="0032674A"/>
    <w:rsid w:val="00326AA7"/>
    <w:rsid w:val="0032732C"/>
    <w:rsid w:val="003275DB"/>
    <w:rsid w:val="0032760E"/>
    <w:rsid w:val="00327A64"/>
    <w:rsid w:val="00327BAE"/>
    <w:rsid w:val="00327C75"/>
    <w:rsid w:val="00327DC5"/>
    <w:rsid w:val="00327E4B"/>
    <w:rsid w:val="00327EF2"/>
    <w:rsid w:val="003300D2"/>
    <w:rsid w:val="00330181"/>
    <w:rsid w:val="00330460"/>
    <w:rsid w:val="00330517"/>
    <w:rsid w:val="003305D9"/>
    <w:rsid w:val="003305E8"/>
    <w:rsid w:val="00330C0A"/>
    <w:rsid w:val="00330DBF"/>
    <w:rsid w:val="00331438"/>
    <w:rsid w:val="003315C4"/>
    <w:rsid w:val="00331D70"/>
    <w:rsid w:val="00331DDD"/>
    <w:rsid w:val="0033202B"/>
    <w:rsid w:val="00332171"/>
    <w:rsid w:val="003321AF"/>
    <w:rsid w:val="0033243C"/>
    <w:rsid w:val="0033249B"/>
    <w:rsid w:val="003330C7"/>
    <w:rsid w:val="003333C9"/>
    <w:rsid w:val="00333433"/>
    <w:rsid w:val="0033364C"/>
    <w:rsid w:val="00333706"/>
    <w:rsid w:val="0033373C"/>
    <w:rsid w:val="00333900"/>
    <w:rsid w:val="00333BAE"/>
    <w:rsid w:val="00333D34"/>
    <w:rsid w:val="00333D9B"/>
    <w:rsid w:val="0033423C"/>
    <w:rsid w:val="00334419"/>
    <w:rsid w:val="00334500"/>
    <w:rsid w:val="00334A29"/>
    <w:rsid w:val="00334C78"/>
    <w:rsid w:val="00334C83"/>
    <w:rsid w:val="00335034"/>
    <w:rsid w:val="0033503C"/>
    <w:rsid w:val="0033536B"/>
    <w:rsid w:val="003355EA"/>
    <w:rsid w:val="003356CD"/>
    <w:rsid w:val="003357B0"/>
    <w:rsid w:val="00335994"/>
    <w:rsid w:val="00335B6F"/>
    <w:rsid w:val="00335BAB"/>
    <w:rsid w:val="00335D95"/>
    <w:rsid w:val="00335F47"/>
    <w:rsid w:val="00335FCD"/>
    <w:rsid w:val="003370CD"/>
    <w:rsid w:val="00337348"/>
    <w:rsid w:val="0033734D"/>
    <w:rsid w:val="00337BC2"/>
    <w:rsid w:val="00337BDB"/>
    <w:rsid w:val="00337BE5"/>
    <w:rsid w:val="00337CD1"/>
    <w:rsid w:val="0034073F"/>
    <w:rsid w:val="0034089A"/>
    <w:rsid w:val="003409BE"/>
    <w:rsid w:val="00340D9F"/>
    <w:rsid w:val="00340FF0"/>
    <w:rsid w:val="0034101B"/>
    <w:rsid w:val="003413A5"/>
    <w:rsid w:val="0034140C"/>
    <w:rsid w:val="00341710"/>
    <w:rsid w:val="003419B0"/>
    <w:rsid w:val="00341E15"/>
    <w:rsid w:val="00341E2F"/>
    <w:rsid w:val="003421CE"/>
    <w:rsid w:val="00342305"/>
    <w:rsid w:val="00342504"/>
    <w:rsid w:val="00342899"/>
    <w:rsid w:val="003428B2"/>
    <w:rsid w:val="003429B1"/>
    <w:rsid w:val="00342D4F"/>
    <w:rsid w:val="0034304E"/>
    <w:rsid w:val="0034342F"/>
    <w:rsid w:val="00343594"/>
    <w:rsid w:val="00343AF9"/>
    <w:rsid w:val="00343B0F"/>
    <w:rsid w:val="00343D92"/>
    <w:rsid w:val="00343F25"/>
    <w:rsid w:val="0034405E"/>
    <w:rsid w:val="00344239"/>
    <w:rsid w:val="003443E7"/>
    <w:rsid w:val="00344480"/>
    <w:rsid w:val="0034479F"/>
    <w:rsid w:val="003449A3"/>
    <w:rsid w:val="00344D6A"/>
    <w:rsid w:val="00345297"/>
    <w:rsid w:val="00345337"/>
    <w:rsid w:val="00345521"/>
    <w:rsid w:val="0034552A"/>
    <w:rsid w:val="003455FF"/>
    <w:rsid w:val="00345606"/>
    <w:rsid w:val="00345626"/>
    <w:rsid w:val="00345749"/>
    <w:rsid w:val="00345A73"/>
    <w:rsid w:val="0034623E"/>
    <w:rsid w:val="003464A6"/>
    <w:rsid w:val="003466A2"/>
    <w:rsid w:val="0034676D"/>
    <w:rsid w:val="003468FF"/>
    <w:rsid w:val="00346A1C"/>
    <w:rsid w:val="00346F59"/>
    <w:rsid w:val="00346F86"/>
    <w:rsid w:val="00346F9D"/>
    <w:rsid w:val="00346FA2"/>
    <w:rsid w:val="0034755B"/>
    <w:rsid w:val="00347E81"/>
    <w:rsid w:val="00347EC5"/>
    <w:rsid w:val="00350212"/>
    <w:rsid w:val="00350524"/>
    <w:rsid w:val="00350762"/>
    <w:rsid w:val="00350A47"/>
    <w:rsid w:val="00350BA6"/>
    <w:rsid w:val="00350CB0"/>
    <w:rsid w:val="00350D40"/>
    <w:rsid w:val="00350F52"/>
    <w:rsid w:val="0035125A"/>
    <w:rsid w:val="003512DD"/>
    <w:rsid w:val="00351539"/>
    <w:rsid w:val="00351815"/>
    <w:rsid w:val="00351B0A"/>
    <w:rsid w:val="00351F66"/>
    <w:rsid w:val="003521C8"/>
    <w:rsid w:val="003522BA"/>
    <w:rsid w:val="0035235A"/>
    <w:rsid w:val="0035237A"/>
    <w:rsid w:val="0035239B"/>
    <w:rsid w:val="003523ED"/>
    <w:rsid w:val="00352877"/>
    <w:rsid w:val="00352E57"/>
    <w:rsid w:val="003530F4"/>
    <w:rsid w:val="00353A0B"/>
    <w:rsid w:val="00353A4A"/>
    <w:rsid w:val="00353EB3"/>
    <w:rsid w:val="003543A8"/>
    <w:rsid w:val="003545E9"/>
    <w:rsid w:val="003548C2"/>
    <w:rsid w:val="00354C5F"/>
    <w:rsid w:val="00354EDE"/>
    <w:rsid w:val="003554CF"/>
    <w:rsid w:val="00355776"/>
    <w:rsid w:val="00355842"/>
    <w:rsid w:val="00355DFC"/>
    <w:rsid w:val="00355FF6"/>
    <w:rsid w:val="00356133"/>
    <w:rsid w:val="00356202"/>
    <w:rsid w:val="00356471"/>
    <w:rsid w:val="0035648D"/>
    <w:rsid w:val="00356583"/>
    <w:rsid w:val="0035667B"/>
    <w:rsid w:val="00356FAD"/>
    <w:rsid w:val="00357165"/>
    <w:rsid w:val="00357179"/>
    <w:rsid w:val="00357267"/>
    <w:rsid w:val="003575EE"/>
    <w:rsid w:val="00357656"/>
    <w:rsid w:val="00357931"/>
    <w:rsid w:val="00357D4B"/>
    <w:rsid w:val="0036015E"/>
    <w:rsid w:val="0036024E"/>
    <w:rsid w:val="00360676"/>
    <w:rsid w:val="00360698"/>
    <w:rsid w:val="00360750"/>
    <w:rsid w:val="00360A7C"/>
    <w:rsid w:val="0036152B"/>
    <w:rsid w:val="003618CE"/>
    <w:rsid w:val="00361964"/>
    <w:rsid w:val="00361E1E"/>
    <w:rsid w:val="00361E77"/>
    <w:rsid w:val="00361F12"/>
    <w:rsid w:val="003620AB"/>
    <w:rsid w:val="003620F5"/>
    <w:rsid w:val="00362165"/>
    <w:rsid w:val="00362197"/>
    <w:rsid w:val="0036255E"/>
    <w:rsid w:val="00362AB1"/>
    <w:rsid w:val="00363643"/>
    <w:rsid w:val="003637B4"/>
    <w:rsid w:val="003638E5"/>
    <w:rsid w:val="00363E65"/>
    <w:rsid w:val="00363EAD"/>
    <w:rsid w:val="00363F74"/>
    <w:rsid w:val="003641BA"/>
    <w:rsid w:val="00364251"/>
    <w:rsid w:val="00364355"/>
    <w:rsid w:val="00364607"/>
    <w:rsid w:val="00364694"/>
    <w:rsid w:val="00364768"/>
    <w:rsid w:val="00365140"/>
    <w:rsid w:val="00365CD9"/>
    <w:rsid w:val="00365E47"/>
    <w:rsid w:val="00365FC1"/>
    <w:rsid w:val="00365FF1"/>
    <w:rsid w:val="0036607A"/>
    <w:rsid w:val="00366397"/>
    <w:rsid w:val="003665B3"/>
    <w:rsid w:val="00366CDE"/>
    <w:rsid w:val="00366F4F"/>
    <w:rsid w:val="0036712A"/>
    <w:rsid w:val="003671A5"/>
    <w:rsid w:val="003673E9"/>
    <w:rsid w:val="00367787"/>
    <w:rsid w:val="003679F2"/>
    <w:rsid w:val="00367BFA"/>
    <w:rsid w:val="00367D5E"/>
    <w:rsid w:val="00367E17"/>
    <w:rsid w:val="00367E72"/>
    <w:rsid w:val="00367EB7"/>
    <w:rsid w:val="003700D4"/>
    <w:rsid w:val="0037023D"/>
    <w:rsid w:val="003702E5"/>
    <w:rsid w:val="00370570"/>
    <w:rsid w:val="003706A8"/>
    <w:rsid w:val="003706C9"/>
    <w:rsid w:val="003708D7"/>
    <w:rsid w:val="0037092F"/>
    <w:rsid w:val="00370ADC"/>
    <w:rsid w:val="00370BC2"/>
    <w:rsid w:val="00370CF2"/>
    <w:rsid w:val="00370D78"/>
    <w:rsid w:val="00370F5E"/>
    <w:rsid w:val="00370FB6"/>
    <w:rsid w:val="0037101E"/>
    <w:rsid w:val="0037148A"/>
    <w:rsid w:val="003715CF"/>
    <w:rsid w:val="00371873"/>
    <w:rsid w:val="00371CEE"/>
    <w:rsid w:val="00371D02"/>
    <w:rsid w:val="0037219D"/>
    <w:rsid w:val="003725F1"/>
    <w:rsid w:val="00372DA1"/>
    <w:rsid w:val="0037379F"/>
    <w:rsid w:val="00373933"/>
    <w:rsid w:val="003739DD"/>
    <w:rsid w:val="00373DF0"/>
    <w:rsid w:val="00373E26"/>
    <w:rsid w:val="00374228"/>
    <w:rsid w:val="00374596"/>
    <w:rsid w:val="00374782"/>
    <w:rsid w:val="0037549D"/>
    <w:rsid w:val="003754D0"/>
    <w:rsid w:val="003758E2"/>
    <w:rsid w:val="00375969"/>
    <w:rsid w:val="0037596F"/>
    <w:rsid w:val="00375A69"/>
    <w:rsid w:val="00375A78"/>
    <w:rsid w:val="00375F07"/>
    <w:rsid w:val="00376044"/>
    <w:rsid w:val="003760FA"/>
    <w:rsid w:val="00376393"/>
    <w:rsid w:val="0037643A"/>
    <w:rsid w:val="003766AD"/>
    <w:rsid w:val="00376BB0"/>
    <w:rsid w:val="00377444"/>
    <w:rsid w:val="003774F4"/>
    <w:rsid w:val="0037778D"/>
    <w:rsid w:val="00377F7A"/>
    <w:rsid w:val="00380593"/>
    <w:rsid w:val="003806B2"/>
    <w:rsid w:val="00380997"/>
    <w:rsid w:val="00380A8F"/>
    <w:rsid w:val="00380BA3"/>
    <w:rsid w:val="003816FF"/>
    <w:rsid w:val="00381905"/>
    <w:rsid w:val="00381AE5"/>
    <w:rsid w:val="00381BFD"/>
    <w:rsid w:val="00381C67"/>
    <w:rsid w:val="00381F5A"/>
    <w:rsid w:val="003823DE"/>
    <w:rsid w:val="0038247B"/>
    <w:rsid w:val="00382610"/>
    <w:rsid w:val="00382A4B"/>
    <w:rsid w:val="00382AF4"/>
    <w:rsid w:val="00382B8B"/>
    <w:rsid w:val="00382DDE"/>
    <w:rsid w:val="00383304"/>
    <w:rsid w:val="003836BC"/>
    <w:rsid w:val="003838C9"/>
    <w:rsid w:val="003841A4"/>
    <w:rsid w:val="003843DA"/>
    <w:rsid w:val="00384771"/>
    <w:rsid w:val="00384785"/>
    <w:rsid w:val="00384D15"/>
    <w:rsid w:val="00384FC5"/>
    <w:rsid w:val="00385000"/>
    <w:rsid w:val="00385401"/>
    <w:rsid w:val="00385C8F"/>
    <w:rsid w:val="00385D00"/>
    <w:rsid w:val="00385F53"/>
    <w:rsid w:val="003861AC"/>
    <w:rsid w:val="003868DB"/>
    <w:rsid w:val="00386ABE"/>
    <w:rsid w:val="00386DD1"/>
    <w:rsid w:val="003870CC"/>
    <w:rsid w:val="00387145"/>
    <w:rsid w:val="003871C2"/>
    <w:rsid w:val="003871E9"/>
    <w:rsid w:val="00387343"/>
    <w:rsid w:val="00387687"/>
    <w:rsid w:val="00387F89"/>
    <w:rsid w:val="0039060C"/>
    <w:rsid w:val="003907B1"/>
    <w:rsid w:val="00390F37"/>
    <w:rsid w:val="00391079"/>
    <w:rsid w:val="003912CC"/>
    <w:rsid w:val="003912FD"/>
    <w:rsid w:val="0039154D"/>
    <w:rsid w:val="0039158C"/>
    <w:rsid w:val="00391733"/>
    <w:rsid w:val="00391883"/>
    <w:rsid w:val="0039195D"/>
    <w:rsid w:val="00391DD3"/>
    <w:rsid w:val="00391EE4"/>
    <w:rsid w:val="00391F1A"/>
    <w:rsid w:val="00391F43"/>
    <w:rsid w:val="0039231E"/>
    <w:rsid w:val="0039235E"/>
    <w:rsid w:val="003925C1"/>
    <w:rsid w:val="0039286A"/>
    <w:rsid w:val="00392902"/>
    <w:rsid w:val="003933D2"/>
    <w:rsid w:val="00393B57"/>
    <w:rsid w:val="00393DF9"/>
    <w:rsid w:val="00394081"/>
    <w:rsid w:val="00394370"/>
    <w:rsid w:val="00394911"/>
    <w:rsid w:val="00394A5C"/>
    <w:rsid w:val="00394DA3"/>
    <w:rsid w:val="003950EB"/>
    <w:rsid w:val="003951DB"/>
    <w:rsid w:val="00395613"/>
    <w:rsid w:val="0039582A"/>
    <w:rsid w:val="003959EE"/>
    <w:rsid w:val="00395AAC"/>
    <w:rsid w:val="00396000"/>
    <w:rsid w:val="00396885"/>
    <w:rsid w:val="00396BD1"/>
    <w:rsid w:val="00396EAF"/>
    <w:rsid w:val="003973FA"/>
    <w:rsid w:val="0039757A"/>
    <w:rsid w:val="00397756"/>
    <w:rsid w:val="00397B97"/>
    <w:rsid w:val="003A009A"/>
    <w:rsid w:val="003A01A8"/>
    <w:rsid w:val="003A01CC"/>
    <w:rsid w:val="003A0374"/>
    <w:rsid w:val="003A0545"/>
    <w:rsid w:val="003A06DE"/>
    <w:rsid w:val="003A07D5"/>
    <w:rsid w:val="003A0914"/>
    <w:rsid w:val="003A0A53"/>
    <w:rsid w:val="003A0B49"/>
    <w:rsid w:val="003A0E92"/>
    <w:rsid w:val="003A0EC9"/>
    <w:rsid w:val="003A0FCD"/>
    <w:rsid w:val="003A1202"/>
    <w:rsid w:val="003A1611"/>
    <w:rsid w:val="003A1761"/>
    <w:rsid w:val="003A19A2"/>
    <w:rsid w:val="003A1A4C"/>
    <w:rsid w:val="003A1B57"/>
    <w:rsid w:val="003A1F39"/>
    <w:rsid w:val="003A1F8C"/>
    <w:rsid w:val="003A228F"/>
    <w:rsid w:val="003A23BB"/>
    <w:rsid w:val="003A248D"/>
    <w:rsid w:val="003A2628"/>
    <w:rsid w:val="003A2792"/>
    <w:rsid w:val="003A2942"/>
    <w:rsid w:val="003A2BB0"/>
    <w:rsid w:val="003A2CA0"/>
    <w:rsid w:val="003A30CB"/>
    <w:rsid w:val="003A3952"/>
    <w:rsid w:val="003A3BCF"/>
    <w:rsid w:val="003A41EB"/>
    <w:rsid w:val="003A45D0"/>
    <w:rsid w:val="003A45E0"/>
    <w:rsid w:val="003A473B"/>
    <w:rsid w:val="003A47F1"/>
    <w:rsid w:val="003A4AA4"/>
    <w:rsid w:val="003A4EDC"/>
    <w:rsid w:val="003A5323"/>
    <w:rsid w:val="003A5550"/>
    <w:rsid w:val="003A5578"/>
    <w:rsid w:val="003A57C8"/>
    <w:rsid w:val="003A590F"/>
    <w:rsid w:val="003A5B3D"/>
    <w:rsid w:val="003A5F9F"/>
    <w:rsid w:val="003A5FE0"/>
    <w:rsid w:val="003A63D3"/>
    <w:rsid w:val="003A6884"/>
    <w:rsid w:val="003A6998"/>
    <w:rsid w:val="003A6A26"/>
    <w:rsid w:val="003A6CBB"/>
    <w:rsid w:val="003A6CE4"/>
    <w:rsid w:val="003A6DCA"/>
    <w:rsid w:val="003A70BD"/>
    <w:rsid w:val="003A725C"/>
    <w:rsid w:val="003A759C"/>
    <w:rsid w:val="003A7C56"/>
    <w:rsid w:val="003A7CA3"/>
    <w:rsid w:val="003B0467"/>
    <w:rsid w:val="003B0941"/>
    <w:rsid w:val="003B0D01"/>
    <w:rsid w:val="003B0E5C"/>
    <w:rsid w:val="003B0F31"/>
    <w:rsid w:val="003B1051"/>
    <w:rsid w:val="003B1493"/>
    <w:rsid w:val="003B1518"/>
    <w:rsid w:val="003B16BE"/>
    <w:rsid w:val="003B1898"/>
    <w:rsid w:val="003B1A98"/>
    <w:rsid w:val="003B1CDF"/>
    <w:rsid w:val="003B1D35"/>
    <w:rsid w:val="003B1E3E"/>
    <w:rsid w:val="003B1F26"/>
    <w:rsid w:val="003B21CB"/>
    <w:rsid w:val="003B25A5"/>
    <w:rsid w:val="003B2622"/>
    <w:rsid w:val="003B2684"/>
    <w:rsid w:val="003B2CB5"/>
    <w:rsid w:val="003B2E87"/>
    <w:rsid w:val="003B39E1"/>
    <w:rsid w:val="003B3E08"/>
    <w:rsid w:val="003B3FB5"/>
    <w:rsid w:val="003B42F3"/>
    <w:rsid w:val="003B45DA"/>
    <w:rsid w:val="003B46F3"/>
    <w:rsid w:val="003B4911"/>
    <w:rsid w:val="003B4A1F"/>
    <w:rsid w:val="003B4F44"/>
    <w:rsid w:val="003B5815"/>
    <w:rsid w:val="003B5A13"/>
    <w:rsid w:val="003B5C7C"/>
    <w:rsid w:val="003B5FAF"/>
    <w:rsid w:val="003B5FD9"/>
    <w:rsid w:val="003B6753"/>
    <w:rsid w:val="003B6AFB"/>
    <w:rsid w:val="003B6D06"/>
    <w:rsid w:val="003B6DAE"/>
    <w:rsid w:val="003B6FBA"/>
    <w:rsid w:val="003B71EF"/>
    <w:rsid w:val="003B769F"/>
    <w:rsid w:val="003B7E84"/>
    <w:rsid w:val="003B7E9A"/>
    <w:rsid w:val="003B7FFC"/>
    <w:rsid w:val="003C0000"/>
    <w:rsid w:val="003C0602"/>
    <w:rsid w:val="003C0A42"/>
    <w:rsid w:val="003C0B89"/>
    <w:rsid w:val="003C0CF5"/>
    <w:rsid w:val="003C11F4"/>
    <w:rsid w:val="003C11F9"/>
    <w:rsid w:val="003C121E"/>
    <w:rsid w:val="003C1342"/>
    <w:rsid w:val="003C1DAF"/>
    <w:rsid w:val="003C1E42"/>
    <w:rsid w:val="003C2037"/>
    <w:rsid w:val="003C2275"/>
    <w:rsid w:val="003C23B0"/>
    <w:rsid w:val="003C29BB"/>
    <w:rsid w:val="003C2BB4"/>
    <w:rsid w:val="003C3131"/>
    <w:rsid w:val="003C3352"/>
    <w:rsid w:val="003C341A"/>
    <w:rsid w:val="003C3507"/>
    <w:rsid w:val="003C398E"/>
    <w:rsid w:val="003C3B72"/>
    <w:rsid w:val="003C421C"/>
    <w:rsid w:val="003C466B"/>
    <w:rsid w:val="003C47E9"/>
    <w:rsid w:val="003C4925"/>
    <w:rsid w:val="003C49AF"/>
    <w:rsid w:val="003C4AA5"/>
    <w:rsid w:val="003C4FBA"/>
    <w:rsid w:val="003C501A"/>
    <w:rsid w:val="003C5552"/>
    <w:rsid w:val="003C5721"/>
    <w:rsid w:val="003C5BB2"/>
    <w:rsid w:val="003C5C91"/>
    <w:rsid w:val="003C5D0E"/>
    <w:rsid w:val="003C5ECB"/>
    <w:rsid w:val="003C63F5"/>
    <w:rsid w:val="003C63FC"/>
    <w:rsid w:val="003C66F4"/>
    <w:rsid w:val="003C6709"/>
    <w:rsid w:val="003C6876"/>
    <w:rsid w:val="003C68E2"/>
    <w:rsid w:val="003C6AF4"/>
    <w:rsid w:val="003C6E29"/>
    <w:rsid w:val="003C70A6"/>
    <w:rsid w:val="003C716E"/>
    <w:rsid w:val="003C717E"/>
    <w:rsid w:val="003C71C8"/>
    <w:rsid w:val="003C763E"/>
    <w:rsid w:val="003C788E"/>
    <w:rsid w:val="003C7A20"/>
    <w:rsid w:val="003C7D4A"/>
    <w:rsid w:val="003D04F5"/>
    <w:rsid w:val="003D0521"/>
    <w:rsid w:val="003D0E98"/>
    <w:rsid w:val="003D0EE3"/>
    <w:rsid w:val="003D1347"/>
    <w:rsid w:val="003D13F4"/>
    <w:rsid w:val="003D1451"/>
    <w:rsid w:val="003D161E"/>
    <w:rsid w:val="003D174A"/>
    <w:rsid w:val="003D1751"/>
    <w:rsid w:val="003D1C29"/>
    <w:rsid w:val="003D1CC8"/>
    <w:rsid w:val="003D1CE8"/>
    <w:rsid w:val="003D1EC4"/>
    <w:rsid w:val="003D21CD"/>
    <w:rsid w:val="003D29D2"/>
    <w:rsid w:val="003D2ACC"/>
    <w:rsid w:val="003D2B99"/>
    <w:rsid w:val="003D2C66"/>
    <w:rsid w:val="003D2D23"/>
    <w:rsid w:val="003D2E16"/>
    <w:rsid w:val="003D2E40"/>
    <w:rsid w:val="003D2FC0"/>
    <w:rsid w:val="003D317C"/>
    <w:rsid w:val="003D3190"/>
    <w:rsid w:val="003D3681"/>
    <w:rsid w:val="003D3803"/>
    <w:rsid w:val="003D3971"/>
    <w:rsid w:val="003D3D19"/>
    <w:rsid w:val="003D4117"/>
    <w:rsid w:val="003D42E5"/>
    <w:rsid w:val="003D4578"/>
    <w:rsid w:val="003D4C22"/>
    <w:rsid w:val="003D4E7C"/>
    <w:rsid w:val="003D4F6D"/>
    <w:rsid w:val="003D4FD6"/>
    <w:rsid w:val="003D533C"/>
    <w:rsid w:val="003D565F"/>
    <w:rsid w:val="003D599C"/>
    <w:rsid w:val="003D5D77"/>
    <w:rsid w:val="003D5E78"/>
    <w:rsid w:val="003D5E83"/>
    <w:rsid w:val="003D5F26"/>
    <w:rsid w:val="003D60BB"/>
    <w:rsid w:val="003D60E5"/>
    <w:rsid w:val="003D63D0"/>
    <w:rsid w:val="003D6417"/>
    <w:rsid w:val="003D6593"/>
    <w:rsid w:val="003D66F0"/>
    <w:rsid w:val="003D69A6"/>
    <w:rsid w:val="003D6B03"/>
    <w:rsid w:val="003D6CB6"/>
    <w:rsid w:val="003D7047"/>
    <w:rsid w:val="003D7190"/>
    <w:rsid w:val="003D78F2"/>
    <w:rsid w:val="003D7B33"/>
    <w:rsid w:val="003E0329"/>
    <w:rsid w:val="003E0BA0"/>
    <w:rsid w:val="003E0BF3"/>
    <w:rsid w:val="003E105D"/>
    <w:rsid w:val="003E13CF"/>
    <w:rsid w:val="003E1585"/>
    <w:rsid w:val="003E1896"/>
    <w:rsid w:val="003E1963"/>
    <w:rsid w:val="003E1AF2"/>
    <w:rsid w:val="003E1CC2"/>
    <w:rsid w:val="003E2231"/>
    <w:rsid w:val="003E2474"/>
    <w:rsid w:val="003E2587"/>
    <w:rsid w:val="003E25BC"/>
    <w:rsid w:val="003E2988"/>
    <w:rsid w:val="003E2E12"/>
    <w:rsid w:val="003E361B"/>
    <w:rsid w:val="003E39F9"/>
    <w:rsid w:val="003E3B30"/>
    <w:rsid w:val="003E3BC6"/>
    <w:rsid w:val="003E4560"/>
    <w:rsid w:val="003E4649"/>
    <w:rsid w:val="003E479A"/>
    <w:rsid w:val="003E4E8C"/>
    <w:rsid w:val="003E5069"/>
    <w:rsid w:val="003E5687"/>
    <w:rsid w:val="003E58D1"/>
    <w:rsid w:val="003E5A5C"/>
    <w:rsid w:val="003E5E22"/>
    <w:rsid w:val="003E5FC7"/>
    <w:rsid w:val="003E6270"/>
    <w:rsid w:val="003E6309"/>
    <w:rsid w:val="003E6B44"/>
    <w:rsid w:val="003E6D2B"/>
    <w:rsid w:val="003E6D40"/>
    <w:rsid w:val="003E70CF"/>
    <w:rsid w:val="003E71F3"/>
    <w:rsid w:val="003E7250"/>
    <w:rsid w:val="003E73AE"/>
    <w:rsid w:val="003E777E"/>
    <w:rsid w:val="003E7F24"/>
    <w:rsid w:val="003E7FCA"/>
    <w:rsid w:val="003F0A45"/>
    <w:rsid w:val="003F0FF5"/>
    <w:rsid w:val="003F1276"/>
    <w:rsid w:val="003F1CE5"/>
    <w:rsid w:val="003F1DBE"/>
    <w:rsid w:val="003F2337"/>
    <w:rsid w:val="003F2E7B"/>
    <w:rsid w:val="003F3473"/>
    <w:rsid w:val="003F38DA"/>
    <w:rsid w:val="003F3A8C"/>
    <w:rsid w:val="003F3DD2"/>
    <w:rsid w:val="003F41DF"/>
    <w:rsid w:val="003F42E6"/>
    <w:rsid w:val="003F44FC"/>
    <w:rsid w:val="003F491A"/>
    <w:rsid w:val="003F4B4D"/>
    <w:rsid w:val="003F500F"/>
    <w:rsid w:val="003F5209"/>
    <w:rsid w:val="003F536E"/>
    <w:rsid w:val="003F574A"/>
    <w:rsid w:val="003F579D"/>
    <w:rsid w:val="003F59E5"/>
    <w:rsid w:val="003F5AAC"/>
    <w:rsid w:val="003F5B28"/>
    <w:rsid w:val="003F5D7C"/>
    <w:rsid w:val="003F624C"/>
    <w:rsid w:val="003F62AA"/>
    <w:rsid w:val="003F6857"/>
    <w:rsid w:val="003F68CB"/>
    <w:rsid w:val="003F6E08"/>
    <w:rsid w:val="003F7916"/>
    <w:rsid w:val="00400348"/>
    <w:rsid w:val="004005A4"/>
    <w:rsid w:val="004006F6"/>
    <w:rsid w:val="00400961"/>
    <w:rsid w:val="00400A36"/>
    <w:rsid w:val="00400EB2"/>
    <w:rsid w:val="00401118"/>
    <w:rsid w:val="00401509"/>
    <w:rsid w:val="0040176B"/>
    <w:rsid w:val="004017E7"/>
    <w:rsid w:val="00401F3C"/>
    <w:rsid w:val="00402003"/>
    <w:rsid w:val="004021EE"/>
    <w:rsid w:val="0040223E"/>
    <w:rsid w:val="004023EE"/>
    <w:rsid w:val="004024DF"/>
    <w:rsid w:val="004025A5"/>
    <w:rsid w:val="00402CD3"/>
    <w:rsid w:val="0040325A"/>
    <w:rsid w:val="00403514"/>
    <w:rsid w:val="004036C6"/>
    <w:rsid w:val="00403715"/>
    <w:rsid w:val="00403925"/>
    <w:rsid w:val="00403AE4"/>
    <w:rsid w:val="00403B40"/>
    <w:rsid w:val="00403FD3"/>
    <w:rsid w:val="00404294"/>
    <w:rsid w:val="0040430B"/>
    <w:rsid w:val="0040450D"/>
    <w:rsid w:val="004047A6"/>
    <w:rsid w:val="00404E90"/>
    <w:rsid w:val="004050F6"/>
    <w:rsid w:val="0040554F"/>
    <w:rsid w:val="00405653"/>
    <w:rsid w:val="00405694"/>
    <w:rsid w:val="004056D2"/>
    <w:rsid w:val="00405B8B"/>
    <w:rsid w:val="00405E98"/>
    <w:rsid w:val="00405F4B"/>
    <w:rsid w:val="00406514"/>
    <w:rsid w:val="004069F9"/>
    <w:rsid w:val="00406C49"/>
    <w:rsid w:val="00407660"/>
    <w:rsid w:val="0040776D"/>
    <w:rsid w:val="00407A4B"/>
    <w:rsid w:val="004101AB"/>
    <w:rsid w:val="00410775"/>
    <w:rsid w:val="0041092A"/>
    <w:rsid w:val="00410DA5"/>
    <w:rsid w:val="00411111"/>
    <w:rsid w:val="00411136"/>
    <w:rsid w:val="00411207"/>
    <w:rsid w:val="00411330"/>
    <w:rsid w:val="004114AE"/>
    <w:rsid w:val="004115FF"/>
    <w:rsid w:val="00411646"/>
    <w:rsid w:val="004119E9"/>
    <w:rsid w:val="00411CE6"/>
    <w:rsid w:val="00411F2C"/>
    <w:rsid w:val="00412098"/>
    <w:rsid w:val="004120EC"/>
    <w:rsid w:val="004123FB"/>
    <w:rsid w:val="00412599"/>
    <w:rsid w:val="0041263E"/>
    <w:rsid w:val="00412B45"/>
    <w:rsid w:val="004131E9"/>
    <w:rsid w:val="00413C43"/>
    <w:rsid w:val="004141A8"/>
    <w:rsid w:val="0041437A"/>
    <w:rsid w:val="00414438"/>
    <w:rsid w:val="004144B6"/>
    <w:rsid w:val="00414516"/>
    <w:rsid w:val="0041466D"/>
    <w:rsid w:val="00414694"/>
    <w:rsid w:val="00414EF6"/>
    <w:rsid w:val="00415191"/>
    <w:rsid w:val="00415308"/>
    <w:rsid w:val="0041578B"/>
    <w:rsid w:val="00415D99"/>
    <w:rsid w:val="00415EB0"/>
    <w:rsid w:val="00415EE2"/>
    <w:rsid w:val="00416030"/>
    <w:rsid w:val="00416321"/>
    <w:rsid w:val="0041638D"/>
    <w:rsid w:val="0041661C"/>
    <w:rsid w:val="0041663D"/>
    <w:rsid w:val="00417269"/>
    <w:rsid w:val="004173B7"/>
    <w:rsid w:val="00417425"/>
    <w:rsid w:val="004176F1"/>
    <w:rsid w:val="004177AE"/>
    <w:rsid w:val="00417CBB"/>
    <w:rsid w:val="00420034"/>
    <w:rsid w:val="00420081"/>
    <w:rsid w:val="00420245"/>
    <w:rsid w:val="00420267"/>
    <w:rsid w:val="00420294"/>
    <w:rsid w:val="00420329"/>
    <w:rsid w:val="0042071D"/>
    <w:rsid w:val="00420854"/>
    <w:rsid w:val="004208C1"/>
    <w:rsid w:val="00420C15"/>
    <w:rsid w:val="00420C29"/>
    <w:rsid w:val="00420CDD"/>
    <w:rsid w:val="00420F86"/>
    <w:rsid w:val="00420FF3"/>
    <w:rsid w:val="00421BD4"/>
    <w:rsid w:val="00421CFA"/>
    <w:rsid w:val="0042224D"/>
    <w:rsid w:val="0042239B"/>
    <w:rsid w:val="00422598"/>
    <w:rsid w:val="0042277A"/>
    <w:rsid w:val="004229BB"/>
    <w:rsid w:val="00422C02"/>
    <w:rsid w:val="0042335E"/>
    <w:rsid w:val="004233EC"/>
    <w:rsid w:val="004238DD"/>
    <w:rsid w:val="00423B34"/>
    <w:rsid w:val="00423C17"/>
    <w:rsid w:val="00423CBD"/>
    <w:rsid w:val="00423D97"/>
    <w:rsid w:val="00423E90"/>
    <w:rsid w:val="0042413A"/>
    <w:rsid w:val="004242E1"/>
    <w:rsid w:val="00424800"/>
    <w:rsid w:val="004248A7"/>
    <w:rsid w:val="00424ABD"/>
    <w:rsid w:val="00425446"/>
    <w:rsid w:val="00425625"/>
    <w:rsid w:val="004258FF"/>
    <w:rsid w:val="00425BB5"/>
    <w:rsid w:val="00425C13"/>
    <w:rsid w:val="00425FD9"/>
    <w:rsid w:val="004263D0"/>
    <w:rsid w:val="00426435"/>
    <w:rsid w:val="004266EC"/>
    <w:rsid w:val="00426F17"/>
    <w:rsid w:val="004271B6"/>
    <w:rsid w:val="004275F0"/>
    <w:rsid w:val="00427798"/>
    <w:rsid w:val="004277DB"/>
    <w:rsid w:val="00427934"/>
    <w:rsid w:val="004279DC"/>
    <w:rsid w:val="0043009B"/>
    <w:rsid w:val="00430176"/>
    <w:rsid w:val="0043040F"/>
    <w:rsid w:val="0043054D"/>
    <w:rsid w:val="0043062B"/>
    <w:rsid w:val="00430A0D"/>
    <w:rsid w:val="00430E08"/>
    <w:rsid w:val="0043123F"/>
    <w:rsid w:val="004312F5"/>
    <w:rsid w:val="0043147E"/>
    <w:rsid w:val="0043149E"/>
    <w:rsid w:val="004315E6"/>
    <w:rsid w:val="004317CA"/>
    <w:rsid w:val="004317F5"/>
    <w:rsid w:val="004318E1"/>
    <w:rsid w:val="00431A8A"/>
    <w:rsid w:val="00431D66"/>
    <w:rsid w:val="00432084"/>
    <w:rsid w:val="00432465"/>
    <w:rsid w:val="004324BA"/>
    <w:rsid w:val="004324F8"/>
    <w:rsid w:val="00432680"/>
    <w:rsid w:val="004326D6"/>
    <w:rsid w:val="004327A3"/>
    <w:rsid w:val="00432AC5"/>
    <w:rsid w:val="00432BD0"/>
    <w:rsid w:val="00432C04"/>
    <w:rsid w:val="00432D87"/>
    <w:rsid w:val="00433000"/>
    <w:rsid w:val="004330F3"/>
    <w:rsid w:val="00433810"/>
    <w:rsid w:val="00433872"/>
    <w:rsid w:val="00434091"/>
    <w:rsid w:val="0043420A"/>
    <w:rsid w:val="004342BC"/>
    <w:rsid w:val="00434843"/>
    <w:rsid w:val="00434D9C"/>
    <w:rsid w:val="00434F4E"/>
    <w:rsid w:val="00435512"/>
    <w:rsid w:val="0043562C"/>
    <w:rsid w:val="00435691"/>
    <w:rsid w:val="004356E8"/>
    <w:rsid w:val="004358A3"/>
    <w:rsid w:val="00435C13"/>
    <w:rsid w:val="00435C56"/>
    <w:rsid w:val="00435CDC"/>
    <w:rsid w:val="00436250"/>
    <w:rsid w:val="00436269"/>
    <w:rsid w:val="00436B3D"/>
    <w:rsid w:val="00436C15"/>
    <w:rsid w:val="00436F3C"/>
    <w:rsid w:val="004374A7"/>
    <w:rsid w:val="0043751E"/>
    <w:rsid w:val="00437695"/>
    <w:rsid w:val="00437EF9"/>
    <w:rsid w:val="00440081"/>
    <w:rsid w:val="00440633"/>
    <w:rsid w:val="00440768"/>
    <w:rsid w:val="00440794"/>
    <w:rsid w:val="004408B1"/>
    <w:rsid w:val="00440B73"/>
    <w:rsid w:val="00440BF8"/>
    <w:rsid w:val="00440CCD"/>
    <w:rsid w:val="00441069"/>
    <w:rsid w:val="0044117A"/>
    <w:rsid w:val="00441867"/>
    <w:rsid w:val="00441897"/>
    <w:rsid w:val="004419C3"/>
    <w:rsid w:val="00441C94"/>
    <w:rsid w:val="00441D83"/>
    <w:rsid w:val="00441DED"/>
    <w:rsid w:val="004420F0"/>
    <w:rsid w:val="0044262F"/>
    <w:rsid w:val="0044298D"/>
    <w:rsid w:val="00442C85"/>
    <w:rsid w:val="00442E91"/>
    <w:rsid w:val="00442F97"/>
    <w:rsid w:val="0044336B"/>
    <w:rsid w:val="00443D17"/>
    <w:rsid w:val="00443DEF"/>
    <w:rsid w:val="004442B7"/>
    <w:rsid w:val="00444A0F"/>
    <w:rsid w:val="00444B0B"/>
    <w:rsid w:val="00444B98"/>
    <w:rsid w:val="00444E4F"/>
    <w:rsid w:val="00444F2C"/>
    <w:rsid w:val="00445095"/>
    <w:rsid w:val="004453D9"/>
    <w:rsid w:val="004457F7"/>
    <w:rsid w:val="00445D83"/>
    <w:rsid w:val="00445DF7"/>
    <w:rsid w:val="004463AA"/>
    <w:rsid w:val="004464E4"/>
    <w:rsid w:val="00446C18"/>
    <w:rsid w:val="00446EA2"/>
    <w:rsid w:val="00446EF3"/>
    <w:rsid w:val="0044704B"/>
    <w:rsid w:val="004470E8"/>
    <w:rsid w:val="004471F0"/>
    <w:rsid w:val="00447210"/>
    <w:rsid w:val="00447471"/>
    <w:rsid w:val="004477AA"/>
    <w:rsid w:val="004479D5"/>
    <w:rsid w:val="004479E2"/>
    <w:rsid w:val="00447E1E"/>
    <w:rsid w:val="00447F30"/>
    <w:rsid w:val="00450594"/>
    <w:rsid w:val="00450735"/>
    <w:rsid w:val="004507E5"/>
    <w:rsid w:val="00450A1D"/>
    <w:rsid w:val="00450A53"/>
    <w:rsid w:val="00450DAC"/>
    <w:rsid w:val="00450F20"/>
    <w:rsid w:val="00450F42"/>
    <w:rsid w:val="00450FD8"/>
    <w:rsid w:val="00451D8E"/>
    <w:rsid w:val="00451F44"/>
    <w:rsid w:val="0045209B"/>
    <w:rsid w:val="004521FA"/>
    <w:rsid w:val="00452AFA"/>
    <w:rsid w:val="004538FC"/>
    <w:rsid w:val="00453C77"/>
    <w:rsid w:val="00453F71"/>
    <w:rsid w:val="00453FF2"/>
    <w:rsid w:val="00454AF8"/>
    <w:rsid w:val="00454D48"/>
    <w:rsid w:val="0045504B"/>
    <w:rsid w:val="00455BA4"/>
    <w:rsid w:val="00455DDF"/>
    <w:rsid w:val="00456910"/>
    <w:rsid w:val="004571D0"/>
    <w:rsid w:val="004573FA"/>
    <w:rsid w:val="00457464"/>
    <w:rsid w:val="00457639"/>
    <w:rsid w:val="0045784C"/>
    <w:rsid w:val="0045799A"/>
    <w:rsid w:val="00457A59"/>
    <w:rsid w:val="0046008B"/>
    <w:rsid w:val="004601A5"/>
    <w:rsid w:val="004601FC"/>
    <w:rsid w:val="0046067C"/>
    <w:rsid w:val="00460B3B"/>
    <w:rsid w:val="00460C7C"/>
    <w:rsid w:val="00460D20"/>
    <w:rsid w:val="00460E75"/>
    <w:rsid w:val="00460FA1"/>
    <w:rsid w:val="0046122D"/>
    <w:rsid w:val="00461611"/>
    <w:rsid w:val="004617A3"/>
    <w:rsid w:val="004622C4"/>
    <w:rsid w:val="0046248B"/>
    <w:rsid w:val="004627A6"/>
    <w:rsid w:val="00462C41"/>
    <w:rsid w:val="00462E6B"/>
    <w:rsid w:val="0046339F"/>
    <w:rsid w:val="0046348E"/>
    <w:rsid w:val="004634FE"/>
    <w:rsid w:val="00463619"/>
    <w:rsid w:val="00463937"/>
    <w:rsid w:val="0046458D"/>
    <w:rsid w:val="00464861"/>
    <w:rsid w:val="00464994"/>
    <w:rsid w:val="00464C35"/>
    <w:rsid w:val="00464DEA"/>
    <w:rsid w:val="00465110"/>
    <w:rsid w:val="0046511F"/>
    <w:rsid w:val="00465188"/>
    <w:rsid w:val="00465D49"/>
    <w:rsid w:val="00465F8E"/>
    <w:rsid w:val="00465FE4"/>
    <w:rsid w:val="0046617F"/>
    <w:rsid w:val="004661F1"/>
    <w:rsid w:val="00466383"/>
    <w:rsid w:val="00466397"/>
    <w:rsid w:val="004665DE"/>
    <w:rsid w:val="00466605"/>
    <w:rsid w:val="00466705"/>
    <w:rsid w:val="00466835"/>
    <w:rsid w:val="00466B01"/>
    <w:rsid w:val="00466D36"/>
    <w:rsid w:val="00466F40"/>
    <w:rsid w:val="004675DC"/>
    <w:rsid w:val="004675FB"/>
    <w:rsid w:val="00467833"/>
    <w:rsid w:val="004678C6"/>
    <w:rsid w:val="00467995"/>
    <w:rsid w:val="00467D36"/>
    <w:rsid w:val="004700B8"/>
    <w:rsid w:val="00470665"/>
    <w:rsid w:val="00470B64"/>
    <w:rsid w:val="00470D32"/>
    <w:rsid w:val="00470E4B"/>
    <w:rsid w:val="0047101A"/>
    <w:rsid w:val="0047125E"/>
    <w:rsid w:val="004714B0"/>
    <w:rsid w:val="00471915"/>
    <w:rsid w:val="00471DC2"/>
    <w:rsid w:val="0047201B"/>
    <w:rsid w:val="00472672"/>
    <w:rsid w:val="00472A68"/>
    <w:rsid w:val="00472AAE"/>
    <w:rsid w:val="00472B2F"/>
    <w:rsid w:val="00472C67"/>
    <w:rsid w:val="00473391"/>
    <w:rsid w:val="00473493"/>
    <w:rsid w:val="004738BE"/>
    <w:rsid w:val="004738E6"/>
    <w:rsid w:val="004743F7"/>
    <w:rsid w:val="0047447A"/>
    <w:rsid w:val="00474CE4"/>
    <w:rsid w:val="00474D3F"/>
    <w:rsid w:val="00474FD2"/>
    <w:rsid w:val="004753A9"/>
    <w:rsid w:val="0047591C"/>
    <w:rsid w:val="00475C78"/>
    <w:rsid w:val="00475D56"/>
    <w:rsid w:val="00475E92"/>
    <w:rsid w:val="00476259"/>
    <w:rsid w:val="004766FB"/>
    <w:rsid w:val="00476767"/>
    <w:rsid w:val="00476CB2"/>
    <w:rsid w:val="00477184"/>
    <w:rsid w:val="0047718F"/>
    <w:rsid w:val="0047784F"/>
    <w:rsid w:val="004779D4"/>
    <w:rsid w:val="0048004F"/>
    <w:rsid w:val="0048035C"/>
    <w:rsid w:val="00480600"/>
    <w:rsid w:val="00480911"/>
    <w:rsid w:val="00480DDF"/>
    <w:rsid w:val="00480FFE"/>
    <w:rsid w:val="004811A5"/>
    <w:rsid w:val="00481219"/>
    <w:rsid w:val="004814DA"/>
    <w:rsid w:val="0048158D"/>
    <w:rsid w:val="0048163F"/>
    <w:rsid w:val="0048186E"/>
    <w:rsid w:val="00481AC7"/>
    <w:rsid w:val="00481B36"/>
    <w:rsid w:val="00481E19"/>
    <w:rsid w:val="00482285"/>
    <w:rsid w:val="00482560"/>
    <w:rsid w:val="00482BCC"/>
    <w:rsid w:val="0048378C"/>
    <w:rsid w:val="00483C9D"/>
    <w:rsid w:val="00483DAA"/>
    <w:rsid w:val="00483FA5"/>
    <w:rsid w:val="004847FC"/>
    <w:rsid w:val="00484B8A"/>
    <w:rsid w:val="00484BAF"/>
    <w:rsid w:val="00485588"/>
    <w:rsid w:val="00486053"/>
    <w:rsid w:val="00486283"/>
    <w:rsid w:val="00486863"/>
    <w:rsid w:val="004869D7"/>
    <w:rsid w:val="004869F3"/>
    <w:rsid w:val="00486E62"/>
    <w:rsid w:val="00487010"/>
    <w:rsid w:val="00487134"/>
    <w:rsid w:val="004875F8"/>
    <w:rsid w:val="004879FA"/>
    <w:rsid w:val="00487A0A"/>
    <w:rsid w:val="00487E3C"/>
    <w:rsid w:val="00487E99"/>
    <w:rsid w:val="00490137"/>
    <w:rsid w:val="0049029F"/>
    <w:rsid w:val="004902E0"/>
    <w:rsid w:val="004905A0"/>
    <w:rsid w:val="004905FD"/>
    <w:rsid w:val="00490642"/>
    <w:rsid w:val="00490832"/>
    <w:rsid w:val="0049084B"/>
    <w:rsid w:val="00490957"/>
    <w:rsid w:val="00490B6F"/>
    <w:rsid w:val="00490F40"/>
    <w:rsid w:val="004910AF"/>
    <w:rsid w:val="0049130B"/>
    <w:rsid w:val="004915D2"/>
    <w:rsid w:val="004918A6"/>
    <w:rsid w:val="004921C2"/>
    <w:rsid w:val="004922E6"/>
    <w:rsid w:val="004925CE"/>
    <w:rsid w:val="00492680"/>
    <w:rsid w:val="004929A7"/>
    <w:rsid w:val="00492B5B"/>
    <w:rsid w:val="00493081"/>
    <w:rsid w:val="004930F2"/>
    <w:rsid w:val="00493278"/>
    <w:rsid w:val="004935B7"/>
    <w:rsid w:val="00493A61"/>
    <w:rsid w:val="0049413B"/>
    <w:rsid w:val="00494430"/>
    <w:rsid w:val="0049462A"/>
    <w:rsid w:val="00494749"/>
    <w:rsid w:val="0049475A"/>
    <w:rsid w:val="004949F3"/>
    <w:rsid w:val="00494F80"/>
    <w:rsid w:val="0049511C"/>
    <w:rsid w:val="004951FF"/>
    <w:rsid w:val="0049551D"/>
    <w:rsid w:val="0049552B"/>
    <w:rsid w:val="004955FB"/>
    <w:rsid w:val="00495ADF"/>
    <w:rsid w:val="00495F89"/>
    <w:rsid w:val="00495FF5"/>
    <w:rsid w:val="0049629B"/>
    <w:rsid w:val="00496937"/>
    <w:rsid w:val="00497052"/>
    <w:rsid w:val="004974AC"/>
    <w:rsid w:val="0049768C"/>
    <w:rsid w:val="00497C49"/>
    <w:rsid w:val="00497E49"/>
    <w:rsid w:val="004A0110"/>
    <w:rsid w:val="004A088E"/>
    <w:rsid w:val="004A0B7C"/>
    <w:rsid w:val="004A1025"/>
    <w:rsid w:val="004A113D"/>
    <w:rsid w:val="004A114A"/>
    <w:rsid w:val="004A1587"/>
    <w:rsid w:val="004A17E6"/>
    <w:rsid w:val="004A1A07"/>
    <w:rsid w:val="004A1EC6"/>
    <w:rsid w:val="004A1EE9"/>
    <w:rsid w:val="004A240B"/>
    <w:rsid w:val="004A247D"/>
    <w:rsid w:val="004A24FA"/>
    <w:rsid w:val="004A2533"/>
    <w:rsid w:val="004A26FC"/>
    <w:rsid w:val="004A29E5"/>
    <w:rsid w:val="004A2C2F"/>
    <w:rsid w:val="004A2E19"/>
    <w:rsid w:val="004A3051"/>
    <w:rsid w:val="004A31CA"/>
    <w:rsid w:val="004A3968"/>
    <w:rsid w:val="004A3B53"/>
    <w:rsid w:val="004A3D4E"/>
    <w:rsid w:val="004A43AF"/>
    <w:rsid w:val="004A4532"/>
    <w:rsid w:val="004A45C6"/>
    <w:rsid w:val="004A4A3C"/>
    <w:rsid w:val="004A4A43"/>
    <w:rsid w:val="004A53ED"/>
    <w:rsid w:val="004A5649"/>
    <w:rsid w:val="004A5995"/>
    <w:rsid w:val="004A5A72"/>
    <w:rsid w:val="004A6165"/>
    <w:rsid w:val="004A6363"/>
    <w:rsid w:val="004A63BB"/>
    <w:rsid w:val="004A64EC"/>
    <w:rsid w:val="004A656C"/>
    <w:rsid w:val="004A678C"/>
    <w:rsid w:val="004A690C"/>
    <w:rsid w:val="004A6C86"/>
    <w:rsid w:val="004A6F28"/>
    <w:rsid w:val="004A6FA8"/>
    <w:rsid w:val="004A7242"/>
    <w:rsid w:val="004A72F2"/>
    <w:rsid w:val="004A738C"/>
    <w:rsid w:val="004A7810"/>
    <w:rsid w:val="004A7925"/>
    <w:rsid w:val="004A7997"/>
    <w:rsid w:val="004A7E94"/>
    <w:rsid w:val="004B03B7"/>
    <w:rsid w:val="004B0BA1"/>
    <w:rsid w:val="004B0C62"/>
    <w:rsid w:val="004B0E9D"/>
    <w:rsid w:val="004B12A1"/>
    <w:rsid w:val="004B1619"/>
    <w:rsid w:val="004B1878"/>
    <w:rsid w:val="004B2879"/>
    <w:rsid w:val="004B2EE1"/>
    <w:rsid w:val="004B2F9C"/>
    <w:rsid w:val="004B300A"/>
    <w:rsid w:val="004B30CD"/>
    <w:rsid w:val="004B3237"/>
    <w:rsid w:val="004B32E0"/>
    <w:rsid w:val="004B39DC"/>
    <w:rsid w:val="004B3C2B"/>
    <w:rsid w:val="004B3DE4"/>
    <w:rsid w:val="004B4008"/>
    <w:rsid w:val="004B491D"/>
    <w:rsid w:val="004B4920"/>
    <w:rsid w:val="004B4A62"/>
    <w:rsid w:val="004B4EB4"/>
    <w:rsid w:val="004B501F"/>
    <w:rsid w:val="004B5278"/>
    <w:rsid w:val="004B536C"/>
    <w:rsid w:val="004B5553"/>
    <w:rsid w:val="004B6120"/>
    <w:rsid w:val="004B61B9"/>
    <w:rsid w:val="004B6488"/>
    <w:rsid w:val="004B64C8"/>
    <w:rsid w:val="004B695D"/>
    <w:rsid w:val="004B6B7E"/>
    <w:rsid w:val="004B6F12"/>
    <w:rsid w:val="004B744D"/>
    <w:rsid w:val="004B7B3A"/>
    <w:rsid w:val="004B7C76"/>
    <w:rsid w:val="004C018A"/>
    <w:rsid w:val="004C0D47"/>
    <w:rsid w:val="004C0DA4"/>
    <w:rsid w:val="004C111F"/>
    <w:rsid w:val="004C142B"/>
    <w:rsid w:val="004C1525"/>
    <w:rsid w:val="004C15D7"/>
    <w:rsid w:val="004C1E37"/>
    <w:rsid w:val="004C1F95"/>
    <w:rsid w:val="004C2406"/>
    <w:rsid w:val="004C25F0"/>
    <w:rsid w:val="004C2632"/>
    <w:rsid w:val="004C29F8"/>
    <w:rsid w:val="004C2B3D"/>
    <w:rsid w:val="004C30BA"/>
    <w:rsid w:val="004C30C6"/>
    <w:rsid w:val="004C32BE"/>
    <w:rsid w:val="004C3389"/>
    <w:rsid w:val="004C3492"/>
    <w:rsid w:val="004C36EC"/>
    <w:rsid w:val="004C3736"/>
    <w:rsid w:val="004C37ED"/>
    <w:rsid w:val="004C3E44"/>
    <w:rsid w:val="004C3EF9"/>
    <w:rsid w:val="004C41EA"/>
    <w:rsid w:val="004C4264"/>
    <w:rsid w:val="004C43D1"/>
    <w:rsid w:val="004C4483"/>
    <w:rsid w:val="004C461C"/>
    <w:rsid w:val="004C47CB"/>
    <w:rsid w:val="004C4872"/>
    <w:rsid w:val="004C488D"/>
    <w:rsid w:val="004C4952"/>
    <w:rsid w:val="004C49D8"/>
    <w:rsid w:val="004C4CDE"/>
    <w:rsid w:val="004C504D"/>
    <w:rsid w:val="004C54FB"/>
    <w:rsid w:val="004C5814"/>
    <w:rsid w:val="004C58F0"/>
    <w:rsid w:val="004C5DC5"/>
    <w:rsid w:val="004C5E33"/>
    <w:rsid w:val="004C6175"/>
    <w:rsid w:val="004C633B"/>
    <w:rsid w:val="004C6410"/>
    <w:rsid w:val="004C6505"/>
    <w:rsid w:val="004C68A8"/>
    <w:rsid w:val="004C7157"/>
    <w:rsid w:val="004C7161"/>
    <w:rsid w:val="004C755B"/>
    <w:rsid w:val="004C759F"/>
    <w:rsid w:val="004C7CB5"/>
    <w:rsid w:val="004C7E18"/>
    <w:rsid w:val="004C7ED7"/>
    <w:rsid w:val="004D006B"/>
    <w:rsid w:val="004D0497"/>
    <w:rsid w:val="004D06AB"/>
    <w:rsid w:val="004D0914"/>
    <w:rsid w:val="004D0B11"/>
    <w:rsid w:val="004D11BC"/>
    <w:rsid w:val="004D11F6"/>
    <w:rsid w:val="004D1329"/>
    <w:rsid w:val="004D1342"/>
    <w:rsid w:val="004D1691"/>
    <w:rsid w:val="004D1941"/>
    <w:rsid w:val="004D19FD"/>
    <w:rsid w:val="004D1AC4"/>
    <w:rsid w:val="004D2176"/>
    <w:rsid w:val="004D21BA"/>
    <w:rsid w:val="004D230B"/>
    <w:rsid w:val="004D2633"/>
    <w:rsid w:val="004D27DC"/>
    <w:rsid w:val="004D2CCD"/>
    <w:rsid w:val="004D3939"/>
    <w:rsid w:val="004D3B45"/>
    <w:rsid w:val="004D42C5"/>
    <w:rsid w:val="004D432A"/>
    <w:rsid w:val="004D44C6"/>
    <w:rsid w:val="004D5FC9"/>
    <w:rsid w:val="004D6216"/>
    <w:rsid w:val="004D6218"/>
    <w:rsid w:val="004D652F"/>
    <w:rsid w:val="004D65C4"/>
    <w:rsid w:val="004D6665"/>
    <w:rsid w:val="004D66DA"/>
    <w:rsid w:val="004D6C2D"/>
    <w:rsid w:val="004D6C92"/>
    <w:rsid w:val="004D6FAD"/>
    <w:rsid w:val="004D7002"/>
    <w:rsid w:val="004D7022"/>
    <w:rsid w:val="004D71D1"/>
    <w:rsid w:val="004D7681"/>
    <w:rsid w:val="004D7887"/>
    <w:rsid w:val="004D79B2"/>
    <w:rsid w:val="004D7F42"/>
    <w:rsid w:val="004D7FE3"/>
    <w:rsid w:val="004E07B7"/>
    <w:rsid w:val="004E0ACE"/>
    <w:rsid w:val="004E10DE"/>
    <w:rsid w:val="004E1175"/>
    <w:rsid w:val="004E1419"/>
    <w:rsid w:val="004E168C"/>
    <w:rsid w:val="004E1C5C"/>
    <w:rsid w:val="004E2649"/>
    <w:rsid w:val="004E2BDF"/>
    <w:rsid w:val="004E2FAD"/>
    <w:rsid w:val="004E3047"/>
    <w:rsid w:val="004E31B2"/>
    <w:rsid w:val="004E347E"/>
    <w:rsid w:val="004E3746"/>
    <w:rsid w:val="004E3889"/>
    <w:rsid w:val="004E3A22"/>
    <w:rsid w:val="004E3B7E"/>
    <w:rsid w:val="004E3D6D"/>
    <w:rsid w:val="004E3E8B"/>
    <w:rsid w:val="004E40BB"/>
    <w:rsid w:val="004E4256"/>
    <w:rsid w:val="004E42AF"/>
    <w:rsid w:val="004E438D"/>
    <w:rsid w:val="004E473C"/>
    <w:rsid w:val="004E4795"/>
    <w:rsid w:val="004E49A1"/>
    <w:rsid w:val="004E4EE9"/>
    <w:rsid w:val="004E577F"/>
    <w:rsid w:val="004E5C64"/>
    <w:rsid w:val="004E5C84"/>
    <w:rsid w:val="004E60E0"/>
    <w:rsid w:val="004E6657"/>
    <w:rsid w:val="004E67CC"/>
    <w:rsid w:val="004E6B95"/>
    <w:rsid w:val="004E7462"/>
    <w:rsid w:val="004E7F21"/>
    <w:rsid w:val="004F0010"/>
    <w:rsid w:val="004F018F"/>
    <w:rsid w:val="004F0645"/>
    <w:rsid w:val="004F0D73"/>
    <w:rsid w:val="004F0DE6"/>
    <w:rsid w:val="004F1704"/>
    <w:rsid w:val="004F1A12"/>
    <w:rsid w:val="004F1BE5"/>
    <w:rsid w:val="004F26C7"/>
    <w:rsid w:val="004F2E11"/>
    <w:rsid w:val="004F31B2"/>
    <w:rsid w:val="004F3295"/>
    <w:rsid w:val="004F36FE"/>
    <w:rsid w:val="004F38E2"/>
    <w:rsid w:val="004F3A09"/>
    <w:rsid w:val="004F3EA4"/>
    <w:rsid w:val="004F4872"/>
    <w:rsid w:val="004F4886"/>
    <w:rsid w:val="004F48B6"/>
    <w:rsid w:val="004F49DE"/>
    <w:rsid w:val="004F4AE5"/>
    <w:rsid w:val="004F4D2A"/>
    <w:rsid w:val="004F4ED2"/>
    <w:rsid w:val="004F5019"/>
    <w:rsid w:val="004F57AA"/>
    <w:rsid w:val="004F6222"/>
    <w:rsid w:val="004F633A"/>
    <w:rsid w:val="004F66C8"/>
    <w:rsid w:val="004F67D7"/>
    <w:rsid w:val="004F6816"/>
    <w:rsid w:val="004F6FBC"/>
    <w:rsid w:val="004F70C7"/>
    <w:rsid w:val="004F72C5"/>
    <w:rsid w:val="004F73FE"/>
    <w:rsid w:val="004F7EDF"/>
    <w:rsid w:val="00500174"/>
    <w:rsid w:val="005001C3"/>
    <w:rsid w:val="00500239"/>
    <w:rsid w:val="00500638"/>
    <w:rsid w:val="0050075D"/>
    <w:rsid w:val="00500946"/>
    <w:rsid w:val="00500B44"/>
    <w:rsid w:val="00500E1E"/>
    <w:rsid w:val="00501729"/>
    <w:rsid w:val="00501824"/>
    <w:rsid w:val="00501B53"/>
    <w:rsid w:val="00501DE3"/>
    <w:rsid w:val="00501E38"/>
    <w:rsid w:val="0050214A"/>
    <w:rsid w:val="005022F0"/>
    <w:rsid w:val="00502343"/>
    <w:rsid w:val="00502360"/>
    <w:rsid w:val="005029B4"/>
    <w:rsid w:val="00502D61"/>
    <w:rsid w:val="00502EC3"/>
    <w:rsid w:val="00503200"/>
    <w:rsid w:val="0050321C"/>
    <w:rsid w:val="0050324A"/>
    <w:rsid w:val="0050372F"/>
    <w:rsid w:val="00503CED"/>
    <w:rsid w:val="00504710"/>
    <w:rsid w:val="00504945"/>
    <w:rsid w:val="00504CA0"/>
    <w:rsid w:val="0050587B"/>
    <w:rsid w:val="00505E33"/>
    <w:rsid w:val="00505E82"/>
    <w:rsid w:val="00506053"/>
    <w:rsid w:val="0050607D"/>
    <w:rsid w:val="005063AD"/>
    <w:rsid w:val="005063CA"/>
    <w:rsid w:val="00506ED9"/>
    <w:rsid w:val="00507122"/>
    <w:rsid w:val="00507442"/>
    <w:rsid w:val="005075C7"/>
    <w:rsid w:val="00507761"/>
    <w:rsid w:val="0050784F"/>
    <w:rsid w:val="005078C8"/>
    <w:rsid w:val="00507D6D"/>
    <w:rsid w:val="00507EE4"/>
    <w:rsid w:val="00507F0B"/>
    <w:rsid w:val="00507F88"/>
    <w:rsid w:val="005107A7"/>
    <w:rsid w:val="00510803"/>
    <w:rsid w:val="00510C73"/>
    <w:rsid w:val="00511038"/>
    <w:rsid w:val="0051116B"/>
    <w:rsid w:val="00511398"/>
    <w:rsid w:val="0051187F"/>
    <w:rsid w:val="00511944"/>
    <w:rsid w:val="00511C11"/>
    <w:rsid w:val="00511D2F"/>
    <w:rsid w:val="00512230"/>
    <w:rsid w:val="005129DE"/>
    <w:rsid w:val="00512A74"/>
    <w:rsid w:val="00512B1B"/>
    <w:rsid w:val="00512B56"/>
    <w:rsid w:val="00512BE9"/>
    <w:rsid w:val="00512D57"/>
    <w:rsid w:val="00513487"/>
    <w:rsid w:val="0051352B"/>
    <w:rsid w:val="00513C59"/>
    <w:rsid w:val="00513DD3"/>
    <w:rsid w:val="00513EC9"/>
    <w:rsid w:val="00513F5B"/>
    <w:rsid w:val="00514536"/>
    <w:rsid w:val="00514635"/>
    <w:rsid w:val="00514A11"/>
    <w:rsid w:val="00514A73"/>
    <w:rsid w:val="00514BA9"/>
    <w:rsid w:val="00514BDF"/>
    <w:rsid w:val="00514D28"/>
    <w:rsid w:val="00514DC1"/>
    <w:rsid w:val="00514E50"/>
    <w:rsid w:val="005154BF"/>
    <w:rsid w:val="00515563"/>
    <w:rsid w:val="005155F6"/>
    <w:rsid w:val="00515A82"/>
    <w:rsid w:val="00515AF9"/>
    <w:rsid w:val="00515B6A"/>
    <w:rsid w:val="00516477"/>
    <w:rsid w:val="005166EC"/>
    <w:rsid w:val="00516812"/>
    <w:rsid w:val="00516AEB"/>
    <w:rsid w:val="00516E1E"/>
    <w:rsid w:val="00517432"/>
    <w:rsid w:val="00517900"/>
    <w:rsid w:val="00517B53"/>
    <w:rsid w:val="00520302"/>
    <w:rsid w:val="00520B27"/>
    <w:rsid w:val="00520C8D"/>
    <w:rsid w:val="00520F1C"/>
    <w:rsid w:val="005211E8"/>
    <w:rsid w:val="0052135E"/>
    <w:rsid w:val="005214A9"/>
    <w:rsid w:val="00521503"/>
    <w:rsid w:val="005217E6"/>
    <w:rsid w:val="00521ABF"/>
    <w:rsid w:val="00522230"/>
    <w:rsid w:val="005226CB"/>
    <w:rsid w:val="005227FC"/>
    <w:rsid w:val="00522BA3"/>
    <w:rsid w:val="00522FD0"/>
    <w:rsid w:val="00523436"/>
    <w:rsid w:val="005238C9"/>
    <w:rsid w:val="005246DD"/>
    <w:rsid w:val="00524707"/>
    <w:rsid w:val="0052479B"/>
    <w:rsid w:val="00524AC4"/>
    <w:rsid w:val="00524C47"/>
    <w:rsid w:val="00525BCA"/>
    <w:rsid w:val="00525E2A"/>
    <w:rsid w:val="0052604D"/>
    <w:rsid w:val="0052615F"/>
    <w:rsid w:val="005264C7"/>
    <w:rsid w:val="00526756"/>
    <w:rsid w:val="005267D2"/>
    <w:rsid w:val="00526848"/>
    <w:rsid w:val="005268AA"/>
    <w:rsid w:val="005268DC"/>
    <w:rsid w:val="0052693B"/>
    <w:rsid w:val="00526B49"/>
    <w:rsid w:val="00526BBE"/>
    <w:rsid w:val="00526BDE"/>
    <w:rsid w:val="00526E14"/>
    <w:rsid w:val="00526FEA"/>
    <w:rsid w:val="00527510"/>
    <w:rsid w:val="00527933"/>
    <w:rsid w:val="00527A77"/>
    <w:rsid w:val="00527A87"/>
    <w:rsid w:val="00527CC9"/>
    <w:rsid w:val="00527CDC"/>
    <w:rsid w:val="00527E2F"/>
    <w:rsid w:val="00527F19"/>
    <w:rsid w:val="00530072"/>
    <w:rsid w:val="005302DE"/>
    <w:rsid w:val="00530517"/>
    <w:rsid w:val="0053059A"/>
    <w:rsid w:val="00530B73"/>
    <w:rsid w:val="00530E5E"/>
    <w:rsid w:val="0053115F"/>
    <w:rsid w:val="00531278"/>
    <w:rsid w:val="0053131E"/>
    <w:rsid w:val="005314A3"/>
    <w:rsid w:val="005318D0"/>
    <w:rsid w:val="00531A18"/>
    <w:rsid w:val="00531D2E"/>
    <w:rsid w:val="00531F35"/>
    <w:rsid w:val="005320E9"/>
    <w:rsid w:val="005328E0"/>
    <w:rsid w:val="00532ADE"/>
    <w:rsid w:val="005331C2"/>
    <w:rsid w:val="005331E1"/>
    <w:rsid w:val="00533508"/>
    <w:rsid w:val="00533617"/>
    <w:rsid w:val="0053370F"/>
    <w:rsid w:val="00533D42"/>
    <w:rsid w:val="00534114"/>
    <w:rsid w:val="00534476"/>
    <w:rsid w:val="00535352"/>
    <w:rsid w:val="0053565D"/>
    <w:rsid w:val="00535E39"/>
    <w:rsid w:val="0053629B"/>
    <w:rsid w:val="00536305"/>
    <w:rsid w:val="00536492"/>
    <w:rsid w:val="00536C18"/>
    <w:rsid w:val="00536C61"/>
    <w:rsid w:val="00537056"/>
    <w:rsid w:val="005370B8"/>
    <w:rsid w:val="00537513"/>
    <w:rsid w:val="005375B7"/>
    <w:rsid w:val="0053760B"/>
    <w:rsid w:val="00537936"/>
    <w:rsid w:val="00537982"/>
    <w:rsid w:val="005379FD"/>
    <w:rsid w:val="00540074"/>
    <w:rsid w:val="005400A2"/>
    <w:rsid w:val="005401C8"/>
    <w:rsid w:val="005402BE"/>
    <w:rsid w:val="00540533"/>
    <w:rsid w:val="0054098E"/>
    <w:rsid w:val="005409DD"/>
    <w:rsid w:val="00540B16"/>
    <w:rsid w:val="00540B89"/>
    <w:rsid w:val="00540CFE"/>
    <w:rsid w:val="00540DE0"/>
    <w:rsid w:val="005411B4"/>
    <w:rsid w:val="00541B28"/>
    <w:rsid w:val="00542552"/>
    <w:rsid w:val="005425B4"/>
    <w:rsid w:val="0054266E"/>
    <w:rsid w:val="005428E3"/>
    <w:rsid w:val="00543391"/>
    <w:rsid w:val="0054348D"/>
    <w:rsid w:val="0054361E"/>
    <w:rsid w:val="005436BE"/>
    <w:rsid w:val="005438E8"/>
    <w:rsid w:val="00543B3E"/>
    <w:rsid w:val="0054425B"/>
    <w:rsid w:val="005442E2"/>
    <w:rsid w:val="00544399"/>
    <w:rsid w:val="005447A6"/>
    <w:rsid w:val="005448DB"/>
    <w:rsid w:val="00544991"/>
    <w:rsid w:val="00544B7E"/>
    <w:rsid w:val="00544DBB"/>
    <w:rsid w:val="00544DE5"/>
    <w:rsid w:val="00545065"/>
    <w:rsid w:val="005456F7"/>
    <w:rsid w:val="0054594A"/>
    <w:rsid w:val="00545A9E"/>
    <w:rsid w:val="005463AF"/>
    <w:rsid w:val="0054641B"/>
    <w:rsid w:val="00546DDD"/>
    <w:rsid w:val="005471C0"/>
    <w:rsid w:val="0054734B"/>
    <w:rsid w:val="0054748C"/>
    <w:rsid w:val="00547744"/>
    <w:rsid w:val="00547B79"/>
    <w:rsid w:val="00550585"/>
    <w:rsid w:val="00550698"/>
    <w:rsid w:val="00550846"/>
    <w:rsid w:val="00551040"/>
    <w:rsid w:val="0055191D"/>
    <w:rsid w:val="00551FF0"/>
    <w:rsid w:val="00552217"/>
    <w:rsid w:val="00552A2F"/>
    <w:rsid w:val="00552FA9"/>
    <w:rsid w:val="005532DE"/>
    <w:rsid w:val="00553317"/>
    <w:rsid w:val="005536B8"/>
    <w:rsid w:val="0055382F"/>
    <w:rsid w:val="005538B9"/>
    <w:rsid w:val="00553AA1"/>
    <w:rsid w:val="00553AB5"/>
    <w:rsid w:val="00553CA7"/>
    <w:rsid w:val="00554BEC"/>
    <w:rsid w:val="00554D4F"/>
    <w:rsid w:val="005550B0"/>
    <w:rsid w:val="005550D7"/>
    <w:rsid w:val="0055519F"/>
    <w:rsid w:val="005552C5"/>
    <w:rsid w:val="00555403"/>
    <w:rsid w:val="0055552F"/>
    <w:rsid w:val="00555551"/>
    <w:rsid w:val="00555814"/>
    <w:rsid w:val="00555CE3"/>
    <w:rsid w:val="00556A06"/>
    <w:rsid w:val="00556CE1"/>
    <w:rsid w:val="00556DBA"/>
    <w:rsid w:val="005570FB"/>
    <w:rsid w:val="0055742B"/>
    <w:rsid w:val="005574BC"/>
    <w:rsid w:val="0055794B"/>
    <w:rsid w:val="00560298"/>
    <w:rsid w:val="005602DB"/>
    <w:rsid w:val="005602FF"/>
    <w:rsid w:val="0056053A"/>
    <w:rsid w:val="005606C8"/>
    <w:rsid w:val="005607C4"/>
    <w:rsid w:val="0056090B"/>
    <w:rsid w:val="00560F6F"/>
    <w:rsid w:val="00561176"/>
    <w:rsid w:val="00561193"/>
    <w:rsid w:val="005613CD"/>
    <w:rsid w:val="00561436"/>
    <w:rsid w:val="005614EA"/>
    <w:rsid w:val="005615D7"/>
    <w:rsid w:val="005615FE"/>
    <w:rsid w:val="005616D2"/>
    <w:rsid w:val="00561CFB"/>
    <w:rsid w:val="0056212D"/>
    <w:rsid w:val="00562210"/>
    <w:rsid w:val="005627C9"/>
    <w:rsid w:val="00562A0C"/>
    <w:rsid w:val="00563196"/>
    <w:rsid w:val="00563386"/>
    <w:rsid w:val="005636D5"/>
    <w:rsid w:val="0056373D"/>
    <w:rsid w:val="0056394D"/>
    <w:rsid w:val="005640DF"/>
    <w:rsid w:val="005643E0"/>
    <w:rsid w:val="005646E4"/>
    <w:rsid w:val="00564972"/>
    <w:rsid w:val="00564AF9"/>
    <w:rsid w:val="00565077"/>
    <w:rsid w:val="00565473"/>
    <w:rsid w:val="00565727"/>
    <w:rsid w:val="00565A69"/>
    <w:rsid w:val="00565F7C"/>
    <w:rsid w:val="00566762"/>
    <w:rsid w:val="0056693D"/>
    <w:rsid w:val="00566C46"/>
    <w:rsid w:val="00566C58"/>
    <w:rsid w:val="00567037"/>
    <w:rsid w:val="0056766C"/>
    <w:rsid w:val="00567AB4"/>
    <w:rsid w:val="00567D9E"/>
    <w:rsid w:val="00570065"/>
    <w:rsid w:val="005703CA"/>
    <w:rsid w:val="005704CA"/>
    <w:rsid w:val="005706A8"/>
    <w:rsid w:val="00570DD3"/>
    <w:rsid w:val="00570FA5"/>
    <w:rsid w:val="00570FE7"/>
    <w:rsid w:val="00571023"/>
    <w:rsid w:val="00571378"/>
    <w:rsid w:val="005714EE"/>
    <w:rsid w:val="00571516"/>
    <w:rsid w:val="0057192D"/>
    <w:rsid w:val="00571A97"/>
    <w:rsid w:val="00571D83"/>
    <w:rsid w:val="00572244"/>
    <w:rsid w:val="005723A3"/>
    <w:rsid w:val="005724DC"/>
    <w:rsid w:val="005725D7"/>
    <w:rsid w:val="00572E27"/>
    <w:rsid w:val="00572F8A"/>
    <w:rsid w:val="00573240"/>
    <w:rsid w:val="0057333F"/>
    <w:rsid w:val="0057386C"/>
    <w:rsid w:val="00573A1E"/>
    <w:rsid w:val="00573C0C"/>
    <w:rsid w:val="005740B9"/>
    <w:rsid w:val="00574236"/>
    <w:rsid w:val="0057426F"/>
    <w:rsid w:val="00574635"/>
    <w:rsid w:val="00574FBC"/>
    <w:rsid w:val="005750E4"/>
    <w:rsid w:val="00575554"/>
    <w:rsid w:val="00575A90"/>
    <w:rsid w:val="00576308"/>
    <w:rsid w:val="0057692F"/>
    <w:rsid w:val="00576DFC"/>
    <w:rsid w:val="0057703F"/>
    <w:rsid w:val="00577154"/>
    <w:rsid w:val="00577234"/>
    <w:rsid w:val="00577665"/>
    <w:rsid w:val="0057795A"/>
    <w:rsid w:val="00577BFA"/>
    <w:rsid w:val="0058009E"/>
    <w:rsid w:val="00580378"/>
    <w:rsid w:val="00580DC8"/>
    <w:rsid w:val="00580EDD"/>
    <w:rsid w:val="00580EEE"/>
    <w:rsid w:val="00580F1A"/>
    <w:rsid w:val="0058155F"/>
    <w:rsid w:val="00581D6F"/>
    <w:rsid w:val="0058237D"/>
    <w:rsid w:val="00582408"/>
    <w:rsid w:val="00582499"/>
    <w:rsid w:val="00582965"/>
    <w:rsid w:val="00582EA0"/>
    <w:rsid w:val="00582FFC"/>
    <w:rsid w:val="005835D1"/>
    <w:rsid w:val="00583C57"/>
    <w:rsid w:val="00583E28"/>
    <w:rsid w:val="00583E48"/>
    <w:rsid w:val="00583EF4"/>
    <w:rsid w:val="00583FB8"/>
    <w:rsid w:val="0058401D"/>
    <w:rsid w:val="00584301"/>
    <w:rsid w:val="0058444A"/>
    <w:rsid w:val="0058457D"/>
    <w:rsid w:val="0058458A"/>
    <w:rsid w:val="00584694"/>
    <w:rsid w:val="00584946"/>
    <w:rsid w:val="00584982"/>
    <w:rsid w:val="00584D9E"/>
    <w:rsid w:val="005853E2"/>
    <w:rsid w:val="0058563E"/>
    <w:rsid w:val="00586014"/>
    <w:rsid w:val="00586346"/>
    <w:rsid w:val="00586504"/>
    <w:rsid w:val="005869E4"/>
    <w:rsid w:val="00586B8E"/>
    <w:rsid w:val="00587058"/>
    <w:rsid w:val="0058706F"/>
    <w:rsid w:val="00587330"/>
    <w:rsid w:val="005874F4"/>
    <w:rsid w:val="00587757"/>
    <w:rsid w:val="00587872"/>
    <w:rsid w:val="005879D2"/>
    <w:rsid w:val="00587B33"/>
    <w:rsid w:val="00587C59"/>
    <w:rsid w:val="00587CF7"/>
    <w:rsid w:val="00587DA6"/>
    <w:rsid w:val="0059007A"/>
    <w:rsid w:val="00590478"/>
    <w:rsid w:val="005906BB"/>
    <w:rsid w:val="005908F4"/>
    <w:rsid w:val="00590B6F"/>
    <w:rsid w:val="00590EF4"/>
    <w:rsid w:val="00590F4A"/>
    <w:rsid w:val="00590FD3"/>
    <w:rsid w:val="00591168"/>
    <w:rsid w:val="0059132F"/>
    <w:rsid w:val="005918BC"/>
    <w:rsid w:val="00591938"/>
    <w:rsid w:val="00592064"/>
    <w:rsid w:val="0059217F"/>
    <w:rsid w:val="00592311"/>
    <w:rsid w:val="00592530"/>
    <w:rsid w:val="00592673"/>
    <w:rsid w:val="00592A85"/>
    <w:rsid w:val="00592E45"/>
    <w:rsid w:val="00592E9C"/>
    <w:rsid w:val="00592EDA"/>
    <w:rsid w:val="00593065"/>
    <w:rsid w:val="005930B8"/>
    <w:rsid w:val="0059336A"/>
    <w:rsid w:val="00593543"/>
    <w:rsid w:val="005936F8"/>
    <w:rsid w:val="005938E4"/>
    <w:rsid w:val="00594162"/>
    <w:rsid w:val="00594BD2"/>
    <w:rsid w:val="00594D10"/>
    <w:rsid w:val="005954F5"/>
    <w:rsid w:val="005959A2"/>
    <w:rsid w:val="0059618D"/>
    <w:rsid w:val="0059627E"/>
    <w:rsid w:val="005965DD"/>
    <w:rsid w:val="005966EE"/>
    <w:rsid w:val="00596B71"/>
    <w:rsid w:val="0059711F"/>
    <w:rsid w:val="00597495"/>
    <w:rsid w:val="005975F7"/>
    <w:rsid w:val="005979ED"/>
    <w:rsid w:val="00597A49"/>
    <w:rsid w:val="00597E10"/>
    <w:rsid w:val="005A0420"/>
    <w:rsid w:val="005A099A"/>
    <w:rsid w:val="005A0A3B"/>
    <w:rsid w:val="005A0CBC"/>
    <w:rsid w:val="005A0DD9"/>
    <w:rsid w:val="005A1121"/>
    <w:rsid w:val="005A1806"/>
    <w:rsid w:val="005A1899"/>
    <w:rsid w:val="005A1997"/>
    <w:rsid w:val="005A19D8"/>
    <w:rsid w:val="005A1CC5"/>
    <w:rsid w:val="005A20C0"/>
    <w:rsid w:val="005A217F"/>
    <w:rsid w:val="005A221F"/>
    <w:rsid w:val="005A263D"/>
    <w:rsid w:val="005A2713"/>
    <w:rsid w:val="005A2BC1"/>
    <w:rsid w:val="005A347D"/>
    <w:rsid w:val="005A372E"/>
    <w:rsid w:val="005A3A2D"/>
    <w:rsid w:val="005A3D47"/>
    <w:rsid w:val="005A41D5"/>
    <w:rsid w:val="005A4560"/>
    <w:rsid w:val="005A49EA"/>
    <w:rsid w:val="005A4A0A"/>
    <w:rsid w:val="005A4B99"/>
    <w:rsid w:val="005A4BF5"/>
    <w:rsid w:val="005A4D0F"/>
    <w:rsid w:val="005A4D24"/>
    <w:rsid w:val="005A5562"/>
    <w:rsid w:val="005A5D98"/>
    <w:rsid w:val="005A5F0B"/>
    <w:rsid w:val="005A6443"/>
    <w:rsid w:val="005A691B"/>
    <w:rsid w:val="005A6B64"/>
    <w:rsid w:val="005A6DF2"/>
    <w:rsid w:val="005A6E32"/>
    <w:rsid w:val="005A75FA"/>
    <w:rsid w:val="005A7CC7"/>
    <w:rsid w:val="005A7F70"/>
    <w:rsid w:val="005B06E9"/>
    <w:rsid w:val="005B07BE"/>
    <w:rsid w:val="005B07F2"/>
    <w:rsid w:val="005B0AF4"/>
    <w:rsid w:val="005B161B"/>
    <w:rsid w:val="005B18BC"/>
    <w:rsid w:val="005B1922"/>
    <w:rsid w:val="005B1ADF"/>
    <w:rsid w:val="005B1D88"/>
    <w:rsid w:val="005B1ED9"/>
    <w:rsid w:val="005B2087"/>
    <w:rsid w:val="005B2321"/>
    <w:rsid w:val="005B24E0"/>
    <w:rsid w:val="005B2604"/>
    <w:rsid w:val="005B27D8"/>
    <w:rsid w:val="005B295F"/>
    <w:rsid w:val="005B2F5F"/>
    <w:rsid w:val="005B31FE"/>
    <w:rsid w:val="005B355D"/>
    <w:rsid w:val="005B3578"/>
    <w:rsid w:val="005B37E4"/>
    <w:rsid w:val="005B3852"/>
    <w:rsid w:val="005B423A"/>
    <w:rsid w:val="005B553A"/>
    <w:rsid w:val="005B577C"/>
    <w:rsid w:val="005B5782"/>
    <w:rsid w:val="005B5B92"/>
    <w:rsid w:val="005B5FDF"/>
    <w:rsid w:val="005B622B"/>
    <w:rsid w:val="005B718E"/>
    <w:rsid w:val="005B7311"/>
    <w:rsid w:val="005B7579"/>
    <w:rsid w:val="005B7B85"/>
    <w:rsid w:val="005B7ECD"/>
    <w:rsid w:val="005B7F28"/>
    <w:rsid w:val="005B7F53"/>
    <w:rsid w:val="005C03EC"/>
    <w:rsid w:val="005C067D"/>
    <w:rsid w:val="005C086D"/>
    <w:rsid w:val="005C0931"/>
    <w:rsid w:val="005C0C46"/>
    <w:rsid w:val="005C0C8F"/>
    <w:rsid w:val="005C0CA2"/>
    <w:rsid w:val="005C0F9C"/>
    <w:rsid w:val="005C1045"/>
    <w:rsid w:val="005C10E2"/>
    <w:rsid w:val="005C10F0"/>
    <w:rsid w:val="005C1356"/>
    <w:rsid w:val="005C14C8"/>
    <w:rsid w:val="005C1C2D"/>
    <w:rsid w:val="005C20B8"/>
    <w:rsid w:val="005C211A"/>
    <w:rsid w:val="005C223A"/>
    <w:rsid w:val="005C2D36"/>
    <w:rsid w:val="005C32C5"/>
    <w:rsid w:val="005C343F"/>
    <w:rsid w:val="005C388E"/>
    <w:rsid w:val="005C43CB"/>
    <w:rsid w:val="005C4412"/>
    <w:rsid w:val="005C4AC2"/>
    <w:rsid w:val="005C4B1B"/>
    <w:rsid w:val="005C5740"/>
    <w:rsid w:val="005C5B0D"/>
    <w:rsid w:val="005C5E0E"/>
    <w:rsid w:val="005C5FAC"/>
    <w:rsid w:val="005C6501"/>
    <w:rsid w:val="005C66CA"/>
    <w:rsid w:val="005C6A2A"/>
    <w:rsid w:val="005C7201"/>
    <w:rsid w:val="005C766E"/>
    <w:rsid w:val="005C7ACA"/>
    <w:rsid w:val="005C7B7F"/>
    <w:rsid w:val="005C7C11"/>
    <w:rsid w:val="005C7C6B"/>
    <w:rsid w:val="005C7DF4"/>
    <w:rsid w:val="005C7F96"/>
    <w:rsid w:val="005D01FE"/>
    <w:rsid w:val="005D0291"/>
    <w:rsid w:val="005D0389"/>
    <w:rsid w:val="005D040A"/>
    <w:rsid w:val="005D04BD"/>
    <w:rsid w:val="005D0590"/>
    <w:rsid w:val="005D05D4"/>
    <w:rsid w:val="005D0E15"/>
    <w:rsid w:val="005D1228"/>
    <w:rsid w:val="005D1486"/>
    <w:rsid w:val="005D1491"/>
    <w:rsid w:val="005D169E"/>
    <w:rsid w:val="005D185A"/>
    <w:rsid w:val="005D18F4"/>
    <w:rsid w:val="005D1AA9"/>
    <w:rsid w:val="005D1D09"/>
    <w:rsid w:val="005D1D47"/>
    <w:rsid w:val="005D20E7"/>
    <w:rsid w:val="005D2104"/>
    <w:rsid w:val="005D22A5"/>
    <w:rsid w:val="005D25AE"/>
    <w:rsid w:val="005D372E"/>
    <w:rsid w:val="005D3C60"/>
    <w:rsid w:val="005D3DD2"/>
    <w:rsid w:val="005D3E2D"/>
    <w:rsid w:val="005D3F26"/>
    <w:rsid w:val="005D3F7D"/>
    <w:rsid w:val="005D3F9C"/>
    <w:rsid w:val="005D3FA0"/>
    <w:rsid w:val="005D434A"/>
    <w:rsid w:val="005D47A2"/>
    <w:rsid w:val="005D5048"/>
    <w:rsid w:val="005D5070"/>
    <w:rsid w:val="005D50BC"/>
    <w:rsid w:val="005D5107"/>
    <w:rsid w:val="005D556A"/>
    <w:rsid w:val="005D56A6"/>
    <w:rsid w:val="005D5AD9"/>
    <w:rsid w:val="005D60BE"/>
    <w:rsid w:val="005D6301"/>
    <w:rsid w:val="005D6364"/>
    <w:rsid w:val="005D63BD"/>
    <w:rsid w:val="005D6658"/>
    <w:rsid w:val="005D672C"/>
    <w:rsid w:val="005D69DA"/>
    <w:rsid w:val="005D6AF9"/>
    <w:rsid w:val="005D6B96"/>
    <w:rsid w:val="005D713B"/>
    <w:rsid w:val="005D71AD"/>
    <w:rsid w:val="005D7746"/>
    <w:rsid w:val="005D77D8"/>
    <w:rsid w:val="005D7F97"/>
    <w:rsid w:val="005D7FF7"/>
    <w:rsid w:val="005E012C"/>
    <w:rsid w:val="005E031C"/>
    <w:rsid w:val="005E05C7"/>
    <w:rsid w:val="005E0804"/>
    <w:rsid w:val="005E09D7"/>
    <w:rsid w:val="005E0C04"/>
    <w:rsid w:val="005E0E6D"/>
    <w:rsid w:val="005E1050"/>
    <w:rsid w:val="005E1306"/>
    <w:rsid w:val="005E1402"/>
    <w:rsid w:val="005E219F"/>
    <w:rsid w:val="005E32C0"/>
    <w:rsid w:val="005E3613"/>
    <w:rsid w:val="005E373C"/>
    <w:rsid w:val="005E3C93"/>
    <w:rsid w:val="005E3E79"/>
    <w:rsid w:val="005E43EC"/>
    <w:rsid w:val="005E46B4"/>
    <w:rsid w:val="005E4710"/>
    <w:rsid w:val="005E4906"/>
    <w:rsid w:val="005E49BD"/>
    <w:rsid w:val="005E4F15"/>
    <w:rsid w:val="005E50FB"/>
    <w:rsid w:val="005E5453"/>
    <w:rsid w:val="005E55CF"/>
    <w:rsid w:val="005E5AFC"/>
    <w:rsid w:val="005E5D70"/>
    <w:rsid w:val="005E5E98"/>
    <w:rsid w:val="005E60F8"/>
    <w:rsid w:val="005E6514"/>
    <w:rsid w:val="005E6AF5"/>
    <w:rsid w:val="005E6B24"/>
    <w:rsid w:val="005E6E95"/>
    <w:rsid w:val="005E6EFF"/>
    <w:rsid w:val="005E7441"/>
    <w:rsid w:val="005E74BE"/>
    <w:rsid w:val="005E7C3B"/>
    <w:rsid w:val="005E7EE3"/>
    <w:rsid w:val="005E7F80"/>
    <w:rsid w:val="005E7F9C"/>
    <w:rsid w:val="005F001B"/>
    <w:rsid w:val="005F0276"/>
    <w:rsid w:val="005F083D"/>
    <w:rsid w:val="005F0F9A"/>
    <w:rsid w:val="005F102F"/>
    <w:rsid w:val="005F114C"/>
    <w:rsid w:val="005F1281"/>
    <w:rsid w:val="005F1423"/>
    <w:rsid w:val="005F16F8"/>
    <w:rsid w:val="005F1794"/>
    <w:rsid w:val="005F17FA"/>
    <w:rsid w:val="005F1976"/>
    <w:rsid w:val="005F1EDB"/>
    <w:rsid w:val="005F20E4"/>
    <w:rsid w:val="005F21CA"/>
    <w:rsid w:val="005F2C68"/>
    <w:rsid w:val="005F2F3B"/>
    <w:rsid w:val="005F306F"/>
    <w:rsid w:val="005F316A"/>
    <w:rsid w:val="005F3384"/>
    <w:rsid w:val="005F33B6"/>
    <w:rsid w:val="005F3745"/>
    <w:rsid w:val="005F3C8D"/>
    <w:rsid w:val="005F42B6"/>
    <w:rsid w:val="005F4543"/>
    <w:rsid w:val="005F4A6A"/>
    <w:rsid w:val="005F4BB9"/>
    <w:rsid w:val="005F4D20"/>
    <w:rsid w:val="005F5622"/>
    <w:rsid w:val="005F5638"/>
    <w:rsid w:val="005F56C6"/>
    <w:rsid w:val="005F5769"/>
    <w:rsid w:val="005F5BED"/>
    <w:rsid w:val="005F5BFD"/>
    <w:rsid w:val="005F5C80"/>
    <w:rsid w:val="005F67E7"/>
    <w:rsid w:val="005F733C"/>
    <w:rsid w:val="005F78DF"/>
    <w:rsid w:val="005F7C1B"/>
    <w:rsid w:val="005F7F9A"/>
    <w:rsid w:val="0060039B"/>
    <w:rsid w:val="00600447"/>
    <w:rsid w:val="0060044B"/>
    <w:rsid w:val="0060070C"/>
    <w:rsid w:val="006008EB"/>
    <w:rsid w:val="00600969"/>
    <w:rsid w:val="006009E4"/>
    <w:rsid w:val="00600C54"/>
    <w:rsid w:val="00600CB7"/>
    <w:rsid w:val="00601858"/>
    <w:rsid w:val="00601B25"/>
    <w:rsid w:val="0060211B"/>
    <w:rsid w:val="006021E6"/>
    <w:rsid w:val="006025A7"/>
    <w:rsid w:val="006026ED"/>
    <w:rsid w:val="00602944"/>
    <w:rsid w:val="00602A80"/>
    <w:rsid w:val="00602E00"/>
    <w:rsid w:val="00603681"/>
    <w:rsid w:val="006038A0"/>
    <w:rsid w:val="006038DB"/>
    <w:rsid w:val="00603A8F"/>
    <w:rsid w:val="006042A6"/>
    <w:rsid w:val="00604862"/>
    <w:rsid w:val="00604B2A"/>
    <w:rsid w:val="00604DED"/>
    <w:rsid w:val="00605126"/>
    <w:rsid w:val="006054EF"/>
    <w:rsid w:val="00605721"/>
    <w:rsid w:val="00605982"/>
    <w:rsid w:val="00605EFC"/>
    <w:rsid w:val="00605F22"/>
    <w:rsid w:val="00605FEC"/>
    <w:rsid w:val="00606189"/>
    <w:rsid w:val="0060623B"/>
    <w:rsid w:val="006062A4"/>
    <w:rsid w:val="006063A8"/>
    <w:rsid w:val="006063B0"/>
    <w:rsid w:val="00606982"/>
    <w:rsid w:val="00606DF2"/>
    <w:rsid w:val="00607172"/>
    <w:rsid w:val="00607CDE"/>
    <w:rsid w:val="00607F5B"/>
    <w:rsid w:val="00607F9B"/>
    <w:rsid w:val="006101AE"/>
    <w:rsid w:val="0061041B"/>
    <w:rsid w:val="0061092E"/>
    <w:rsid w:val="0061099E"/>
    <w:rsid w:val="00610A1D"/>
    <w:rsid w:val="00610CB5"/>
    <w:rsid w:val="00610D61"/>
    <w:rsid w:val="00610F47"/>
    <w:rsid w:val="00611034"/>
    <w:rsid w:val="006116D5"/>
    <w:rsid w:val="0061198F"/>
    <w:rsid w:val="00611A3E"/>
    <w:rsid w:val="006124B7"/>
    <w:rsid w:val="0061256D"/>
    <w:rsid w:val="00612685"/>
    <w:rsid w:val="006128F7"/>
    <w:rsid w:val="00612BE3"/>
    <w:rsid w:val="00612D49"/>
    <w:rsid w:val="00612F5A"/>
    <w:rsid w:val="006133AD"/>
    <w:rsid w:val="006134DD"/>
    <w:rsid w:val="0061351A"/>
    <w:rsid w:val="00613557"/>
    <w:rsid w:val="0061368D"/>
    <w:rsid w:val="00613977"/>
    <w:rsid w:val="006139B9"/>
    <w:rsid w:val="00614287"/>
    <w:rsid w:val="006143BC"/>
    <w:rsid w:val="00614867"/>
    <w:rsid w:val="00614F77"/>
    <w:rsid w:val="00615006"/>
    <w:rsid w:val="00615181"/>
    <w:rsid w:val="00615201"/>
    <w:rsid w:val="0061524E"/>
    <w:rsid w:val="006152E5"/>
    <w:rsid w:val="0061572C"/>
    <w:rsid w:val="006158CA"/>
    <w:rsid w:val="00615B36"/>
    <w:rsid w:val="0061623A"/>
    <w:rsid w:val="00616CC8"/>
    <w:rsid w:val="006170D5"/>
    <w:rsid w:val="006172D5"/>
    <w:rsid w:val="006172E7"/>
    <w:rsid w:val="0062009F"/>
    <w:rsid w:val="00620108"/>
    <w:rsid w:val="006208E3"/>
    <w:rsid w:val="00620A01"/>
    <w:rsid w:val="00620DA6"/>
    <w:rsid w:val="00621409"/>
    <w:rsid w:val="00621568"/>
    <w:rsid w:val="00621715"/>
    <w:rsid w:val="006217D0"/>
    <w:rsid w:val="00621939"/>
    <w:rsid w:val="00621EEB"/>
    <w:rsid w:val="006222C0"/>
    <w:rsid w:val="0062245B"/>
    <w:rsid w:val="0062247C"/>
    <w:rsid w:val="006225B1"/>
    <w:rsid w:val="00622FF6"/>
    <w:rsid w:val="0062305F"/>
    <w:rsid w:val="006235AD"/>
    <w:rsid w:val="006238A2"/>
    <w:rsid w:val="00623D2A"/>
    <w:rsid w:val="00623D48"/>
    <w:rsid w:val="0062413C"/>
    <w:rsid w:val="0062423C"/>
    <w:rsid w:val="00624277"/>
    <w:rsid w:val="00624360"/>
    <w:rsid w:val="00624AAD"/>
    <w:rsid w:val="00624BA2"/>
    <w:rsid w:val="00624D52"/>
    <w:rsid w:val="00624D59"/>
    <w:rsid w:val="00625188"/>
    <w:rsid w:val="0062563F"/>
    <w:rsid w:val="00625F60"/>
    <w:rsid w:val="00626624"/>
    <w:rsid w:val="00627200"/>
    <w:rsid w:val="00627319"/>
    <w:rsid w:val="006273DE"/>
    <w:rsid w:val="00627ADC"/>
    <w:rsid w:val="00627B48"/>
    <w:rsid w:val="00627B8D"/>
    <w:rsid w:val="00627FC9"/>
    <w:rsid w:val="00630105"/>
    <w:rsid w:val="00630547"/>
    <w:rsid w:val="00630674"/>
    <w:rsid w:val="00630AB1"/>
    <w:rsid w:val="00630C41"/>
    <w:rsid w:val="00631238"/>
    <w:rsid w:val="0063168E"/>
    <w:rsid w:val="00631852"/>
    <w:rsid w:val="00631853"/>
    <w:rsid w:val="0063192B"/>
    <w:rsid w:val="00631C32"/>
    <w:rsid w:val="00631C72"/>
    <w:rsid w:val="00631E95"/>
    <w:rsid w:val="00631FB4"/>
    <w:rsid w:val="0063247A"/>
    <w:rsid w:val="006327AE"/>
    <w:rsid w:val="00632DC1"/>
    <w:rsid w:val="00632DCD"/>
    <w:rsid w:val="00632E1A"/>
    <w:rsid w:val="00633B1B"/>
    <w:rsid w:val="00633B91"/>
    <w:rsid w:val="006342C6"/>
    <w:rsid w:val="00634427"/>
    <w:rsid w:val="0063468C"/>
    <w:rsid w:val="00634C83"/>
    <w:rsid w:val="00634F8D"/>
    <w:rsid w:val="00635159"/>
    <w:rsid w:val="00635735"/>
    <w:rsid w:val="00635AC9"/>
    <w:rsid w:val="00635BA1"/>
    <w:rsid w:val="00635E71"/>
    <w:rsid w:val="006365DD"/>
    <w:rsid w:val="00636E52"/>
    <w:rsid w:val="00636F45"/>
    <w:rsid w:val="00637075"/>
    <w:rsid w:val="00637FDB"/>
    <w:rsid w:val="006405B0"/>
    <w:rsid w:val="00640783"/>
    <w:rsid w:val="006407FA"/>
    <w:rsid w:val="00641016"/>
    <w:rsid w:val="006410D3"/>
    <w:rsid w:val="006414FA"/>
    <w:rsid w:val="006419BB"/>
    <w:rsid w:val="006419DD"/>
    <w:rsid w:val="00641D08"/>
    <w:rsid w:val="00641D82"/>
    <w:rsid w:val="00641E09"/>
    <w:rsid w:val="00641E43"/>
    <w:rsid w:val="00641F2A"/>
    <w:rsid w:val="00642255"/>
    <w:rsid w:val="006422CA"/>
    <w:rsid w:val="00642360"/>
    <w:rsid w:val="00642628"/>
    <w:rsid w:val="006428C8"/>
    <w:rsid w:val="00642A57"/>
    <w:rsid w:val="00642CF4"/>
    <w:rsid w:val="0064320E"/>
    <w:rsid w:val="006436FA"/>
    <w:rsid w:val="006437D5"/>
    <w:rsid w:val="0064385C"/>
    <w:rsid w:val="006439A2"/>
    <w:rsid w:val="00643B99"/>
    <w:rsid w:val="00643BD5"/>
    <w:rsid w:val="00643C8F"/>
    <w:rsid w:val="00643CE9"/>
    <w:rsid w:val="00643DDC"/>
    <w:rsid w:val="00644871"/>
    <w:rsid w:val="0064495F"/>
    <w:rsid w:val="006449E4"/>
    <w:rsid w:val="00644BB3"/>
    <w:rsid w:val="00644D47"/>
    <w:rsid w:val="0064515E"/>
    <w:rsid w:val="0064575C"/>
    <w:rsid w:val="0064596A"/>
    <w:rsid w:val="00645B26"/>
    <w:rsid w:val="00645CFF"/>
    <w:rsid w:val="006462E4"/>
    <w:rsid w:val="0064669A"/>
    <w:rsid w:val="00646A57"/>
    <w:rsid w:val="00646F0F"/>
    <w:rsid w:val="00646F2E"/>
    <w:rsid w:val="00646F8D"/>
    <w:rsid w:val="0064731C"/>
    <w:rsid w:val="006474B1"/>
    <w:rsid w:val="006474CA"/>
    <w:rsid w:val="00647813"/>
    <w:rsid w:val="00647A90"/>
    <w:rsid w:val="00647C2B"/>
    <w:rsid w:val="006506DD"/>
    <w:rsid w:val="00650725"/>
    <w:rsid w:val="006510BB"/>
    <w:rsid w:val="0065136F"/>
    <w:rsid w:val="006515A8"/>
    <w:rsid w:val="006518A8"/>
    <w:rsid w:val="0065196C"/>
    <w:rsid w:val="00651A1C"/>
    <w:rsid w:val="00652058"/>
    <w:rsid w:val="006521E0"/>
    <w:rsid w:val="0065292C"/>
    <w:rsid w:val="00652EB0"/>
    <w:rsid w:val="00652ED8"/>
    <w:rsid w:val="00653064"/>
    <w:rsid w:val="0065343D"/>
    <w:rsid w:val="00653603"/>
    <w:rsid w:val="00653757"/>
    <w:rsid w:val="00653FA9"/>
    <w:rsid w:val="0065400C"/>
    <w:rsid w:val="006544F3"/>
    <w:rsid w:val="0065486B"/>
    <w:rsid w:val="006548F2"/>
    <w:rsid w:val="00654E5B"/>
    <w:rsid w:val="006558C1"/>
    <w:rsid w:val="00655AB8"/>
    <w:rsid w:val="00655AFE"/>
    <w:rsid w:val="00655BAF"/>
    <w:rsid w:val="00655CBA"/>
    <w:rsid w:val="006560A7"/>
    <w:rsid w:val="006563E6"/>
    <w:rsid w:val="00656565"/>
    <w:rsid w:val="0065658B"/>
    <w:rsid w:val="006565BE"/>
    <w:rsid w:val="006567E4"/>
    <w:rsid w:val="00656AE1"/>
    <w:rsid w:val="00656B99"/>
    <w:rsid w:val="00656D25"/>
    <w:rsid w:val="006570D1"/>
    <w:rsid w:val="00657425"/>
    <w:rsid w:val="00657473"/>
    <w:rsid w:val="00657593"/>
    <w:rsid w:val="00657755"/>
    <w:rsid w:val="00657E51"/>
    <w:rsid w:val="00660789"/>
    <w:rsid w:val="0066082E"/>
    <w:rsid w:val="00661128"/>
    <w:rsid w:val="00661178"/>
    <w:rsid w:val="006611D8"/>
    <w:rsid w:val="006611E4"/>
    <w:rsid w:val="006616E3"/>
    <w:rsid w:val="00661C97"/>
    <w:rsid w:val="00662027"/>
    <w:rsid w:val="00662419"/>
    <w:rsid w:val="00662979"/>
    <w:rsid w:val="00662EE9"/>
    <w:rsid w:val="00662EEF"/>
    <w:rsid w:val="006632F9"/>
    <w:rsid w:val="006634D9"/>
    <w:rsid w:val="006635CC"/>
    <w:rsid w:val="006636A0"/>
    <w:rsid w:val="00663AFB"/>
    <w:rsid w:val="00663B04"/>
    <w:rsid w:val="00663D4B"/>
    <w:rsid w:val="00663F4E"/>
    <w:rsid w:val="00664065"/>
    <w:rsid w:val="0066417A"/>
    <w:rsid w:val="006641A9"/>
    <w:rsid w:val="00664367"/>
    <w:rsid w:val="00664513"/>
    <w:rsid w:val="00664669"/>
    <w:rsid w:val="00664F59"/>
    <w:rsid w:val="00664FFD"/>
    <w:rsid w:val="00665105"/>
    <w:rsid w:val="006658C9"/>
    <w:rsid w:val="0066600D"/>
    <w:rsid w:val="0066635F"/>
    <w:rsid w:val="0066646C"/>
    <w:rsid w:val="00666557"/>
    <w:rsid w:val="00666650"/>
    <w:rsid w:val="006667CE"/>
    <w:rsid w:val="006670FA"/>
    <w:rsid w:val="006675D6"/>
    <w:rsid w:val="00667BEB"/>
    <w:rsid w:val="00667EF0"/>
    <w:rsid w:val="00670037"/>
    <w:rsid w:val="0067005B"/>
    <w:rsid w:val="0067066B"/>
    <w:rsid w:val="00670968"/>
    <w:rsid w:val="0067139A"/>
    <w:rsid w:val="006714D0"/>
    <w:rsid w:val="00671AC0"/>
    <w:rsid w:val="00671DBE"/>
    <w:rsid w:val="00671F31"/>
    <w:rsid w:val="006722AC"/>
    <w:rsid w:val="00672B6D"/>
    <w:rsid w:val="00672B70"/>
    <w:rsid w:val="00672DEA"/>
    <w:rsid w:val="006731EB"/>
    <w:rsid w:val="0067376C"/>
    <w:rsid w:val="00673DC1"/>
    <w:rsid w:val="00674042"/>
    <w:rsid w:val="0067462F"/>
    <w:rsid w:val="00675CAF"/>
    <w:rsid w:val="006760E4"/>
    <w:rsid w:val="006761E5"/>
    <w:rsid w:val="0067666E"/>
    <w:rsid w:val="006767F7"/>
    <w:rsid w:val="0067685A"/>
    <w:rsid w:val="006769A4"/>
    <w:rsid w:val="00676E54"/>
    <w:rsid w:val="00676E70"/>
    <w:rsid w:val="00676F8D"/>
    <w:rsid w:val="00676FE2"/>
    <w:rsid w:val="006770F1"/>
    <w:rsid w:val="00677646"/>
    <w:rsid w:val="0067782A"/>
    <w:rsid w:val="00677AAA"/>
    <w:rsid w:val="00677EBE"/>
    <w:rsid w:val="0068000F"/>
    <w:rsid w:val="0068041E"/>
    <w:rsid w:val="00680DA2"/>
    <w:rsid w:val="00681365"/>
    <w:rsid w:val="00681571"/>
    <w:rsid w:val="00681731"/>
    <w:rsid w:val="006819AA"/>
    <w:rsid w:val="00681B26"/>
    <w:rsid w:val="00681F36"/>
    <w:rsid w:val="00682061"/>
    <w:rsid w:val="006820E9"/>
    <w:rsid w:val="00682553"/>
    <w:rsid w:val="00682683"/>
    <w:rsid w:val="006829D3"/>
    <w:rsid w:val="00683136"/>
    <w:rsid w:val="0068332B"/>
    <w:rsid w:val="0068367B"/>
    <w:rsid w:val="006838BB"/>
    <w:rsid w:val="00683CBC"/>
    <w:rsid w:val="0068426F"/>
    <w:rsid w:val="00684A7D"/>
    <w:rsid w:val="00684AF0"/>
    <w:rsid w:val="00684DB0"/>
    <w:rsid w:val="00684F19"/>
    <w:rsid w:val="00685252"/>
    <w:rsid w:val="0068591D"/>
    <w:rsid w:val="00685F59"/>
    <w:rsid w:val="006873D8"/>
    <w:rsid w:val="0068741A"/>
    <w:rsid w:val="006875F7"/>
    <w:rsid w:val="00687843"/>
    <w:rsid w:val="006879B2"/>
    <w:rsid w:val="00687B5A"/>
    <w:rsid w:val="00687C4D"/>
    <w:rsid w:val="00687CAB"/>
    <w:rsid w:val="00687F09"/>
    <w:rsid w:val="00690128"/>
    <w:rsid w:val="00690135"/>
    <w:rsid w:val="00690857"/>
    <w:rsid w:val="00690876"/>
    <w:rsid w:val="00690A9E"/>
    <w:rsid w:val="00690B4C"/>
    <w:rsid w:val="006913DB"/>
    <w:rsid w:val="00691E6E"/>
    <w:rsid w:val="00692071"/>
    <w:rsid w:val="006923E3"/>
    <w:rsid w:val="0069247C"/>
    <w:rsid w:val="00692BD5"/>
    <w:rsid w:val="00692C4C"/>
    <w:rsid w:val="00692D5F"/>
    <w:rsid w:val="00692FEA"/>
    <w:rsid w:val="00693208"/>
    <w:rsid w:val="00693DF4"/>
    <w:rsid w:val="00693E05"/>
    <w:rsid w:val="00693E78"/>
    <w:rsid w:val="00694322"/>
    <w:rsid w:val="006943F0"/>
    <w:rsid w:val="00694691"/>
    <w:rsid w:val="00694B72"/>
    <w:rsid w:val="00694EE1"/>
    <w:rsid w:val="00694F43"/>
    <w:rsid w:val="006951D7"/>
    <w:rsid w:val="00695584"/>
    <w:rsid w:val="00695864"/>
    <w:rsid w:val="006958F8"/>
    <w:rsid w:val="00695A4E"/>
    <w:rsid w:val="00695CDA"/>
    <w:rsid w:val="00695EA6"/>
    <w:rsid w:val="00696360"/>
    <w:rsid w:val="00696EEA"/>
    <w:rsid w:val="00696F43"/>
    <w:rsid w:val="00697968"/>
    <w:rsid w:val="00697AC3"/>
    <w:rsid w:val="00697B12"/>
    <w:rsid w:val="00697D23"/>
    <w:rsid w:val="006A0486"/>
    <w:rsid w:val="006A048A"/>
    <w:rsid w:val="006A0A0D"/>
    <w:rsid w:val="006A0ADC"/>
    <w:rsid w:val="006A12A0"/>
    <w:rsid w:val="006A1522"/>
    <w:rsid w:val="006A19F0"/>
    <w:rsid w:val="006A1E86"/>
    <w:rsid w:val="006A1FE3"/>
    <w:rsid w:val="006A217B"/>
    <w:rsid w:val="006A2586"/>
    <w:rsid w:val="006A2631"/>
    <w:rsid w:val="006A2870"/>
    <w:rsid w:val="006A2BC3"/>
    <w:rsid w:val="006A2C0F"/>
    <w:rsid w:val="006A2EA7"/>
    <w:rsid w:val="006A2FBE"/>
    <w:rsid w:val="006A33E8"/>
    <w:rsid w:val="006A3577"/>
    <w:rsid w:val="006A366A"/>
    <w:rsid w:val="006A3766"/>
    <w:rsid w:val="006A39F6"/>
    <w:rsid w:val="006A3BF5"/>
    <w:rsid w:val="006A3F76"/>
    <w:rsid w:val="006A46E9"/>
    <w:rsid w:val="006A4C8B"/>
    <w:rsid w:val="006A4CDF"/>
    <w:rsid w:val="006A4E1F"/>
    <w:rsid w:val="006A4E2A"/>
    <w:rsid w:val="006A523C"/>
    <w:rsid w:val="006A54BC"/>
    <w:rsid w:val="006A54E9"/>
    <w:rsid w:val="006A595A"/>
    <w:rsid w:val="006A59C0"/>
    <w:rsid w:val="006A5D7E"/>
    <w:rsid w:val="006A5EAD"/>
    <w:rsid w:val="006A662C"/>
    <w:rsid w:val="006A6736"/>
    <w:rsid w:val="006A6AA4"/>
    <w:rsid w:val="006A6ACE"/>
    <w:rsid w:val="006A6C90"/>
    <w:rsid w:val="006A7054"/>
    <w:rsid w:val="006A70C7"/>
    <w:rsid w:val="006A70E7"/>
    <w:rsid w:val="006A777E"/>
    <w:rsid w:val="006A78ED"/>
    <w:rsid w:val="006B0195"/>
    <w:rsid w:val="006B025F"/>
    <w:rsid w:val="006B04D4"/>
    <w:rsid w:val="006B04EA"/>
    <w:rsid w:val="006B0501"/>
    <w:rsid w:val="006B07F2"/>
    <w:rsid w:val="006B109A"/>
    <w:rsid w:val="006B12CF"/>
    <w:rsid w:val="006B1434"/>
    <w:rsid w:val="006B17FC"/>
    <w:rsid w:val="006B1867"/>
    <w:rsid w:val="006B1A8E"/>
    <w:rsid w:val="006B1E82"/>
    <w:rsid w:val="006B1F97"/>
    <w:rsid w:val="006B219E"/>
    <w:rsid w:val="006B27D2"/>
    <w:rsid w:val="006B2B73"/>
    <w:rsid w:val="006B2BD7"/>
    <w:rsid w:val="006B2C9B"/>
    <w:rsid w:val="006B2F91"/>
    <w:rsid w:val="006B323C"/>
    <w:rsid w:val="006B3395"/>
    <w:rsid w:val="006B37CC"/>
    <w:rsid w:val="006B3964"/>
    <w:rsid w:val="006B3A18"/>
    <w:rsid w:val="006B3BE8"/>
    <w:rsid w:val="006B403F"/>
    <w:rsid w:val="006B4269"/>
    <w:rsid w:val="006B4766"/>
    <w:rsid w:val="006B487D"/>
    <w:rsid w:val="006B4EEA"/>
    <w:rsid w:val="006B5195"/>
    <w:rsid w:val="006B51C9"/>
    <w:rsid w:val="006B54F6"/>
    <w:rsid w:val="006B56AA"/>
    <w:rsid w:val="006B59ED"/>
    <w:rsid w:val="006B5C75"/>
    <w:rsid w:val="006B6157"/>
    <w:rsid w:val="006B6BF5"/>
    <w:rsid w:val="006B6FF7"/>
    <w:rsid w:val="006B7043"/>
    <w:rsid w:val="006B7277"/>
    <w:rsid w:val="006B7327"/>
    <w:rsid w:val="006B7534"/>
    <w:rsid w:val="006B7B45"/>
    <w:rsid w:val="006B7CD2"/>
    <w:rsid w:val="006B7E0E"/>
    <w:rsid w:val="006C0008"/>
    <w:rsid w:val="006C04CA"/>
    <w:rsid w:val="006C05FF"/>
    <w:rsid w:val="006C0646"/>
    <w:rsid w:val="006C06BF"/>
    <w:rsid w:val="006C0746"/>
    <w:rsid w:val="006C098F"/>
    <w:rsid w:val="006C0ADE"/>
    <w:rsid w:val="006C0B54"/>
    <w:rsid w:val="006C0CCF"/>
    <w:rsid w:val="006C0DCF"/>
    <w:rsid w:val="006C1153"/>
    <w:rsid w:val="006C15C3"/>
    <w:rsid w:val="006C19EF"/>
    <w:rsid w:val="006C1A22"/>
    <w:rsid w:val="006C1C74"/>
    <w:rsid w:val="006C1D65"/>
    <w:rsid w:val="006C1DE7"/>
    <w:rsid w:val="006C251C"/>
    <w:rsid w:val="006C2869"/>
    <w:rsid w:val="006C2912"/>
    <w:rsid w:val="006C2A8F"/>
    <w:rsid w:val="006C3024"/>
    <w:rsid w:val="006C3534"/>
    <w:rsid w:val="006C3713"/>
    <w:rsid w:val="006C3BC1"/>
    <w:rsid w:val="006C4134"/>
    <w:rsid w:val="006C45E6"/>
    <w:rsid w:val="006C4678"/>
    <w:rsid w:val="006C481E"/>
    <w:rsid w:val="006C4B80"/>
    <w:rsid w:val="006C5045"/>
    <w:rsid w:val="006C59B3"/>
    <w:rsid w:val="006C5BDF"/>
    <w:rsid w:val="006C5CE3"/>
    <w:rsid w:val="006C5DD3"/>
    <w:rsid w:val="006C5F6D"/>
    <w:rsid w:val="006C61E4"/>
    <w:rsid w:val="006C6285"/>
    <w:rsid w:val="006C63E6"/>
    <w:rsid w:val="006C6541"/>
    <w:rsid w:val="006C6AEF"/>
    <w:rsid w:val="006C6BCD"/>
    <w:rsid w:val="006C6CEE"/>
    <w:rsid w:val="006C7AC3"/>
    <w:rsid w:val="006C7C93"/>
    <w:rsid w:val="006D03F5"/>
    <w:rsid w:val="006D0833"/>
    <w:rsid w:val="006D0A53"/>
    <w:rsid w:val="006D0B34"/>
    <w:rsid w:val="006D0BE0"/>
    <w:rsid w:val="006D0CE2"/>
    <w:rsid w:val="006D0D1E"/>
    <w:rsid w:val="006D16F4"/>
    <w:rsid w:val="006D1BC6"/>
    <w:rsid w:val="006D1BD9"/>
    <w:rsid w:val="006D1E2C"/>
    <w:rsid w:val="006D1F8B"/>
    <w:rsid w:val="006D1FCF"/>
    <w:rsid w:val="006D2293"/>
    <w:rsid w:val="006D2312"/>
    <w:rsid w:val="006D2575"/>
    <w:rsid w:val="006D25F9"/>
    <w:rsid w:val="006D281E"/>
    <w:rsid w:val="006D2849"/>
    <w:rsid w:val="006D2FE2"/>
    <w:rsid w:val="006D3208"/>
    <w:rsid w:val="006D33B6"/>
    <w:rsid w:val="006D33BE"/>
    <w:rsid w:val="006D389C"/>
    <w:rsid w:val="006D3905"/>
    <w:rsid w:val="006D3BC9"/>
    <w:rsid w:val="006D3C73"/>
    <w:rsid w:val="006D3E07"/>
    <w:rsid w:val="006D4179"/>
    <w:rsid w:val="006D4298"/>
    <w:rsid w:val="006D432F"/>
    <w:rsid w:val="006D488D"/>
    <w:rsid w:val="006D4ADD"/>
    <w:rsid w:val="006D4E9A"/>
    <w:rsid w:val="006D4F19"/>
    <w:rsid w:val="006D4F9A"/>
    <w:rsid w:val="006D504F"/>
    <w:rsid w:val="006D5067"/>
    <w:rsid w:val="006D51F1"/>
    <w:rsid w:val="006D5232"/>
    <w:rsid w:val="006D54D1"/>
    <w:rsid w:val="006D5631"/>
    <w:rsid w:val="006D594B"/>
    <w:rsid w:val="006D5C81"/>
    <w:rsid w:val="006D5D8C"/>
    <w:rsid w:val="006D5FD6"/>
    <w:rsid w:val="006D6167"/>
    <w:rsid w:val="006D62C0"/>
    <w:rsid w:val="006D64F6"/>
    <w:rsid w:val="006D6A3A"/>
    <w:rsid w:val="006D6A93"/>
    <w:rsid w:val="006D6C3F"/>
    <w:rsid w:val="006D6C61"/>
    <w:rsid w:val="006D6D9D"/>
    <w:rsid w:val="006D6E33"/>
    <w:rsid w:val="006D76A3"/>
    <w:rsid w:val="006D7846"/>
    <w:rsid w:val="006D7A13"/>
    <w:rsid w:val="006D7BBB"/>
    <w:rsid w:val="006D7C08"/>
    <w:rsid w:val="006E011D"/>
    <w:rsid w:val="006E0455"/>
    <w:rsid w:val="006E04B9"/>
    <w:rsid w:val="006E06F6"/>
    <w:rsid w:val="006E0D6F"/>
    <w:rsid w:val="006E100F"/>
    <w:rsid w:val="006E1087"/>
    <w:rsid w:val="006E1268"/>
    <w:rsid w:val="006E173A"/>
    <w:rsid w:val="006E1950"/>
    <w:rsid w:val="006E1E60"/>
    <w:rsid w:val="006E1F6D"/>
    <w:rsid w:val="006E2137"/>
    <w:rsid w:val="006E23AF"/>
    <w:rsid w:val="006E26A9"/>
    <w:rsid w:val="006E28E9"/>
    <w:rsid w:val="006E2D27"/>
    <w:rsid w:val="006E34CA"/>
    <w:rsid w:val="006E360D"/>
    <w:rsid w:val="006E3620"/>
    <w:rsid w:val="006E3B7D"/>
    <w:rsid w:val="006E4A1B"/>
    <w:rsid w:val="006E4B9D"/>
    <w:rsid w:val="006E4CC4"/>
    <w:rsid w:val="006E5254"/>
    <w:rsid w:val="006E545F"/>
    <w:rsid w:val="006E57D3"/>
    <w:rsid w:val="006E590B"/>
    <w:rsid w:val="006E5922"/>
    <w:rsid w:val="006E59C1"/>
    <w:rsid w:val="006E5B4B"/>
    <w:rsid w:val="006E5D32"/>
    <w:rsid w:val="006E5FC8"/>
    <w:rsid w:val="006E6357"/>
    <w:rsid w:val="006E6640"/>
    <w:rsid w:val="006E682E"/>
    <w:rsid w:val="006E69C3"/>
    <w:rsid w:val="006E69FF"/>
    <w:rsid w:val="006E6B98"/>
    <w:rsid w:val="006E7686"/>
    <w:rsid w:val="006E7C96"/>
    <w:rsid w:val="006F028B"/>
    <w:rsid w:val="006F0414"/>
    <w:rsid w:val="006F0547"/>
    <w:rsid w:val="006F0B90"/>
    <w:rsid w:val="006F1157"/>
    <w:rsid w:val="006F15B6"/>
    <w:rsid w:val="006F1878"/>
    <w:rsid w:val="006F18D4"/>
    <w:rsid w:val="006F1EF4"/>
    <w:rsid w:val="006F235C"/>
    <w:rsid w:val="006F24AB"/>
    <w:rsid w:val="006F2705"/>
    <w:rsid w:val="006F29F4"/>
    <w:rsid w:val="006F2A25"/>
    <w:rsid w:val="006F2E09"/>
    <w:rsid w:val="006F2E8B"/>
    <w:rsid w:val="006F3090"/>
    <w:rsid w:val="006F3252"/>
    <w:rsid w:val="006F3481"/>
    <w:rsid w:val="006F3766"/>
    <w:rsid w:val="006F37CA"/>
    <w:rsid w:val="006F38DF"/>
    <w:rsid w:val="006F393E"/>
    <w:rsid w:val="006F3A8F"/>
    <w:rsid w:val="006F3B03"/>
    <w:rsid w:val="006F3BC4"/>
    <w:rsid w:val="006F3C3A"/>
    <w:rsid w:val="006F3DD2"/>
    <w:rsid w:val="006F403B"/>
    <w:rsid w:val="006F4365"/>
    <w:rsid w:val="006F442C"/>
    <w:rsid w:val="006F4651"/>
    <w:rsid w:val="006F48EB"/>
    <w:rsid w:val="006F4ABF"/>
    <w:rsid w:val="006F4BFC"/>
    <w:rsid w:val="006F4C74"/>
    <w:rsid w:val="006F5372"/>
    <w:rsid w:val="006F54C2"/>
    <w:rsid w:val="006F5A81"/>
    <w:rsid w:val="006F5EAE"/>
    <w:rsid w:val="006F61AB"/>
    <w:rsid w:val="006F61E0"/>
    <w:rsid w:val="006F621C"/>
    <w:rsid w:val="006F6999"/>
    <w:rsid w:val="006F77CF"/>
    <w:rsid w:val="006F7EA5"/>
    <w:rsid w:val="006F7ECE"/>
    <w:rsid w:val="0070038A"/>
    <w:rsid w:val="007005F2"/>
    <w:rsid w:val="0070076D"/>
    <w:rsid w:val="00700C0B"/>
    <w:rsid w:val="00701120"/>
    <w:rsid w:val="007013E0"/>
    <w:rsid w:val="007015F3"/>
    <w:rsid w:val="00701779"/>
    <w:rsid w:val="00701DCF"/>
    <w:rsid w:val="00701DD6"/>
    <w:rsid w:val="00701F3D"/>
    <w:rsid w:val="007025B4"/>
    <w:rsid w:val="00702B26"/>
    <w:rsid w:val="00702D2F"/>
    <w:rsid w:val="007031F9"/>
    <w:rsid w:val="007035BD"/>
    <w:rsid w:val="00703F80"/>
    <w:rsid w:val="00704088"/>
    <w:rsid w:val="00704147"/>
    <w:rsid w:val="007041F7"/>
    <w:rsid w:val="00704553"/>
    <w:rsid w:val="007045C8"/>
    <w:rsid w:val="00704692"/>
    <w:rsid w:val="00704721"/>
    <w:rsid w:val="00704A48"/>
    <w:rsid w:val="00704B64"/>
    <w:rsid w:val="00704B6F"/>
    <w:rsid w:val="0070510B"/>
    <w:rsid w:val="007054EC"/>
    <w:rsid w:val="00705871"/>
    <w:rsid w:val="00705BD9"/>
    <w:rsid w:val="00705C16"/>
    <w:rsid w:val="0070646A"/>
    <w:rsid w:val="00706975"/>
    <w:rsid w:val="00706A2B"/>
    <w:rsid w:val="00706D8C"/>
    <w:rsid w:val="007073E4"/>
    <w:rsid w:val="007075B6"/>
    <w:rsid w:val="00707644"/>
    <w:rsid w:val="00707E01"/>
    <w:rsid w:val="00707EFC"/>
    <w:rsid w:val="0071001E"/>
    <w:rsid w:val="007102B0"/>
    <w:rsid w:val="00710345"/>
    <w:rsid w:val="007104BC"/>
    <w:rsid w:val="007104EF"/>
    <w:rsid w:val="00710EC2"/>
    <w:rsid w:val="00710EC8"/>
    <w:rsid w:val="0071192C"/>
    <w:rsid w:val="00711DFB"/>
    <w:rsid w:val="00711FA4"/>
    <w:rsid w:val="0071204F"/>
    <w:rsid w:val="00712129"/>
    <w:rsid w:val="007127C0"/>
    <w:rsid w:val="00712A9A"/>
    <w:rsid w:val="007133E1"/>
    <w:rsid w:val="00713B0C"/>
    <w:rsid w:val="00713B8F"/>
    <w:rsid w:val="00713C95"/>
    <w:rsid w:val="00714458"/>
    <w:rsid w:val="00714FE4"/>
    <w:rsid w:val="007150B1"/>
    <w:rsid w:val="00715112"/>
    <w:rsid w:val="007151C8"/>
    <w:rsid w:val="007157C5"/>
    <w:rsid w:val="00715F0E"/>
    <w:rsid w:val="00715F6C"/>
    <w:rsid w:val="00716076"/>
    <w:rsid w:val="007160FE"/>
    <w:rsid w:val="00716252"/>
    <w:rsid w:val="007163BE"/>
    <w:rsid w:val="007163FE"/>
    <w:rsid w:val="0071699D"/>
    <w:rsid w:val="007169C4"/>
    <w:rsid w:val="00716B66"/>
    <w:rsid w:val="00716D1F"/>
    <w:rsid w:val="007176F7"/>
    <w:rsid w:val="00717844"/>
    <w:rsid w:val="007179AF"/>
    <w:rsid w:val="00717A35"/>
    <w:rsid w:val="00717A49"/>
    <w:rsid w:val="00717B79"/>
    <w:rsid w:val="00717D8C"/>
    <w:rsid w:val="0072006C"/>
    <w:rsid w:val="0072048A"/>
    <w:rsid w:val="00720CA5"/>
    <w:rsid w:val="00720E5F"/>
    <w:rsid w:val="00720E63"/>
    <w:rsid w:val="0072173A"/>
    <w:rsid w:val="00721D53"/>
    <w:rsid w:val="00721FA8"/>
    <w:rsid w:val="0072234C"/>
    <w:rsid w:val="00722475"/>
    <w:rsid w:val="007224FE"/>
    <w:rsid w:val="007225D4"/>
    <w:rsid w:val="00722684"/>
    <w:rsid w:val="0072269C"/>
    <w:rsid w:val="0072269E"/>
    <w:rsid w:val="007228AF"/>
    <w:rsid w:val="007229BA"/>
    <w:rsid w:val="00722B8F"/>
    <w:rsid w:val="00723132"/>
    <w:rsid w:val="007235D6"/>
    <w:rsid w:val="00723782"/>
    <w:rsid w:val="00724A17"/>
    <w:rsid w:val="00724B2A"/>
    <w:rsid w:val="00724BE8"/>
    <w:rsid w:val="00724DC1"/>
    <w:rsid w:val="00725064"/>
    <w:rsid w:val="007250E1"/>
    <w:rsid w:val="00725599"/>
    <w:rsid w:val="0072559A"/>
    <w:rsid w:val="00725A11"/>
    <w:rsid w:val="00725B0B"/>
    <w:rsid w:val="00725F3C"/>
    <w:rsid w:val="00725FA7"/>
    <w:rsid w:val="00726089"/>
    <w:rsid w:val="00726160"/>
    <w:rsid w:val="00726A35"/>
    <w:rsid w:val="00726DBE"/>
    <w:rsid w:val="00726FCD"/>
    <w:rsid w:val="00726FF3"/>
    <w:rsid w:val="00727658"/>
    <w:rsid w:val="00727AE7"/>
    <w:rsid w:val="00727C8E"/>
    <w:rsid w:val="00727DC9"/>
    <w:rsid w:val="0073072F"/>
    <w:rsid w:val="00730879"/>
    <w:rsid w:val="007308F0"/>
    <w:rsid w:val="00730959"/>
    <w:rsid w:val="0073105A"/>
    <w:rsid w:val="007311ED"/>
    <w:rsid w:val="007312FA"/>
    <w:rsid w:val="00731330"/>
    <w:rsid w:val="00731581"/>
    <w:rsid w:val="0073161B"/>
    <w:rsid w:val="007318E9"/>
    <w:rsid w:val="00731DA3"/>
    <w:rsid w:val="00732072"/>
    <w:rsid w:val="0073298B"/>
    <w:rsid w:val="00732A62"/>
    <w:rsid w:val="00732ADE"/>
    <w:rsid w:val="00732C6F"/>
    <w:rsid w:val="007331E7"/>
    <w:rsid w:val="0073341A"/>
    <w:rsid w:val="00733456"/>
    <w:rsid w:val="0073348A"/>
    <w:rsid w:val="007339D3"/>
    <w:rsid w:val="00733DC6"/>
    <w:rsid w:val="00734DE2"/>
    <w:rsid w:val="00735215"/>
    <w:rsid w:val="007356B3"/>
    <w:rsid w:val="00735984"/>
    <w:rsid w:val="00735A61"/>
    <w:rsid w:val="00735B19"/>
    <w:rsid w:val="00735B44"/>
    <w:rsid w:val="00735C54"/>
    <w:rsid w:val="007360AB"/>
    <w:rsid w:val="00736285"/>
    <w:rsid w:val="0073641F"/>
    <w:rsid w:val="007366DB"/>
    <w:rsid w:val="00736717"/>
    <w:rsid w:val="007369D2"/>
    <w:rsid w:val="00736FD9"/>
    <w:rsid w:val="00737410"/>
    <w:rsid w:val="0073797A"/>
    <w:rsid w:val="00737A20"/>
    <w:rsid w:val="00737A2F"/>
    <w:rsid w:val="00737CD9"/>
    <w:rsid w:val="00737CF8"/>
    <w:rsid w:val="00737E92"/>
    <w:rsid w:val="007400E7"/>
    <w:rsid w:val="00740289"/>
    <w:rsid w:val="00740399"/>
    <w:rsid w:val="00740646"/>
    <w:rsid w:val="00740675"/>
    <w:rsid w:val="00740714"/>
    <w:rsid w:val="00740C6C"/>
    <w:rsid w:val="00740F7B"/>
    <w:rsid w:val="007412AC"/>
    <w:rsid w:val="007412D8"/>
    <w:rsid w:val="0074135E"/>
    <w:rsid w:val="007416AA"/>
    <w:rsid w:val="00741BA8"/>
    <w:rsid w:val="00741CB7"/>
    <w:rsid w:val="00741E65"/>
    <w:rsid w:val="007425F5"/>
    <w:rsid w:val="00742965"/>
    <w:rsid w:val="007431BF"/>
    <w:rsid w:val="00743215"/>
    <w:rsid w:val="007433A5"/>
    <w:rsid w:val="007436AD"/>
    <w:rsid w:val="00743868"/>
    <w:rsid w:val="0074404A"/>
    <w:rsid w:val="00744309"/>
    <w:rsid w:val="00744464"/>
    <w:rsid w:val="007449A2"/>
    <w:rsid w:val="00744C21"/>
    <w:rsid w:val="00744C51"/>
    <w:rsid w:val="00744C6B"/>
    <w:rsid w:val="0074527B"/>
    <w:rsid w:val="0074537E"/>
    <w:rsid w:val="00745402"/>
    <w:rsid w:val="00745416"/>
    <w:rsid w:val="007455FD"/>
    <w:rsid w:val="00746811"/>
    <w:rsid w:val="007468DC"/>
    <w:rsid w:val="007469AD"/>
    <w:rsid w:val="00746A08"/>
    <w:rsid w:val="00746C17"/>
    <w:rsid w:val="00747438"/>
    <w:rsid w:val="00747488"/>
    <w:rsid w:val="007478E4"/>
    <w:rsid w:val="00750CB3"/>
    <w:rsid w:val="0075115F"/>
    <w:rsid w:val="0075118D"/>
    <w:rsid w:val="007514D2"/>
    <w:rsid w:val="00751843"/>
    <w:rsid w:val="00751942"/>
    <w:rsid w:val="00751E69"/>
    <w:rsid w:val="00751EC6"/>
    <w:rsid w:val="00752027"/>
    <w:rsid w:val="007520F5"/>
    <w:rsid w:val="007521C9"/>
    <w:rsid w:val="007521CA"/>
    <w:rsid w:val="0075237A"/>
    <w:rsid w:val="007523A8"/>
    <w:rsid w:val="007529E1"/>
    <w:rsid w:val="00752AD2"/>
    <w:rsid w:val="00752BFE"/>
    <w:rsid w:val="00752C3A"/>
    <w:rsid w:val="00752C65"/>
    <w:rsid w:val="00752E7F"/>
    <w:rsid w:val="0075315A"/>
    <w:rsid w:val="0075331C"/>
    <w:rsid w:val="007533BE"/>
    <w:rsid w:val="00753BE9"/>
    <w:rsid w:val="00753C90"/>
    <w:rsid w:val="007541BE"/>
    <w:rsid w:val="0075427C"/>
    <w:rsid w:val="007542B6"/>
    <w:rsid w:val="00754627"/>
    <w:rsid w:val="0075480F"/>
    <w:rsid w:val="00754A13"/>
    <w:rsid w:val="00754BDB"/>
    <w:rsid w:val="00755089"/>
    <w:rsid w:val="0075515A"/>
    <w:rsid w:val="0075533B"/>
    <w:rsid w:val="0075551D"/>
    <w:rsid w:val="00755B49"/>
    <w:rsid w:val="00755D63"/>
    <w:rsid w:val="00755E6A"/>
    <w:rsid w:val="0075610A"/>
    <w:rsid w:val="007562B8"/>
    <w:rsid w:val="007563DC"/>
    <w:rsid w:val="0075650B"/>
    <w:rsid w:val="007568FE"/>
    <w:rsid w:val="00756A15"/>
    <w:rsid w:val="00756A25"/>
    <w:rsid w:val="00756E29"/>
    <w:rsid w:val="00756F76"/>
    <w:rsid w:val="00757328"/>
    <w:rsid w:val="00757623"/>
    <w:rsid w:val="00757746"/>
    <w:rsid w:val="007577FD"/>
    <w:rsid w:val="00757895"/>
    <w:rsid w:val="00757F57"/>
    <w:rsid w:val="007607A3"/>
    <w:rsid w:val="007607B7"/>
    <w:rsid w:val="007608E6"/>
    <w:rsid w:val="00760FDC"/>
    <w:rsid w:val="0076135D"/>
    <w:rsid w:val="007613F8"/>
    <w:rsid w:val="007615CB"/>
    <w:rsid w:val="007618A6"/>
    <w:rsid w:val="00761C48"/>
    <w:rsid w:val="00761C60"/>
    <w:rsid w:val="00762159"/>
    <w:rsid w:val="0076224C"/>
    <w:rsid w:val="0076231C"/>
    <w:rsid w:val="0076232F"/>
    <w:rsid w:val="007623C8"/>
    <w:rsid w:val="007626A2"/>
    <w:rsid w:val="00762849"/>
    <w:rsid w:val="00762887"/>
    <w:rsid w:val="00762C57"/>
    <w:rsid w:val="00762EA1"/>
    <w:rsid w:val="007634D9"/>
    <w:rsid w:val="0076364E"/>
    <w:rsid w:val="007639A3"/>
    <w:rsid w:val="007639F1"/>
    <w:rsid w:val="00763A5A"/>
    <w:rsid w:val="00763A9C"/>
    <w:rsid w:val="00763FA6"/>
    <w:rsid w:val="00764073"/>
    <w:rsid w:val="00764173"/>
    <w:rsid w:val="00764382"/>
    <w:rsid w:val="007644D3"/>
    <w:rsid w:val="007648A5"/>
    <w:rsid w:val="007648FD"/>
    <w:rsid w:val="00764A43"/>
    <w:rsid w:val="00764C1D"/>
    <w:rsid w:val="00764F94"/>
    <w:rsid w:val="007652BC"/>
    <w:rsid w:val="007655B4"/>
    <w:rsid w:val="00765613"/>
    <w:rsid w:val="0076574E"/>
    <w:rsid w:val="0076575B"/>
    <w:rsid w:val="0076591E"/>
    <w:rsid w:val="00765AF8"/>
    <w:rsid w:val="00766160"/>
    <w:rsid w:val="00766335"/>
    <w:rsid w:val="0076633D"/>
    <w:rsid w:val="0076659E"/>
    <w:rsid w:val="00766652"/>
    <w:rsid w:val="00766868"/>
    <w:rsid w:val="007668F4"/>
    <w:rsid w:val="00766CD9"/>
    <w:rsid w:val="00766F76"/>
    <w:rsid w:val="0076734B"/>
    <w:rsid w:val="00767924"/>
    <w:rsid w:val="00767A6C"/>
    <w:rsid w:val="007700FC"/>
    <w:rsid w:val="00770274"/>
    <w:rsid w:val="007703D7"/>
    <w:rsid w:val="00770462"/>
    <w:rsid w:val="00770681"/>
    <w:rsid w:val="007706E4"/>
    <w:rsid w:val="0077087C"/>
    <w:rsid w:val="00770D08"/>
    <w:rsid w:val="00770D78"/>
    <w:rsid w:val="00770D86"/>
    <w:rsid w:val="00770EA3"/>
    <w:rsid w:val="00771155"/>
    <w:rsid w:val="00771CAA"/>
    <w:rsid w:val="00771CFC"/>
    <w:rsid w:val="00771DE9"/>
    <w:rsid w:val="00771F92"/>
    <w:rsid w:val="00772025"/>
    <w:rsid w:val="007720AF"/>
    <w:rsid w:val="00772642"/>
    <w:rsid w:val="00773584"/>
    <w:rsid w:val="007735DF"/>
    <w:rsid w:val="007739CF"/>
    <w:rsid w:val="00773BBB"/>
    <w:rsid w:val="007740A7"/>
    <w:rsid w:val="0077466E"/>
    <w:rsid w:val="00774906"/>
    <w:rsid w:val="00774A2B"/>
    <w:rsid w:val="007753D0"/>
    <w:rsid w:val="0077585E"/>
    <w:rsid w:val="00775949"/>
    <w:rsid w:val="0077595C"/>
    <w:rsid w:val="00775D73"/>
    <w:rsid w:val="00775E76"/>
    <w:rsid w:val="00776140"/>
    <w:rsid w:val="007761ED"/>
    <w:rsid w:val="0077631D"/>
    <w:rsid w:val="0077685F"/>
    <w:rsid w:val="007769D2"/>
    <w:rsid w:val="00776A3E"/>
    <w:rsid w:val="00776F84"/>
    <w:rsid w:val="0077725B"/>
    <w:rsid w:val="00777310"/>
    <w:rsid w:val="00777AA5"/>
    <w:rsid w:val="00777B26"/>
    <w:rsid w:val="00777E9F"/>
    <w:rsid w:val="00777EC4"/>
    <w:rsid w:val="007801E0"/>
    <w:rsid w:val="00780304"/>
    <w:rsid w:val="00780719"/>
    <w:rsid w:val="00780A29"/>
    <w:rsid w:val="0078106D"/>
    <w:rsid w:val="007814FE"/>
    <w:rsid w:val="007816B7"/>
    <w:rsid w:val="00781D58"/>
    <w:rsid w:val="0078266C"/>
    <w:rsid w:val="007830EA"/>
    <w:rsid w:val="00783207"/>
    <w:rsid w:val="00783478"/>
    <w:rsid w:val="007835F1"/>
    <w:rsid w:val="007838BE"/>
    <w:rsid w:val="00783BD9"/>
    <w:rsid w:val="00783D02"/>
    <w:rsid w:val="0078437F"/>
    <w:rsid w:val="007849A2"/>
    <w:rsid w:val="00784BD9"/>
    <w:rsid w:val="00784F0B"/>
    <w:rsid w:val="007852E3"/>
    <w:rsid w:val="007857DB"/>
    <w:rsid w:val="007859D5"/>
    <w:rsid w:val="00785A21"/>
    <w:rsid w:val="00785A2D"/>
    <w:rsid w:val="00785F46"/>
    <w:rsid w:val="007861DC"/>
    <w:rsid w:val="007867C0"/>
    <w:rsid w:val="00786820"/>
    <w:rsid w:val="00786836"/>
    <w:rsid w:val="0078698B"/>
    <w:rsid w:val="00786AF3"/>
    <w:rsid w:val="00786C83"/>
    <w:rsid w:val="00786CA6"/>
    <w:rsid w:val="007872A5"/>
    <w:rsid w:val="007875E6"/>
    <w:rsid w:val="0078793E"/>
    <w:rsid w:val="00787A0D"/>
    <w:rsid w:val="00787AAA"/>
    <w:rsid w:val="00787BBC"/>
    <w:rsid w:val="00787E1B"/>
    <w:rsid w:val="00787FA9"/>
    <w:rsid w:val="00790828"/>
    <w:rsid w:val="00790CA0"/>
    <w:rsid w:val="0079139A"/>
    <w:rsid w:val="0079155D"/>
    <w:rsid w:val="00791829"/>
    <w:rsid w:val="00791DE8"/>
    <w:rsid w:val="00791F00"/>
    <w:rsid w:val="00792120"/>
    <w:rsid w:val="007924D1"/>
    <w:rsid w:val="007929C4"/>
    <w:rsid w:val="00792D51"/>
    <w:rsid w:val="00792FA4"/>
    <w:rsid w:val="00793160"/>
    <w:rsid w:val="0079355B"/>
    <w:rsid w:val="007935B3"/>
    <w:rsid w:val="00793732"/>
    <w:rsid w:val="007938C8"/>
    <w:rsid w:val="0079394D"/>
    <w:rsid w:val="00793A21"/>
    <w:rsid w:val="00793C37"/>
    <w:rsid w:val="00793C7E"/>
    <w:rsid w:val="00794085"/>
    <w:rsid w:val="00794087"/>
    <w:rsid w:val="00794145"/>
    <w:rsid w:val="0079491F"/>
    <w:rsid w:val="00794BCA"/>
    <w:rsid w:val="00794BFC"/>
    <w:rsid w:val="00794CC4"/>
    <w:rsid w:val="00794CCB"/>
    <w:rsid w:val="00794D59"/>
    <w:rsid w:val="007953B7"/>
    <w:rsid w:val="007958BF"/>
    <w:rsid w:val="0079590B"/>
    <w:rsid w:val="00795B73"/>
    <w:rsid w:val="00795BEC"/>
    <w:rsid w:val="00795C3C"/>
    <w:rsid w:val="00795D2B"/>
    <w:rsid w:val="00795EB2"/>
    <w:rsid w:val="00796350"/>
    <w:rsid w:val="00796435"/>
    <w:rsid w:val="00796549"/>
    <w:rsid w:val="007968B4"/>
    <w:rsid w:val="007968DB"/>
    <w:rsid w:val="00796BE6"/>
    <w:rsid w:val="00796E22"/>
    <w:rsid w:val="00796E35"/>
    <w:rsid w:val="00797314"/>
    <w:rsid w:val="00797444"/>
    <w:rsid w:val="00797709"/>
    <w:rsid w:val="00797C52"/>
    <w:rsid w:val="00797D3E"/>
    <w:rsid w:val="00797E89"/>
    <w:rsid w:val="00797EA1"/>
    <w:rsid w:val="007A0170"/>
    <w:rsid w:val="007A0294"/>
    <w:rsid w:val="007A036E"/>
    <w:rsid w:val="007A03FD"/>
    <w:rsid w:val="007A07C7"/>
    <w:rsid w:val="007A0B1E"/>
    <w:rsid w:val="007A0B81"/>
    <w:rsid w:val="007A0CED"/>
    <w:rsid w:val="007A0D64"/>
    <w:rsid w:val="007A1064"/>
    <w:rsid w:val="007A15B6"/>
    <w:rsid w:val="007A15C1"/>
    <w:rsid w:val="007A1706"/>
    <w:rsid w:val="007A1E12"/>
    <w:rsid w:val="007A2108"/>
    <w:rsid w:val="007A213E"/>
    <w:rsid w:val="007A2558"/>
    <w:rsid w:val="007A27B5"/>
    <w:rsid w:val="007A2CFA"/>
    <w:rsid w:val="007A33DB"/>
    <w:rsid w:val="007A3470"/>
    <w:rsid w:val="007A370B"/>
    <w:rsid w:val="007A3B86"/>
    <w:rsid w:val="007A423D"/>
    <w:rsid w:val="007A4591"/>
    <w:rsid w:val="007A49C2"/>
    <w:rsid w:val="007A4B7D"/>
    <w:rsid w:val="007A4DE9"/>
    <w:rsid w:val="007A4E30"/>
    <w:rsid w:val="007A4E79"/>
    <w:rsid w:val="007A5230"/>
    <w:rsid w:val="007A52D1"/>
    <w:rsid w:val="007A5504"/>
    <w:rsid w:val="007A5701"/>
    <w:rsid w:val="007A580E"/>
    <w:rsid w:val="007A6155"/>
    <w:rsid w:val="007A6272"/>
    <w:rsid w:val="007A6AE9"/>
    <w:rsid w:val="007A6F0B"/>
    <w:rsid w:val="007A7512"/>
    <w:rsid w:val="007A7926"/>
    <w:rsid w:val="007A7A5F"/>
    <w:rsid w:val="007B088A"/>
    <w:rsid w:val="007B0B56"/>
    <w:rsid w:val="007B0C89"/>
    <w:rsid w:val="007B0CD8"/>
    <w:rsid w:val="007B0D72"/>
    <w:rsid w:val="007B121B"/>
    <w:rsid w:val="007B1270"/>
    <w:rsid w:val="007B127C"/>
    <w:rsid w:val="007B1312"/>
    <w:rsid w:val="007B13BA"/>
    <w:rsid w:val="007B150F"/>
    <w:rsid w:val="007B1759"/>
    <w:rsid w:val="007B1B8B"/>
    <w:rsid w:val="007B1D52"/>
    <w:rsid w:val="007B1E23"/>
    <w:rsid w:val="007B1EB8"/>
    <w:rsid w:val="007B2211"/>
    <w:rsid w:val="007B2641"/>
    <w:rsid w:val="007B264A"/>
    <w:rsid w:val="007B269D"/>
    <w:rsid w:val="007B2B89"/>
    <w:rsid w:val="007B2BE1"/>
    <w:rsid w:val="007B2D4B"/>
    <w:rsid w:val="007B3634"/>
    <w:rsid w:val="007B3D36"/>
    <w:rsid w:val="007B3FEC"/>
    <w:rsid w:val="007B4171"/>
    <w:rsid w:val="007B4669"/>
    <w:rsid w:val="007B46A9"/>
    <w:rsid w:val="007B4730"/>
    <w:rsid w:val="007B49CA"/>
    <w:rsid w:val="007B4B33"/>
    <w:rsid w:val="007B5212"/>
    <w:rsid w:val="007B5661"/>
    <w:rsid w:val="007B58F1"/>
    <w:rsid w:val="007B633F"/>
    <w:rsid w:val="007B6494"/>
    <w:rsid w:val="007B6866"/>
    <w:rsid w:val="007B690D"/>
    <w:rsid w:val="007B6A25"/>
    <w:rsid w:val="007B6ACD"/>
    <w:rsid w:val="007B6BD9"/>
    <w:rsid w:val="007B6F7E"/>
    <w:rsid w:val="007B7628"/>
    <w:rsid w:val="007B763F"/>
    <w:rsid w:val="007B76E2"/>
    <w:rsid w:val="007B7796"/>
    <w:rsid w:val="007B7EAB"/>
    <w:rsid w:val="007B7ED0"/>
    <w:rsid w:val="007B7F52"/>
    <w:rsid w:val="007C0247"/>
    <w:rsid w:val="007C046F"/>
    <w:rsid w:val="007C055E"/>
    <w:rsid w:val="007C0613"/>
    <w:rsid w:val="007C0677"/>
    <w:rsid w:val="007C077A"/>
    <w:rsid w:val="007C0B52"/>
    <w:rsid w:val="007C143A"/>
    <w:rsid w:val="007C1953"/>
    <w:rsid w:val="007C1C6B"/>
    <w:rsid w:val="007C1D7D"/>
    <w:rsid w:val="007C2313"/>
    <w:rsid w:val="007C3371"/>
    <w:rsid w:val="007C3F0A"/>
    <w:rsid w:val="007C3FB1"/>
    <w:rsid w:val="007C41CE"/>
    <w:rsid w:val="007C489C"/>
    <w:rsid w:val="007C48A0"/>
    <w:rsid w:val="007C4CCA"/>
    <w:rsid w:val="007C4CF0"/>
    <w:rsid w:val="007C5060"/>
    <w:rsid w:val="007C510E"/>
    <w:rsid w:val="007C52EE"/>
    <w:rsid w:val="007C5362"/>
    <w:rsid w:val="007C53EF"/>
    <w:rsid w:val="007C548B"/>
    <w:rsid w:val="007C57CA"/>
    <w:rsid w:val="007C5C2C"/>
    <w:rsid w:val="007C5EC9"/>
    <w:rsid w:val="007C6151"/>
    <w:rsid w:val="007C61D5"/>
    <w:rsid w:val="007C63C6"/>
    <w:rsid w:val="007C6609"/>
    <w:rsid w:val="007C6680"/>
    <w:rsid w:val="007C671B"/>
    <w:rsid w:val="007C6C2B"/>
    <w:rsid w:val="007C7092"/>
    <w:rsid w:val="007C7421"/>
    <w:rsid w:val="007D011B"/>
    <w:rsid w:val="007D0233"/>
    <w:rsid w:val="007D1179"/>
    <w:rsid w:val="007D13F6"/>
    <w:rsid w:val="007D15B4"/>
    <w:rsid w:val="007D1FF0"/>
    <w:rsid w:val="007D2357"/>
    <w:rsid w:val="007D2627"/>
    <w:rsid w:val="007D299E"/>
    <w:rsid w:val="007D3822"/>
    <w:rsid w:val="007D3E89"/>
    <w:rsid w:val="007D40F5"/>
    <w:rsid w:val="007D411A"/>
    <w:rsid w:val="007D4432"/>
    <w:rsid w:val="007D4472"/>
    <w:rsid w:val="007D473F"/>
    <w:rsid w:val="007D4790"/>
    <w:rsid w:val="007D4C44"/>
    <w:rsid w:val="007D51AD"/>
    <w:rsid w:val="007D5491"/>
    <w:rsid w:val="007D5530"/>
    <w:rsid w:val="007D5C17"/>
    <w:rsid w:val="007D60EB"/>
    <w:rsid w:val="007D61EC"/>
    <w:rsid w:val="007D6A01"/>
    <w:rsid w:val="007D7071"/>
    <w:rsid w:val="007D7149"/>
    <w:rsid w:val="007D7263"/>
    <w:rsid w:val="007D72C3"/>
    <w:rsid w:val="007D7E09"/>
    <w:rsid w:val="007E03E1"/>
    <w:rsid w:val="007E051B"/>
    <w:rsid w:val="007E0868"/>
    <w:rsid w:val="007E0976"/>
    <w:rsid w:val="007E0B51"/>
    <w:rsid w:val="007E0C49"/>
    <w:rsid w:val="007E0F19"/>
    <w:rsid w:val="007E1605"/>
    <w:rsid w:val="007E1BA3"/>
    <w:rsid w:val="007E1DC9"/>
    <w:rsid w:val="007E22CB"/>
    <w:rsid w:val="007E2431"/>
    <w:rsid w:val="007E2475"/>
    <w:rsid w:val="007E282F"/>
    <w:rsid w:val="007E29B0"/>
    <w:rsid w:val="007E2AF0"/>
    <w:rsid w:val="007E2B75"/>
    <w:rsid w:val="007E314D"/>
    <w:rsid w:val="007E3680"/>
    <w:rsid w:val="007E3A45"/>
    <w:rsid w:val="007E3BE2"/>
    <w:rsid w:val="007E3C52"/>
    <w:rsid w:val="007E424B"/>
    <w:rsid w:val="007E4318"/>
    <w:rsid w:val="007E43A5"/>
    <w:rsid w:val="007E4516"/>
    <w:rsid w:val="007E4A63"/>
    <w:rsid w:val="007E4DF5"/>
    <w:rsid w:val="007E4EB8"/>
    <w:rsid w:val="007E53F2"/>
    <w:rsid w:val="007E5D0F"/>
    <w:rsid w:val="007E5DE5"/>
    <w:rsid w:val="007E5E5B"/>
    <w:rsid w:val="007E63A4"/>
    <w:rsid w:val="007E66DC"/>
    <w:rsid w:val="007E69BF"/>
    <w:rsid w:val="007E71C4"/>
    <w:rsid w:val="007E7273"/>
    <w:rsid w:val="007E73A1"/>
    <w:rsid w:val="007E73CB"/>
    <w:rsid w:val="007E77F5"/>
    <w:rsid w:val="007E7D16"/>
    <w:rsid w:val="007E7ECE"/>
    <w:rsid w:val="007F0650"/>
    <w:rsid w:val="007F0697"/>
    <w:rsid w:val="007F14D9"/>
    <w:rsid w:val="007F16E8"/>
    <w:rsid w:val="007F176F"/>
    <w:rsid w:val="007F1C45"/>
    <w:rsid w:val="007F1D52"/>
    <w:rsid w:val="007F1F7E"/>
    <w:rsid w:val="007F2385"/>
    <w:rsid w:val="007F24E4"/>
    <w:rsid w:val="007F25F4"/>
    <w:rsid w:val="007F29BC"/>
    <w:rsid w:val="007F2AA9"/>
    <w:rsid w:val="007F2ADA"/>
    <w:rsid w:val="007F2B72"/>
    <w:rsid w:val="007F33A4"/>
    <w:rsid w:val="007F345B"/>
    <w:rsid w:val="007F3732"/>
    <w:rsid w:val="007F3AFC"/>
    <w:rsid w:val="007F3D2C"/>
    <w:rsid w:val="007F4234"/>
    <w:rsid w:val="007F442E"/>
    <w:rsid w:val="007F4558"/>
    <w:rsid w:val="007F466A"/>
    <w:rsid w:val="007F505C"/>
    <w:rsid w:val="007F5139"/>
    <w:rsid w:val="007F592F"/>
    <w:rsid w:val="007F5C09"/>
    <w:rsid w:val="007F5CBA"/>
    <w:rsid w:val="007F6439"/>
    <w:rsid w:val="007F6B2D"/>
    <w:rsid w:val="007F6D98"/>
    <w:rsid w:val="007F6EB4"/>
    <w:rsid w:val="007F7093"/>
    <w:rsid w:val="007F740C"/>
    <w:rsid w:val="007F7C45"/>
    <w:rsid w:val="007F7DBC"/>
    <w:rsid w:val="007F7F4D"/>
    <w:rsid w:val="007F7FA5"/>
    <w:rsid w:val="0080001A"/>
    <w:rsid w:val="00800030"/>
    <w:rsid w:val="00800087"/>
    <w:rsid w:val="008000E5"/>
    <w:rsid w:val="00800172"/>
    <w:rsid w:val="0080033A"/>
    <w:rsid w:val="008006E8"/>
    <w:rsid w:val="00800FAE"/>
    <w:rsid w:val="00801248"/>
    <w:rsid w:val="00801A45"/>
    <w:rsid w:val="00801BC7"/>
    <w:rsid w:val="008023B8"/>
    <w:rsid w:val="0080261F"/>
    <w:rsid w:val="0080278D"/>
    <w:rsid w:val="00802821"/>
    <w:rsid w:val="00802825"/>
    <w:rsid w:val="0080287B"/>
    <w:rsid w:val="008028A5"/>
    <w:rsid w:val="00802983"/>
    <w:rsid w:val="00802AC2"/>
    <w:rsid w:val="00802BF1"/>
    <w:rsid w:val="00802D2D"/>
    <w:rsid w:val="00802DB8"/>
    <w:rsid w:val="00802EAB"/>
    <w:rsid w:val="00803087"/>
    <w:rsid w:val="008031DB"/>
    <w:rsid w:val="00803A27"/>
    <w:rsid w:val="00803EE3"/>
    <w:rsid w:val="0080431B"/>
    <w:rsid w:val="0080450C"/>
    <w:rsid w:val="00804B2C"/>
    <w:rsid w:val="00804EE8"/>
    <w:rsid w:val="00804F2A"/>
    <w:rsid w:val="008052F2"/>
    <w:rsid w:val="0080553C"/>
    <w:rsid w:val="00805764"/>
    <w:rsid w:val="0080577A"/>
    <w:rsid w:val="0080597E"/>
    <w:rsid w:val="008059B4"/>
    <w:rsid w:val="0080605A"/>
    <w:rsid w:val="008062B5"/>
    <w:rsid w:val="0080639A"/>
    <w:rsid w:val="00806BFA"/>
    <w:rsid w:val="00806C38"/>
    <w:rsid w:val="00806EB0"/>
    <w:rsid w:val="008075B2"/>
    <w:rsid w:val="00807E87"/>
    <w:rsid w:val="0081046A"/>
    <w:rsid w:val="0081080E"/>
    <w:rsid w:val="00810831"/>
    <w:rsid w:val="00810E75"/>
    <w:rsid w:val="008115C4"/>
    <w:rsid w:val="00811814"/>
    <w:rsid w:val="0081186E"/>
    <w:rsid w:val="008118A5"/>
    <w:rsid w:val="0081197A"/>
    <w:rsid w:val="00811BAF"/>
    <w:rsid w:val="00811D92"/>
    <w:rsid w:val="00811FA6"/>
    <w:rsid w:val="00812041"/>
    <w:rsid w:val="0081207A"/>
    <w:rsid w:val="0081220D"/>
    <w:rsid w:val="0081228F"/>
    <w:rsid w:val="008124C3"/>
    <w:rsid w:val="00812524"/>
    <w:rsid w:val="00812598"/>
    <w:rsid w:val="00812845"/>
    <w:rsid w:val="00812900"/>
    <w:rsid w:val="008129ED"/>
    <w:rsid w:val="00812E13"/>
    <w:rsid w:val="00812FA3"/>
    <w:rsid w:val="00812FCC"/>
    <w:rsid w:val="0081318B"/>
    <w:rsid w:val="00813B1B"/>
    <w:rsid w:val="00813E1F"/>
    <w:rsid w:val="00813E51"/>
    <w:rsid w:val="008141EA"/>
    <w:rsid w:val="00814590"/>
    <w:rsid w:val="008145A0"/>
    <w:rsid w:val="00814CEA"/>
    <w:rsid w:val="00814DCE"/>
    <w:rsid w:val="00814E81"/>
    <w:rsid w:val="00814EA7"/>
    <w:rsid w:val="00814F68"/>
    <w:rsid w:val="0081512F"/>
    <w:rsid w:val="0081563E"/>
    <w:rsid w:val="008156F0"/>
    <w:rsid w:val="0081583C"/>
    <w:rsid w:val="00815A50"/>
    <w:rsid w:val="00815B14"/>
    <w:rsid w:val="00815BBA"/>
    <w:rsid w:val="00815C2A"/>
    <w:rsid w:val="0081601A"/>
    <w:rsid w:val="008161D0"/>
    <w:rsid w:val="0081684D"/>
    <w:rsid w:val="00816A72"/>
    <w:rsid w:val="00816C00"/>
    <w:rsid w:val="0081715B"/>
    <w:rsid w:val="0081730E"/>
    <w:rsid w:val="008173BC"/>
    <w:rsid w:val="00817667"/>
    <w:rsid w:val="00817B1B"/>
    <w:rsid w:val="00817B67"/>
    <w:rsid w:val="0082043D"/>
    <w:rsid w:val="00820615"/>
    <w:rsid w:val="0082097A"/>
    <w:rsid w:val="00820993"/>
    <w:rsid w:val="00820BBD"/>
    <w:rsid w:val="00820BC6"/>
    <w:rsid w:val="00820E42"/>
    <w:rsid w:val="0082125F"/>
    <w:rsid w:val="008212BA"/>
    <w:rsid w:val="00821C2E"/>
    <w:rsid w:val="00821DB1"/>
    <w:rsid w:val="00822526"/>
    <w:rsid w:val="008225C4"/>
    <w:rsid w:val="008226D7"/>
    <w:rsid w:val="00822C64"/>
    <w:rsid w:val="00823051"/>
    <w:rsid w:val="008230E9"/>
    <w:rsid w:val="008232C0"/>
    <w:rsid w:val="00823416"/>
    <w:rsid w:val="00823A39"/>
    <w:rsid w:val="00824DB7"/>
    <w:rsid w:val="00824FA0"/>
    <w:rsid w:val="0082503E"/>
    <w:rsid w:val="00825FC7"/>
    <w:rsid w:val="0082621E"/>
    <w:rsid w:val="008268CB"/>
    <w:rsid w:val="00826AD0"/>
    <w:rsid w:val="008271B8"/>
    <w:rsid w:val="008274B5"/>
    <w:rsid w:val="0082785C"/>
    <w:rsid w:val="00827DEE"/>
    <w:rsid w:val="0083006A"/>
    <w:rsid w:val="008304E5"/>
    <w:rsid w:val="008305EE"/>
    <w:rsid w:val="00830655"/>
    <w:rsid w:val="00831038"/>
    <w:rsid w:val="008311E9"/>
    <w:rsid w:val="008312CD"/>
    <w:rsid w:val="008315B0"/>
    <w:rsid w:val="00831707"/>
    <w:rsid w:val="00831721"/>
    <w:rsid w:val="008318B3"/>
    <w:rsid w:val="00831B10"/>
    <w:rsid w:val="00832079"/>
    <w:rsid w:val="0083207C"/>
    <w:rsid w:val="00832209"/>
    <w:rsid w:val="008322D6"/>
    <w:rsid w:val="00832302"/>
    <w:rsid w:val="0083242F"/>
    <w:rsid w:val="00832487"/>
    <w:rsid w:val="0083275F"/>
    <w:rsid w:val="00832A28"/>
    <w:rsid w:val="00832ADC"/>
    <w:rsid w:val="00832BD5"/>
    <w:rsid w:val="00832F9A"/>
    <w:rsid w:val="00832FED"/>
    <w:rsid w:val="008331B0"/>
    <w:rsid w:val="00833299"/>
    <w:rsid w:val="008338EE"/>
    <w:rsid w:val="00833919"/>
    <w:rsid w:val="0083395A"/>
    <w:rsid w:val="00833DB7"/>
    <w:rsid w:val="00833E58"/>
    <w:rsid w:val="00833F38"/>
    <w:rsid w:val="00834117"/>
    <w:rsid w:val="00834504"/>
    <w:rsid w:val="00834700"/>
    <w:rsid w:val="008348AB"/>
    <w:rsid w:val="00835044"/>
    <w:rsid w:val="00835264"/>
    <w:rsid w:val="008355CB"/>
    <w:rsid w:val="008360B7"/>
    <w:rsid w:val="00836101"/>
    <w:rsid w:val="008361AF"/>
    <w:rsid w:val="008362BA"/>
    <w:rsid w:val="00836687"/>
    <w:rsid w:val="00836933"/>
    <w:rsid w:val="00836C29"/>
    <w:rsid w:val="00837338"/>
    <w:rsid w:val="008376F3"/>
    <w:rsid w:val="008378CB"/>
    <w:rsid w:val="008379F5"/>
    <w:rsid w:val="00837BBF"/>
    <w:rsid w:val="00837BF2"/>
    <w:rsid w:val="008401A8"/>
    <w:rsid w:val="00840456"/>
    <w:rsid w:val="008404A3"/>
    <w:rsid w:val="008404BF"/>
    <w:rsid w:val="0084094D"/>
    <w:rsid w:val="00840BB1"/>
    <w:rsid w:val="00840C4B"/>
    <w:rsid w:val="00840D33"/>
    <w:rsid w:val="00840F58"/>
    <w:rsid w:val="00841057"/>
    <w:rsid w:val="008410E8"/>
    <w:rsid w:val="00841265"/>
    <w:rsid w:val="008414FF"/>
    <w:rsid w:val="00841828"/>
    <w:rsid w:val="0084189C"/>
    <w:rsid w:val="008419DF"/>
    <w:rsid w:val="00841A2A"/>
    <w:rsid w:val="00841AB3"/>
    <w:rsid w:val="00841B07"/>
    <w:rsid w:val="00841C44"/>
    <w:rsid w:val="00841CF0"/>
    <w:rsid w:val="00841D0E"/>
    <w:rsid w:val="00842083"/>
    <w:rsid w:val="00842832"/>
    <w:rsid w:val="00843067"/>
    <w:rsid w:val="0084330B"/>
    <w:rsid w:val="00843476"/>
    <w:rsid w:val="008436D7"/>
    <w:rsid w:val="00843908"/>
    <w:rsid w:val="00843A33"/>
    <w:rsid w:val="00843F65"/>
    <w:rsid w:val="00844166"/>
    <w:rsid w:val="00844260"/>
    <w:rsid w:val="00844785"/>
    <w:rsid w:val="00844834"/>
    <w:rsid w:val="00844C47"/>
    <w:rsid w:val="00844FBB"/>
    <w:rsid w:val="00845749"/>
    <w:rsid w:val="008457DC"/>
    <w:rsid w:val="00845DB4"/>
    <w:rsid w:val="00845E72"/>
    <w:rsid w:val="008464FE"/>
    <w:rsid w:val="00846AAE"/>
    <w:rsid w:val="00846B0E"/>
    <w:rsid w:val="00846B90"/>
    <w:rsid w:val="00846DA5"/>
    <w:rsid w:val="008471C7"/>
    <w:rsid w:val="008475BC"/>
    <w:rsid w:val="00847932"/>
    <w:rsid w:val="00847A57"/>
    <w:rsid w:val="00847A65"/>
    <w:rsid w:val="00847D92"/>
    <w:rsid w:val="00847DA6"/>
    <w:rsid w:val="00847DC7"/>
    <w:rsid w:val="00847E29"/>
    <w:rsid w:val="00847F10"/>
    <w:rsid w:val="0085088A"/>
    <w:rsid w:val="00850C14"/>
    <w:rsid w:val="00850DE4"/>
    <w:rsid w:val="008512B6"/>
    <w:rsid w:val="008512EC"/>
    <w:rsid w:val="0085154B"/>
    <w:rsid w:val="008515A1"/>
    <w:rsid w:val="00851AB4"/>
    <w:rsid w:val="00851AE6"/>
    <w:rsid w:val="00851B87"/>
    <w:rsid w:val="00851D1C"/>
    <w:rsid w:val="00851F01"/>
    <w:rsid w:val="00851F65"/>
    <w:rsid w:val="00851F88"/>
    <w:rsid w:val="00851FB4"/>
    <w:rsid w:val="00852642"/>
    <w:rsid w:val="008527C6"/>
    <w:rsid w:val="008529E0"/>
    <w:rsid w:val="00852B25"/>
    <w:rsid w:val="00852B5C"/>
    <w:rsid w:val="00852B8E"/>
    <w:rsid w:val="00852C2B"/>
    <w:rsid w:val="00852CB8"/>
    <w:rsid w:val="008530A3"/>
    <w:rsid w:val="00853130"/>
    <w:rsid w:val="0085331E"/>
    <w:rsid w:val="008535FF"/>
    <w:rsid w:val="00854521"/>
    <w:rsid w:val="00854694"/>
    <w:rsid w:val="008546BA"/>
    <w:rsid w:val="008548D8"/>
    <w:rsid w:val="0085495E"/>
    <w:rsid w:val="008549F7"/>
    <w:rsid w:val="00854D4A"/>
    <w:rsid w:val="008550BA"/>
    <w:rsid w:val="00855105"/>
    <w:rsid w:val="008553C5"/>
    <w:rsid w:val="00855641"/>
    <w:rsid w:val="0085574C"/>
    <w:rsid w:val="008557E6"/>
    <w:rsid w:val="008559FA"/>
    <w:rsid w:val="00855CFC"/>
    <w:rsid w:val="00855F04"/>
    <w:rsid w:val="00855FD4"/>
    <w:rsid w:val="00856284"/>
    <w:rsid w:val="008564F7"/>
    <w:rsid w:val="00856986"/>
    <w:rsid w:val="00856E16"/>
    <w:rsid w:val="00857198"/>
    <w:rsid w:val="008578B6"/>
    <w:rsid w:val="008604BA"/>
    <w:rsid w:val="008605F5"/>
    <w:rsid w:val="00860AA6"/>
    <w:rsid w:val="00860B85"/>
    <w:rsid w:val="00860BC5"/>
    <w:rsid w:val="00860BFB"/>
    <w:rsid w:val="00860CA9"/>
    <w:rsid w:val="00860D1E"/>
    <w:rsid w:val="00860EB1"/>
    <w:rsid w:val="00860FB8"/>
    <w:rsid w:val="00861680"/>
    <w:rsid w:val="0086179D"/>
    <w:rsid w:val="00861E14"/>
    <w:rsid w:val="00861E8A"/>
    <w:rsid w:val="00862231"/>
    <w:rsid w:val="00862691"/>
    <w:rsid w:val="008627EC"/>
    <w:rsid w:val="00862ABA"/>
    <w:rsid w:val="00862E21"/>
    <w:rsid w:val="00863525"/>
    <w:rsid w:val="00863AF0"/>
    <w:rsid w:val="00863DA9"/>
    <w:rsid w:val="00863F26"/>
    <w:rsid w:val="00863F63"/>
    <w:rsid w:val="0086416A"/>
    <w:rsid w:val="0086424E"/>
    <w:rsid w:val="008647C8"/>
    <w:rsid w:val="00864862"/>
    <w:rsid w:val="00864922"/>
    <w:rsid w:val="008649AC"/>
    <w:rsid w:val="00864ACE"/>
    <w:rsid w:val="00865093"/>
    <w:rsid w:val="0086531B"/>
    <w:rsid w:val="0086590D"/>
    <w:rsid w:val="00865BB2"/>
    <w:rsid w:val="008668B1"/>
    <w:rsid w:val="008672F7"/>
    <w:rsid w:val="00867568"/>
    <w:rsid w:val="00867F1E"/>
    <w:rsid w:val="0087031D"/>
    <w:rsid w:val="00870437"/>
    <w:rsid w:val="00870500"/>
    <w:rsid w:val="00870622"/>
    <w:rsid w:val="0087064A"/>
    <w:rsid w:val="0087070B"/>
    <w:rsid w:val="00870949"/>
    <w:rsid w:val="008709E1"/>
    <w:rsid w:val="00870C14"/>
    <w:rsid w:val="00870CA4"/>
    <w:rsid w:val="00871059"/>
    <w:rsid w:val="008711F3"/>
    <w:rsid w:val="00871331"/>
    <w:rsid w:val="008715F6"/>
    <w:rsid w:val="00871A41"/>
    <w:rsid w:val="00871F6E"/>
    <w:rsid w:val="0087281A"/>
    <w:rsid w:val="00872979"/>
    <w:rsid w:val="00872ADA"/>
    <w:rsid w:val="00872F72"/>
    <w:rsid w:val="0087308D"/>
    <w:rsid w:val="00873263"/>
    <w:rsid w:val="00873AA2"/>
    <w:rsid w:val="00873E97"/>
    <w:rsid w:val="008741AA"/>
    <w:rsid w:val="008743EA"/>
    <w:rsid w:val="008744E2"/>
    <w:rsid w:val="0087460A"/>
    <w:rsid w:val="008746CF"/>
    <w:rsid w:val="0087474B"/>
    <w:rsid w:val="00874854"/>
    <w:rsid w:val="008748A1"/>
    <w:rsid w:val="00874E38"/>
    <w:rsid w:val="008757C2"/>
    <w:rsid w:val="008759C7"/>
    <w:rsid w:val="00875B0F"/>
    <w:rsid w:val="00875BBD"/>
    <w:rsid w:val="00875DF3"/>
    <w:rsid w:val="00875F1A"/>
    <w:rsid w:val="008761B9"/>
    <w:rsid w:val="00876281"/>
    <w:rsid w:val="0087663C"/>
    <w:rsid w:val="00876668"/>
    <w:rsid w:val="00876671"/>
    <w:rsid w:val="00876738"/>
    <w:rsid w:val="00876995"/>
    <w:rsid w:val="00876AE7"/>
    <w:rsid w:val="00876DF8"/>
    <w:rsid w:val="008770A6"/>
    <w:rsid w:val="008771BF"/>
    <w:rsid w:val="008775F6"/>
    <w:rsid w:val="00877664"/>
    <w:rsid w:val="008776D6"/>
    <w:rsid w:val="00877AEE"/>
    <w:rsid w:val="00877C96"/>
    <w:rsid w:val="0088058A"/>
    <w:rsid w:val="008806AB"/>
    <w:rsid w:val="008808A6"/>
    <w:rsid w:val="00880952"/>
    <w:rsid w:val="00880971"/>
    <w:rsid w:val="00880997"/>
    <w:rsid w:val="00881CF7"/>
    <w:rsid w:val="00881D76"/>
    <w:rsid w:val="008820C8"/>
    <w:rsid w:val="0088229E"/>
    <w:rsid w:val="00882543"/>
    <w:rsid w:val="008825AC"/>
    <w:rsid w:val="00882782"/>
    <w:rsid w:val="00882A15"/>
    <w:rsid w:val="00882CD5"/>
    <w:rsid w:val="00882F12"/>
    <w:rsid w:val="00883093"/>
    <w:rsid w:val="0088314D"/>
    <w:rsid w:val="0088388D"/>
    <w:rsid w:val="0088394C"/>
    <w:rsid w:val="00883A74"/>
    <w:rsid w:val="00883C0C"/>
    <w:rsid w:val="00883D60"/>
    <w:rsid w:val="00883D85"/>
    <w:rsid w:val="008841E3"/>
    <w:rsid w:val="0088472D"/>
    <w:rsid w:val="0088529F"/>
    <w:rsid w:val="008853F6"/>
    <w:rsid w:val="008856CD"/>
    <w:rsid w:val="008856D5"/>
    <w:rsid w:val="008859DB"/>
    <w:rsid w:val="00885B71"/>
    <w:rsid w:val="00885DB8"/>
    <w:rsid w:val="00886611"/>
    <w:rsid w:val="00886848"/>
    <w:rsid w:val="00886942"/>
    <w:rsid w:val="00886CB0"/>
    <w:rsid w:val="00887128"/>
    <w:rsid w:val="008874CF"/>
    <w:rsid w:val="008875AA"/>
    <w:rsid w:val="008875CC"/>
    <w:rsid w:val="00887F1A"/>
    <w:rsid w:val="0089077A"/>
    <w:rsid w:val="00890A5B"/>
    <w:rsid w:val="00890CAA"/>
    <w:rsid w:val="00890FCE"/>
    <w:rsid w:val="00891187"/>
    <w:rsid w:val="0089159F"/>
    <w:rsid w:val="008917B7"/>
    <w:rsid w:val="0089204B"/>
    <w:rsid w:val="0089252E"/>
    <w:rsid w:val="00892B9F"/>
    <w:rsid w:val="00893330"/>
    <w:rsid w:val="008936EC"/>
    <w:rsid w:val="00893A81"/>
    <w:rsid w:val="00893C65"/>
    <w:rsid w:val="00893DFB"/>
    <w:rsid w:val="00894066"/>
    <w:rsid w:val="00894389"/>
    <w:rsid w:val="008944F2"/>
    <w:rsid w:val="0089460B"/>
    <w:rsid w:val="008947C0"/>
    <w:rsid w:val="00894817"/>
    <w:rsid w:val="00894843"/>
    <w:rsid w:val="00894925"/>
    <w:rsid w:val="00894A46"/>
    <w:rsid w:val="00894E53"/>
    <w:rsid w:val="00894EEB"/>
    <w:rsid w:val="0089521F"/>
    <w:rsid w:val="00895301"/>
    <w:rsid w:val="008954BD"/>
    <w:rsid w:val="00895639"/>
    <w:rsid w:val="00895CED"/>
    <w:rsid w:val="0089685A"/>
    <w:rsid w:val="00896BE3"/>
    <w:rsid w:val="00896C97"/>
    <w:rsid w:val="00896E92"/>
    <w:rsid w:val="00897315"/>
    <w:rsid w:val="0089772B"/>
    <w:rsid w:val="00897992"/>
    <w:rsid w:val="00897C28"/>
    <w:rsid w:val="00897C3E"/>
    <w:rsid w:val="00897D55"/>
    <w:rsid w:val="008A02DE"/>
    <w:rsid w:val="008A063C"/>
    <w:rsid w:val="008A0B16"/>
    <w:rsid w:val="008A0D34"/>
    <w:rsid w:val="008A130C"/>
    <w:rsid w:val="008A1BB4"/>
    <w:rsid w:val="008A1EE4"/>
    <w:rsid w:val="008A1F78"/>
    <w:rsid w:val="008A24BC"/>
    <w:rsid w:val="008A2691"/>
    <w:rsid w:val="008A27CF"/>
    <w:rsid w:val="008A28C2"/>
    <w:rsid w:val="008A2930"/>
    <w:rsid w:val="008A2D49"/>
    <w:rsid w:val="008A2E59"/>
    <w:rsid w:val="008A2E9A"/>
    <w:rsid w:val="008A3585"/>
    <w:rsid w:val="008A3592"/>
    <w:rsid w:val="008A3A0C"/>
    <w:rsid w:val="008A3BE6"/>
    <w:rsid w:val="008A3C8E"/>
    <w:rsid w:val="008A3D02"/>
    <w:rsid w:val="008A3E2D"/>
    <w:rsid w:val="008A4430"/>
    <w:rsid w:val="008A451B"/>
    <w:rsid w:val="008A491A"/>
    <w:rsid w:val="008A5217"/>
    <w:rsid w:val="008A577A"/>
    <w:rsid w:val="008A57B6"/>
    <w:rsid w:val="008A597A"/>
    <w:rsid w:val="008A5B34"/>
    <w:rsid w:val="008A5DFF"/>
    <w:rsid w:val="008A5EBC"/>
    <w:rsid w:val="008A5F36"/>
    <w:rsid w:val="008A5FDD"/>
    <w:rsid w:val="008A5FE4"/>
    <w:rsid w:val="008A65EB"/>
    <w:rsid w:val="008A6E23"/>
    <w:rsid w:val="008A7205"/>
    <w:rsid w:val="008A7531"/>
    <w:rsid w:val="008A7D02"/>
    <w:rsid w:val="008A7DA9"/>
    <w:rsid w:val="008A7DFD"/>
    <w:rsid w:val="008A7FE1"/>
    <w:rsid w:val="008B0116"/>
    <w:rsid w:val="008B08B9"/>
    <w:rsid w:val="008B14CC"/>
    <w:rsid w:val="008B16BF"/>
    <w:rsid w:val="008B1778"/>
    <w:rsid w:val="008B1793"/>
    <w:rsid w:val="008B1A33"/>
    <w:rsid w:val="008B1E91"/>
    <w:rsid w:val="008B2059"/>
    <w:rsid w:val="008B207A"/>
    <w:rsid w:val="008B245F"/>
    <w:rsid w:val="008B27E3"/>
    <w:rsid w:val="008B2C8B"/>
    <w:rsid w:val="008B31EB"/>
    <w:rsid w:val="008B3A30"/>
    <w:rsid w:val="008B3A3F"/>
    <w:rsid w:val="008B3C7C"/>
    <w:rsid w:val="008B3CEB"/>
    <w:rsid w:val="008B3CFE"/>
    <w:rsid w:val="008B3E26"/>
    <w:rsid w:val="008B4446"/>
    <w:rsid w:val="008B4678"/>
    <w:rsid w:val="008B485E"/>
    <w:rsid w:val="008B4AA0"/>
    <w:rsid w:val="008B4F69"/>
    <w:rsid w:val="008B4FA9"/>
    <w:rsid w:val="008B5120"/>
    <w:rsid w:val="008B514E"/>
    <w:rsid w:val="008B5219"/>
    <w:rsid w:val="008B55D4"/>
    <w:rsid w:val="008B58A5"/>
    <w:rsid w:val="008B58EE"/>
    <w:rsid w:val="008B5A1E"/>
    <w:rsid w:val="008B5C54"/>
    <w:rsid w:val="008B60B0"/>
    <w:rsid w:val="008B61B2"/>
    <w:rsid w:val="008B62C8"/>
    <w:rsid w:val="008B6702"/>
    <w:rsid w:val="008B6943"/>
    <w:rsid w:val="008B6A4B"/>
    <w:rsid w:val="008B6F32"/>
    <w:rsid w:val="008B713F"/>
    <w:rsid w:val="008B7431"/>
    <w:rsid w:val="008B749D"/>
    <w:rsid w:val="008B74C5"/>
    <w:rsid w:val="008B76B1"/>
    <w:rsid w:val="008B7AFF"/>
    <w:rsid w:val="008B7C9C"/>
    <w:rsid w:val="008B7E26"/>
    <w:rsid w:val="008C0412"/>
    <w:rsid w:val="008C0480"/>
    <w:rsid w:val="008C0ADA"/>
    <w:rsid w:val="008C0AF5"/>
    <w:rsid w:val="008C0B45"/>
    <w:rsid w:val="008C0F2E"/>
    <w:rsid w:val="008C0F3D"/>
    <w:rsid w:val="008C0F4A"/>
    <w:rsid w:val="008C15EF"/>
    <w:rsid w:val="008C1703"/>
    <w:rsid w:val="008C212E"/>
    <w:rsid w:val="008C219D"/>
    <w:rsid w:val="008C367F"/>
    <w:rsid w:val="008C380C"/>
    <w:rsid w:val="008C3F56"/>
    <w:rsid w:val="008C40FC"/>
    <w:rsid w:val="008C427E"/>
    <w:rsid w:val="008C42C2"/>
    <w:rsid w:val="008C4352"/>
    <w:rsid w:val="008C4441"/>
    <w:rsid w:val="008C4505"/>
    <w:rsid w:val="008C47B0"/>
    <w:rsid w:val="008C55B3"/>
    <w:rsid w:val="008C5821"/>
    <w:rsid w:val="008C5CCD"/>
    <w:rsid w:val="008C5D40"/>
    <w:rsid w:val="008C5ECC"/>
    <w:rsid w:val="008C6E8A"/>
    <w:rsid w:val="008C6F59"/>
    <w:rsid w:val="008C7163"/>
    <w:rsid w:val="008C753F"/>
    <w:rsid w:val="008C7766"/>
    <w:rsid w:val="008C784D"/>
    <w:rsid w:val="008C797D"/>
    <w:rsid w:val="008C7B25"/>
    <w:rsid w:val="008C7B50"/>
    <w:rsid w:val="008C7CE9"/>
    <w:rsid w:val="008C7EF8"/>
    <w:rsid w:val="008D004E"/>
    <w:rsid w:val="008D046A"/>
    <w:rsid w:val="008D0807"/>
    <w:rsid w:val="008D0826"/>
    <w:rsid w:val="008D0C81"/>
    <w:rsid w:val="008D11F3"/>
    <w:rsid w:val="008D1316"/>
    <w:rsid w:val="008D162E"/>
    <w:rsid w:val="008D17CF"/>
    <w:rsid w:val="008D1C87"/>
    <w:rsid w:val="008D1FB8"/>
    <w:rsid w:val="008D20DE"/>
    <w:rsid w:val="008D217C"/>
    <w:rsid w:val="008D22E7"/>
    <w:rsid w:val="008D23FF"/>
    <w:rsid w:val="008D2650"/>
    <w:rsid w:val="008D295C"/>
    <w:rsid w:val="008D2A12"/>
    <w:rsid w:val="008D3692"/>
    <w:rsid w:val="008D3AC8"/>
    <w:rsid w:val="008D3B74"/>
    <w:rsid w:val="008D415E"/>
    <w:rsid w:val="008D42AA"/>
    <w:rsid w:val="008D439B"/>
    <w:rsid w:val="008D4615"/>
    <w:rsid w:val="008D4757"/>
    <w:rsid w:val="008D47AB"/>
    <w:rsid w:val="008D4845"/>
    <w:rsid w:val="008D4A43"/>
    <w:rsid w:val="008D4ABD"/>
    <w:rsid w:val="008D4BD0"/>
    <w:rsid w:val="008D4C8E"/>
    <w:rsid w:val="008D558B"/>
    <w:rsid w:val="008D55D7"/>
    <w:rsid w:val="008D5658"/>
    <w:rsid w:val="008D5951"/>
    <w:rsid w:val="008D5E4B"/>
    <w:rsid w:val="008D61AB"/>
    <w:rsid w:val="008D67B7"/>
    <w:rsid w:val="008D6EF0"/>
    <w:rsid w:val="008D6EF9"/>
    <w:rsid w:val="008D717A"/>
    <w:rsid w:val="008D7232"/>
    <w:rsid w:val="008D72BA"/>
    <w:rsid w:val="008D72F7"/>
    <w:rsid w:val="008D7762"/>
    <w:rsid w:val="008D7C80"/>
    <w:rsid w:val="008E1113"/>
    <w:rsid w:val="008E1753"/>
    <w:rsid w:val="008E1E08"/>
    <w:rsid w:val="008E1F4E"/>
    <w:rsid w:val="008E224B"/>
    <w:rsid w:val="008E2585"/>
    <w:rsid w:val="008E2AF1"/>
    <w:rsid w:val="008E2B1E"/>
    <w:rsid w:val="008E2BE9"/>
    <w:rsid w:val="008E2D29"/>
    <w:rsid w:val="008E3498"/>
    <w:rsid w:val="008E3563"/>
    <w:rsid w:val="008E373B"/>
    <w:rsid w:val="008E3787"/>
    <w:rsid w:val="008E3A0D"/>
    <w:rsid w:val="008E3D8B"/>
    <w:rsid w:val="008E41CC"/>
    <w:rsid w:val="008E427C"/>
    <w:rsid w:val="008E44D4"/>
    <w:rsid w:val="008E46E1"/>
    <w:rsid w:val="008E48AA"/>
    <w:rsid w:val="008E4EFD"/>
    <w:rsid w:val="008E4F81"/>
    <w:rsid w:val="008E5087"/>
    <w:rsid w:val="008E51B5"/>
    <w:rsid w:val="008E538E"/>
    <w:rsid w:val="008E6303"/>
    <w:rsid w:val="008E6557"/>
    <w:rsid w:val="008E6A71"/>
    <w:rsid w:val="008E6A8A"/>
    <w:rsid w:val="008E6AB9"/>
    <w:rsid w:val="008E6CE6"/>
    <w:rsid w:val="008E6D16"/>
    <w:rsid w:val="008E6DA3"/>
    <w:rsid w:val="008E7321"/>
    <w:rsid w:val="008E74A4"/>
    <w:rsid w:val="008E750C"/>
    <w:rsid w:val="008E75D6"/>
    <w:rsid w:val="008E75EC"/>
    <w:rsid w:val="008E786E"/>
    <w:rsid w:val="008E7997"/>
    <w:rsid w:val="008E7BD2"/>
    <w:rsid w:val="008F0341"/>
    <w:rsid w:val="008F0515"/>
    <w:rsid w:val="008F09D2"/>
    <w:rsid w:val="008F0A3B"/>
    <w:rsid w:val="008F0C09"/>
    <w:rsid w:val="008F106F"/>
    <w:rsid w:val="008F10F0"/>
    <w:rsid w:val="008F1404"/>
    <w:rsid w:val="008F14CF"/>
    <w:rsid w:val="008F17DB"/>
    <w:rsid w:val="008F18AF"/>
    <w:rsid w:val="008F190D"/>
    <w:rsid w:val="008F1C2E"/>
    <w:rsid w:val="008F1CF5"/>
    <w:rsid w:val="008F206D"/>
    <w:rsid w:val="008F21FD"/>
    <w:rsid w:val="008F2798"/>
    <w:rsid w:val="008F27A5"/>
    <w:rsid w:val="008F284A"/>
    <w:rsid w:val="008F2D25"/>
    <w:rsid w:val="008F3037"/>
    <w:rsid w:val="008F31E9"/>
    <w:rsid w:val="008F3314"/>
    <w:rsid w:val="008F3644"/>
    <w:rsid w:val="008F378E"/>
    <w:rsid w:val="008F434E"/>
    <w:rsid w:val="008F460E"/>
    <w:rsid w:val="008F469D"/>
    <w:rsid w:val="008F48A7"/>
    <w:rsid w:val="008F49F2"/>
    <w:rsid w:val="008F4A4A"/>
    <w:rsid w:val="008F4BAE"/>
    <w:rsid w:val="008F4BB8"/>
    <w:rsid w:val="008F4F6E"/>
    <w:rsid w:val="008F50C9"/>
    <w:rsid w:val="008F50D2"/>
    <w:rsid w:val="008F52CF"/>
    <w:rsid w:val="008F52D4"/>
    <w:rsid w:val="008F5B35"/>
    <w:rsid w:val="008F5E74"/>
    <w:rsid w:val="008F6378"/>
    <w:rsid w:val="008F63E9"/>
    <w:rsid w:val="008F65AF"/>
    <w:rsid w:val="008F660D"/>
    <w:rsid w:val="008F6E68"/>
    <w:rsid w:val="008F7127"/>
    <w:rsid w:val="008F754F"/>
    <w:rsid w:val="008F77EF"/>
    <w:rsid w:val="008F7C3C"/>
    <w:rsid w:val="008F7F2A"/>
    <w:rsid w:val="0090013B"/>
    <w:rsid w:val="00900224"/>
    <w:rsid w:val="009006F5"/>
    <w:rsid w:val="009009C5"/>
    <w:rsid w:val="00900D67"/>
    <w:rsid w:val="00900D6A"/>
    <w:rsid w:val="00900E50"/>
    <w:rsid w:val="00900ED5"/>
    <w:rsid w:val="009010B1"/>
    <w:rsid w:val="009014E7"/>
    <w:rsid w:val="009015E6"/>
    <w:rsid w:val="00901886"/>
    <w:rsid w:val="009018AD"/>
    <w:rsid w:val="009018B8"/>
    <w:rsid w:val="00901C10"/>
    <w:rsid w:val="00901CA3"/>
    <w:rsid w:val="00902657"/>
    <w:rsid w:val="009027B9"/>
    <w:rsid w:val="00902943"/>
    <w:rsid w:val="00902D01"/>
    <w:rsid w:val="009035A8"/>
    <w:rsid w:val="00903E1C"/>
    <w:rsid w:val="00903EC6"/>
    <w:rsid w:val="0090407E"/>
    <w:rsid w:val="009040FF"/>
    <w:rsid w:val="0090426B"/>
    <w:rsid w:val="00904321"/>
    <w:rsid w:val="0090436E"/>
    <w:rsid w:val="0090467D"/>
    <w:rsid w:val="009047F8"/>
    <w:rsid w:val="00904CA7"/>
    <w:rsid w:val="00904DCF"/>
    <w:rsid w:val="00905260"/>
    <w:rsid w:val="00905301"/>
    <w:rsid w:val="00905340"/>
    <w:rsid w:val="00905645"/>
    <w:rsid w:val="0090671E"/>
    <w:rsid w:val="0090690D"/>
    <w:rsid w:val="00906E63"/>
    <w:rsid w:val="00906EDA"/>
    <w:rsid w:val="00906F0B"/>
    <w:rsid w:val="0090711A"/>
    <w:rsid w:val="0090756C"/>
    <w:rsid w:val="0091034D"/>
    <w:rsid w:val="009103CC"/>
    <w:rsid w:val="00910929"/>
    <w:rsid w:val="00910BE6"/>
    <w:rsid w:val="00910DA9"/>
    <w:rsid w:val="00910FE2"/>
    <w:rsid w:val="0091120C"/>
    <w:rsid w:val="009112B9"/>
    <w:rsid w:val="00911317"/>
    <w:rsid w:val="00911485"/>
    <w:rsid w:val="00911545"/>
    <w:rsid w:val="00911609"/>
    <w:rsid w:val="00911734"/>
    <w:rsid w:val="00911881"/>
    <w:rsid w:val="00911FD1"/>
    <w:rsid w:val="0091216F"/>
    <w:rsid w:val="009122C3"/>
    <w:rsid w:val="0091265E"/>
    <w:rsid w:val="00912711"/>
    <w:rsid w:val="009128ED"/>
    <w:rsid w:val="00912B6A"/>
    <w:rsid w:val="00912B93"/>
    <w:rsid w:val="00912D3B"/>
    <w:rsid w:val="009133C0"/>
    <w:rsid w:val="00913871"/>
    <w:rsid w:val="00913937"/>
    <w:rsid w:val="00913BF6"/>
    <w:rsid w:val="0091434E"/>
    <w:rsid w:val="009143A2"/>
    <w:rsid w:val="009144D9"/>
    <w:rsid w:val="00914790"/>
    <w:rsid w:val="009148EF"/>
    <w:rsid w:val="00914D21"/>
    <w:rsid w:val="009151FE"/>
    <w:rsid w:val="00915583"/>
    <w:rsid w:val="00915677"/>
    <w:rsid w:val="0091568B"/>
    <w:rsid w:val="009157D3"/>
    <w:rsid w:val="009159C2"/>
    <w:rsid w:val="00915D79"/>
    <w:rsid w:val="00915D90"/>
    <w:rsid w:val="00915DFD"/>
    <w:rsid w:val="00915FB2"/>
    <w:rsid w:val="00916160"/>
    <w:rsid w:val="0091650D"/>
    <w:rsid w:val="009166E5"/>
    <w:rsid w:val="0091680C"/>
    <w:rsid w:val="00916A0A"/>
    <w:rsid w:val="00916AA5"/>
    <w:rsid w:val="00916D25"/>
    <w:rsid w:val="00916FD1"/>
    <w:rsid w:val="0091715F"/>
    <w:rsid w:val="00917293"/>
    <w:rsid w:val="00917510"/>
    <w:rsid w:val="00917693"/>
    <w:rsid w:val="009176A4"/>
    <w:rsid w:val="00917B51"/>
    <w:rsid w:val="00917C14"/>
    <w:rsid w:val="00920070"/>
    <w:rsid w:val="00920381"/>
    <w:rsid w:val="009203D5"/>
    <w:rsid w:val="009204C1"/>
    <w:rsid w:val="00920D07"/>
    <w:rsid w:val="00921327"/>
    <w:rsid w:val="009217A5"/>
    <w:rsid w:val="009217EF"/>
    <w:rsid w:val="00921847"/>
    <w:rsid w:val="0092191D"/>
    <w:rsid w:val="00921930"/>
    <w:rsid w:val="00921A4A"/>
    <w:rsid w:val="00921C8C"/>
    <w:rsid w:val="00921DA5"/>
    <w:rsid w:val="009221EE"/>
    <w:rsid w:val="0092279B"/>
    <w:rsid w:val="00922937"/>
    <w:rsid w:val="009235D7"/>
    <w:rsid w:val="00923960"/>
    <w:rsid w:val="00923A61"/>
    <w:rsid w:val="00923D49"/>
    <w:rsid w:val="00923FF3"/>
    <w:rsid w:val="009246C6"/>
    <w:rsid w:val="0092475F"/>
    <w:rsid w:val="00924CC2"/>
    <w:rsid w:val="00924F79"/>
    <w:rsid w:val="009253F6"/>
    <w:rsid w:val="00926194"/>
    <w:rsid w:val="00926233"/>
    <w:rsid w:val="00926839"/>
    <w:rsid w:val="009269DE"/>
    <w:rsid w:val="00926A73"/>
    <w:rsid w:val="00926BA2"/>
    <w:rsid w:val="00926F13"/>
    <w:rsid w:val="00926FFB"/>
    <w:rsid w:val="00927332"/>
    <w:rsid w:val="0092786D"/>
    <w:rsid w:val="009279B2"/>
    <w:rsid w:val="009279EB"/>
    <w:rsid w:val="00927D99"/>
    <w:rsid w:val="00930316"/>
    <w:rsid w:val="0093034D"/>
    <w:rsid w:val="009306DB"/>
    <w:rsid w:val="00930935"/>
    <w:rsid w:val="00930A0B"/>
    <w:rsid w:val="0093107B"/>
    <w:rsid w:val="00931175"/>
    <w:rsid w:val="009312EB"/>
    <w:rsid w:val="00931480"/>
    <w:rsid w:val="009315E5"/>
    <w:rsid w:val="00931852"/>
    <w:rsid w:val="009319DE"/>
    <w:rsid w:val="00931CB2"/>
    <w:rsid w:val="00931E54"/>
    <w:rsid w:val="00931F25"/>
    <w:rsid w:val="00932A33"/>
    <w:rsid w:val="0093309E"/>
    <w:rsid w:val="00933212"/>
    <w:rsid w:val="009339DC"/>
    <w:rsid w:val="009339ED"/>
    <w:rsid w:val="00933ED1"/>
    <w:rsid w:val="00933F93"/>
    <w:rsid w:val="00933FD6"/>
    <w:rsid w:val="009340A1"/>
    <w:rsid w:val="00934683"/>
    <w:rsid w:val="00934C2E"/>
    <w:rsid w:val="00934CD6"/>
    <w:rsid w:val="00934D65"/>
    <w:rsid w:val="00935082"/>
    <w:rsid w:val="0093511B"/>
    <w:rsid w:val="00936032"/>
    <w:rsid w:val="00936733"/>
    <w:rsid w:val="00936A8C"/>
    <w:rsid w:val="00936D12"/>
    <w:rsid w:val="00936DF1"/>
    <w:rsid w:val="00937A74"/>
    <w:rsid w:val="00937A9E"/>
    <w:rsid w:val="00937B04"/>
    <w:rsid w:val="00937BE3"/>
    <w:rsid w:val="00937D1D"/>
    <w:rsid w:val="0094013E"/>
    <w:rsid w:val="0094075D"/>
    <w:rsid w:val="00940BD6"/>
    <w:rsid w:val="009416FF"/>
    <w:rsid w:val="009417F9"/>
    <w:rsid w:val="00941830"/>
    <w:rsid w:val="009418AC"/>
    <w:rsid w:val="00941991"/>
    <w:rsid w:val="00941A12"/>
    <w:rsid w:val="00941F26"/>
    <w:rsid w:val="009420C2"/>
    <w:rsid w:val="009428AC"/>
    <w:rsid w:val="00942915"/>
    <w:rsid w:val="00942A7C"/>
    <w:rsid w:val="009435B3"/>
    <w:rsid w:val="009437C6"/>
    <w:rsid w:val="00943B75"/>
    <w:rsid w:val="00943B77"/>
    <w:rsid w:val="00943CE2"/>
    <w:rsid w:val="00943D49"/>
    <w:rsid w:val="009444E6"/>
    <w:rsid w:val="00944500"/>
    <w:rsid w:val="00944928"/>
    <w:rsid w:val="00944999"/>
    <w:rsid w:val="00944C7E"/>
    <w:rsid w:val="00944D4D"/>
    <w:rsid w:val="00945294"/>
    <w:rsid w:val="009452EA"/>
    <w:rsid w:val="00945407"/>
    <w:rsid w:val="009454C3"/>
    <w:rsid w:val="0094578E"/>
    <w:rsid w:val="00945824"/>
    <w:rsid w:val="00945A14"/>
    <w:rsid w:val="00945A24"/>
    <w:rsid w:val="00945C42"/>
    <w:rsid w:val="00945CB9"/>
    <w:rsid w:val="00946326"/>
    <w:rsid w:val="00946C89"/>
    <w:rsid w:val="009471FD"/>
    <w:rsid w:val="0094731E"/>
    <w:rsid w:val="00947A84"/>
    <w:rsid w:val="00947B83"/>
    <w:rsid w:val="00947C7E"/>
    <w:rsid w:val="00947D00"/>
    <w:rsid w:val="0095015C"/>
    <w:rsid w:val="00950588"/>
    <w:rsid w:val="00950758"/>
    <w:rsid w:val="009507EC"/>
    <w:rsid w:val="00950D35"/>
    <w:rsid w:val="00951005"/>
    <w:rsid w:val="0095113E"/>
    <w:rsid w:val="009511BF"/>
    <w:rsid w:val="00951639"/>
    <w:rsid w:val="00951916"/>
    <w:rsid w:val="00951B78"/>
    <w:rsid w:val="00952128"/>
    <w:rsid w:val="00952509"/>
    <w:rsid w:val="00952736"/>
    <w:rsid w:val="009527E9"/>
    <w:rsid w:val="00952998"/>
    <w:rsid w:val="00952A6D"/>
    <w:rsid w:val="00952AE1"/>
    <w:rsid w:val="00952B80"/>
    <w:rsid w:val="00952C5A"/>
    <w:rsid w:val="00952DC8"/>
    <w:rsid w:val="00952FCC"/>
    <w:rsid w:val="00953241"/>
    <w:rsid w:val="00953251"/>
    <w:rsid w:val="00953545"/>
    <w:rsid w:val="00953688"/>
    <w:rsid w:val="009536A7"/>
    <w:rsid w:val="009536D6"/>
    <w:rsid w:val="009540A1"/>
    <w:rsid w:val="009540B2"/>
    <w:rsid w:val="009540D3"/>
    <w:rsid w:val="00954446"/>
    <w:rsid w:val="009547C7"/>
    <w:rsid w:val="0095483E"/>
    <w:rsid w:val="009548FB"/>
    <w:rsid w:val="00954F06"/>
    <w:rsid w:val="009554FF"/>
    <w:rsid w:val="00955CC6"/>
    <w:rsid w:val="009565D3"/>
    <w:rsid w:val="0095676E"/>
    <w:rsid w:val="00956B74"/>
    <w:rsid w:val="00956D3A"/>
    <w:rsid w:val="00957258"/>
    <w:rsid w:val="00957688"/>
    <w:rsid w:val="009576AE"/>
    <w:rsid w:val="0095787D"/>
    <w:rsid w:val="00957AFC"/>
    <w:rsid w:val="00957EDA"/>
    <w:rsid w:val="009605AB"/>
    <w:rsid w:val="00960BBD"/>
    <w:rsid w:val="00960C32"/>
    <w:rsid w:val="00960C41"/>
    <w:rsid w:val="00960FBC"/>
    <w:rsid w:val="0096111F"/>
    <w:rsid w:val="00961384"/>
    <w:rsid w:val="009613E0"/>
    <w:rsid w:val="00961682"/>
    <w:rsid w:val="00961862"/>
    <w:rsid w:val="0096199E"/>
    <w:rsid w:val="00961BA9"/>
    <w:rsid w:val="00961C33"/>
    <w:rsid w:val="00961D05"/>
    <w:rsid w:val="009620AF"/>
    <w:rsid w:val="0096220A"/>
    <w:rsid w:val="0096229E"/>
    <w:rsid w:val="00962730"/>
    <w:rsid w:val="009629AD"/>
    <w:rsid w:val="00962A33"/>
    <w:rsid w:val="00962F94"/>
    <w:rsid w:val="0096338A"/>
    <w:rsid w:val="0096338F"/>
    <w:rsid w:val="00963734"/>
    <w:rsid w:val="009638C1"/>
    <w:rsid w:val="00963B16"/>
    <w:rsid w:val="00963C5B"/>
    <w:rsid w:val="00963F48"/>
    <w:rsid w:val="00964319"/>
    <w:rsid w:val="00964392"/>
    <w:rsid w:val="009648B9"/>
    <w:rsid w:val="00964BCD"/>
    <w:rsid w:val="00964C3B"/>
    <w:rsid w:val="0096561E"/>
    <w:rsid w:val="00965657"/>
    <w:rsid w:val="00965858"/>
    <w:rsid w:val="00965891"/>
    <w:rsid w:val="00965904"/>
    <w:rsid w:val="00965AB4"/>
    <w:rsid w:val="00965AE4"/>
    <w:rsid w:val="00965FEE"/>
    <w:rsid w:val="0096612C"/>
    <w:rsid w:val="009668A6"/>
    <w:rsid w:val="00966F11"/>
    <w:rsid w:val="00966FD1"/>
    <w:rsid w:val="009672CF"/>
    <w:rsid w:val="009673D5"/>
    <w:rsid w:val="0096764D"/>
    <w:rsid w:val="00967670"/>
    <w:rsid w:val="009679FD"/>
    <w:rsid w:val="00967B26"/>
    <w:rsid w:val="00967C46"/>
    <w:rsid w:val="00967D23"/>
    <w:rsid w:val="00967D87"/>
    <w:rsid w:val="00967FD7"/>
    <w:rsid w:val="009701B6"/>
    <w:rsid w:val="009703E9"/>
    <w:rsid w:val="009705A2"/>
    <w:rsid w:val="00970A94"/>
    <w:rsid w:val="00970B47"/>
    <w:rsid w:val="00970D75"/>
    <w:rsid w:val="00970EFD"/>
    <w:rsid w:val="00970F92"/>
    <w:rsid w:val="009711DA"/>
    <w:rsid w:val="00971649"/>
    <w:rsid w:val="009719D0"/>
    <w:rsid w:val="00971CDA"/>
    <w:rsid w:val="00971F05"/>
    <w:rsid w:val="00971F35"/>
    <w:rsid w:val="009720B8"/>
    <w:rsid w:val="00972275"/>
    <w:rsid w:val="009722A5"/>
    <w:rsid w:val="00972517"/>
    <w:rsid w:val="00972541"/>
    <w:rsid w:val="00973161"/>
    <w:rsid w:val="00973193"/>
    <w:rsid w:val="009734FD"/>
    <w:rsid w:val="00973CB4"/>
    <w:rsid w:val="00973CFE"/>
    <w:rsid w:val="00973DBE"/>
    <w:rsid w:val="00973FF3"/>
    <w:rsid w:val="00974080"/>
    <w:rsid w:val="00974111"/>
    <w:rsid w:val="00974172"/>
    <w:rsid w:val="0097426E"/>
    <w:rsid w:val="009745F4"/>
    <w:rsid w:val="00974684"/>
    <w:rsid w:val="009748AE"/>
    <w:rsid w:val="00974E0D"/>
    <w:rsid w:val="00974F45"/>
    <w:rsid w:val="009751AC"/>
    <w:rsid w:val="0097597E"/>
    <w:rsid w:val="00975C38"/>
    <w:rsid w:val="009763DE"/>
    <w:rsid w:val="00976B5B"/>
    <w:rsid w:val="00976C5D"/>
    <w:rsid w:val="0097702D"/>
    <w:rsid w:val="009802D6"/>
    <w:rsid w:val="009803C3"/>
    <w:rsid w:val="00980AEC"/>
    <w:rsid w:val="009813D8"/>
    <w:rsid w:val="00981923"/>
    <w:rsid w:val="0098193A"/>
    <w:rsid w:val="0098208A"/>
    <w:rsid w:val="0098265E"/>
    <w:rsid w:val="009826C7"/>
    <w:rsid w:val="00982D3E"/>
    <w:rsid w:val="00982DCD"/>
    <w:rsid w:val="00982F33"/>
    <w:rsid w:val="009831EC"/>
    <w:rsid w:val="009834A3"/>
    <w:rsid w:val="00983671"/>
    <w:rsid w:val="00983AC9"/>
    <w:rsid w:val="00983DDB"/>
    <w:rsid w:val="00983F0B"/>
    <w:rsid w:val="00983FE7"/>
    <w:rsid w:val="009840FC"/>
    <w:rsid w:val="0098432B"/>
    <w:rsid w:val="00984477"/>
    <w:rsid w:val="009847A5"/>
    <w:rsid w:val="009847E3"/>
    <w:rsid w:val="00984867"/>
    <w:rsid w:val="00984958"/>
    <w:rsid w:val="009849C2"/>
    <w:rsid w:val="00984E3B"/>
    <w:rsid w:val="00984FA0"/>
    <w:rsid w:val="009850A2"/>
    <w:rsid w:val="00985416"/>
    <w:rsid w:val="00985436"/>
    <w:rsid w:val="00985773"/>
    <w:rsid w:val="00985D39"/>
    <w:rsid w:val="00985D3B"/>
    <w:rsid w:val="00986328"/>
    <w:rsid w:val="00986589"/>
    <w:rsid w:val="00986756"/>
    <w:rsid w:val="00986785"/>
    <w:rsid w:val="0098678A"/>
    <w:rsid w:val="00987293"/>
    <w:rsid w:val="00987471"/>
    <w:rsid w:val="009875DB"/>
    <w:rsid w:val="009875F6"/>
    <w:rsid w:val="00987B5C"/>
    <w:rsid w:val="00987DEC"/>
    <w:rsid w:val="00987ED4"/>
    <w:rsid w:val="00990152"/>
    <w:rsid w:val="00990172"/>
    <w:rsid w:val="0099038C"/>
    <w:rsid w:val="00990624"/>
    <w:rsid w:val="0099064C"/>
    <w:rsid w:val="009907F3"/>
    <w:rsid w:val="009908F9"/>
    <w:rsid w:val="00990920"/>
    <w:rsid w:val="00990B68"/>
    <w:rsid w:val="00991424"/>
    <w:rsid w:val="00991F43"/>
    <w:rsid w:val="009921D7"/>
    <w:rsid w:val="00992258"/>
    <w:rsid w:val="009923D6"/>
    <w:rsid w:val="0099246B"/>
    <w:rsid w:val="00992891"/>
    <w:rsid w:val="009929C9"/>
    <w:rsid w:val="00992C22"/>
    <w:rsid w:val="00992F97"/>
    <w:rsid w:val="009933B4"/>
    <w:rsid w:val="00993EBF"/>
    <w:rsid w:val="0099422F"/>
    <w:rsid w:val="00994524"/>
    <w:rsid w:val="00994676"/>
    <w:rsid w:val="00994878"/>
    <w:rsid w:val="009949F4"/>
    <w:rsid w:val="00994AF0"/>
    <w:rsid w:val="00994D48"/>
    <w:rsid w:val="00995086"/>
    <w:rsid w:val="0099623D"/>
    <w:rsid w:val="0099647E"/>
    <w:rsid w:val="009964EA"/>
    <w:rsid w:val="00996A47"/>
    <w:rsid w:val="00997310"/>
    <w:rsid w:val="00997A40"/>
    <w:rsid w:val="009A0014"/>
    <w:rsid w:val="009A004D"/>
    <w:rsid w:val="009A03B4"/>
    <w:rsid w:val="009A0475"/>
    <w:rsid w:val="009A0680"/>
    <w:rsid w:val="009A06F1"/>
    <w:rsid w:val="009A071F"/>
    <w:rsid w:val="009A086D"/>
    <w:rsid w:val="009A0B5B"/>
    <w:rsid w:val="009A0BBD"/>
    <w:rsid w:val="009A1000"/>
    <w:rsid w:val="009A1113"/>
    <w:rsid w:val="009A118D"/>
    <w:rsid w:val="009A1B2E"/>
    <w:rsid w:val="009A1BED"/>
    <w:rsid w:val="009A1C2F"/>
    <w:rsid w:val="009A1E45"/>
    <w:rsid w:val="009A225A"/>
    <w:rsid w:val="009A2523"/>
    <w:rsid w:val="009A2541"/>
    <w:rsid w:val="009A262E"/>
    <w:rsid w:val="009A26C8"/>
    <w:rsid w:val="009A335A"/>
    <w:rsid w:val="009A3485"/>
    <w:rsid w:val="009A384D"/>
    <w:rsid w:val="009A38D2"/>
    <w:rsid w:val="009A3A62"/>
    <w:rsid w:val="009A3A67"/>
    <w:rsid w:val="009A3EA0"/>
    <w:rsid w:val="009A4127"/>
    <w:rsid w:val="009A45BA"/>
    <w:rsid w:val="009A46A4"/>
    <w:rsid w:val="009A4886"/>
    <w:rsid w:val="009A498D"/>
    <w:rsid w:val="009A4F72"/>
    <w:rsid w:val="009A5198"/>
    <w:rsid w:val="009A519F"/>
    <w:rsid w:val="009A5200"/>
    <w:rsid w:val="009A531B"/>
    <w:rsid w:val="009A539E"/>
    <w:rsid w:val="009A54EC"/>
    <w:rsid w:val="009A5707"/>
    <w:rsid w:val="009A5A22"/>
    <w:rsid w:val="009A5B20"/>
    <w:rsid w:val="009A5E93"/>
    <w:rsid w:val="009A5ECB"/>
    <w:rsid w:val="009A627B"/>
    <w:rsid w:val="009A6480"/>
    <w:rsid w:val="009A6575"/>
    <w:rsid w:val="009A65FE"/>
    <w:rsid w:val="009A67FA"/>
    <w:rsid w:val="009A69F8"/>
    <w:rsid w:val="009A6C80"/>
    <w:rsid w:val="009A7314"/>
    <w:rsid w:val="009A788E"/>
    <w:rsid w:val="009A7B56"/>
    <w:rsid w:val="009A7DB5"/>
    <w:rsid w:val="009B00A2"/>
    <w:rsid w:val="009B0406"/>
    <w:rsid w:val="009B0855"/>
    <w:rsid w:val="009B0B04"/>
    <w:rsid w:val="009B0BD7"/>
    <w:rsid w:val="009B0F32"/>
    <w:rsid w:val="009B1120"/>
    <w:rsid w:val="009B16CA"/>
    <w:rsid w:val="009B1707"/>
    <w:rsid w:val="009B2097"/>
    <w:rsid w:val="009B20E5"/>
    <w:rsid w:val="009B2169"/>
    <w:rsid w:val="009B25E4"/>
    <w:rsid w:val="009B267F"/>
    <w:rsid w:val="009B26AD"/>
    <w:rsid w:val="009B26DC"/>
    <w:rsid w:val="009B284A"/>
    <w:rsid w:val="009B29A6"/>
    <w:rsid w:val="009B2A00"/>
    <w:rsid w:val="009B2A0C"/>
    <w:rsid w:val="009B2C08"/>
    <w:rsid w:val="009B3189"/>
    <w:rsid w:val="009B318E"/>
    <w:rsid w:val="009B349F"/>
    <w:rsid w:val="009B34CC"/>
    <w:rsid w:val="009B3996"/>
    <w:rsid w:val="009B3D2C"/>
    <w:rsid w:val="009B3EEA"/>
    <w:rsid w:val="009B42A6"/>
    <w:rsid w:val="009B44E5"/>
    <w:rsid w:val="009B48E4"/>
    <w:rsid w:val="009B4C12"/>
    <w:rsid w:val="009B4ECD"/>
    <w:rsid w:val="009B5013"/>
    <w:rsid w:val="009B5058"/>
    <w:rsid w:val="009B5677"/>
    <w:rsid w:val="009B5731"/>
    <w:rsid w:val="009B5B86"/>
    <w:rsid w:val="009B65EB"/>
    <w:rsid w:val="009B663E"/>
    <w:rsid w:val="009B68F7"/>
    <w:rsid w:val="009B6A00"/>
    <w:rsid w:val="009B6A6B"/>
    <w:rsid w:val="009B6F1F"/>
    <w:rsid w:val="009B6F7C"/>
    <w:rsid w:val="009B6FAA"/>
    <w:rsid w:val="009B704C"/>
    <w:rsid w:val="009B715A"/>
    <w:rsid w:val="009B72DC"/>
    <w:rsid w:val="009B73F5"/>
    <w:rsid w:val="009B74E4"/>
    <w:rsid w:val="009B74E5"/>
    <w:rsid w:val="009B782D"/>
    <w:rsid w:val="009B7A32"/>
    <w:rsid w:val="009B7B0E"/>
    <w:rsid w:val="009B7F74"/>
    <w:rsid w:val="009C0469"/>
    <w:rsid w:val="009C0843"/>
    <w:rsid w:val="009C0C37"/>
    <w:rsid w:val="009C1085"/>
    <w:rsid w:val="009C10E0"/>
    <w:rsid w:val="009C1664"/>
    <w:rsid w:val="009C16E8"/>
    <w:rsid w:val="009C197B"/>
    <w:rsid w:val="009C1B65"/>
    <w:rsid w:val="009C203E"/>
    <w:rsid w:val="009C2483"/>
    <w:rsid w:val="009C2CE9"/>
    <w:rsid w:val="009C2FB0"/>
    <w:rsid w:val="009C34D0"/>
    <w:rsid w:val="009C35D2"/>
    <w:rsid w:val="009C364F"/>
    <w:rsid w:val="009C3738"/>
    <w:rsid w:val="009C3DA8"/>
    <w:rsid w:val="009C3F55"/>
    <w:rsid w:val="009C4213"/>
    <w:rsid w:val="009C46D4"/>
    <w:rsid w:val="009C4879"/>
    <w:rsid w:val="009C4896"/>
    <w:rsid w:val="009C4969"/>
    <w:rsid w:val="009C4B5D"/>
    <w:rsid w:val="009C531E"/>
    <w:rsid w:val="009C567C"/>
    <w:rsid w:val="009C5969"/>
    <w:rsid w:val="009C615C"/>
    <w:rsid w:val="009C6480"/>
    <w:rsid w:val="009C6487"/>
    <w:rsid w:val="009C6710"/>
    <w:rsid w:val="009C6C5E"/>
    <w:rsid w:val="009C714B"/>
    <w:rsid w:val="009C72B5"/>
    <w:rsid w:val="009C76EB"/>
    <w:rsid w:val="009C78F3"/>
    <w:rsid w:val="009C7A5C"/>
    <w:rsid w:val="009C7B08"/>
    <w:rsid w:val="009C7B9A"/>
    <w:rsid w:val="009C7D43"/>
    <w:rsid w:val="009D00C1"/>
    <w:rsid w:val="009D07D1"/>
    <w:rsid w:val="009D0930"/>
    <w:rsid w:val="009D0B4A"/>
    <w:rsid w:val="009D0B7D"/>
    <w:rsid w:val="009D0D57"/>
    <w:rsid w:val="009D1278"/>
    <w:rsid w:val="009D14FB"/>
    <w:rsid w:val="009D1582"/>
    <w:rsid w:val="009D1A2F"/>
    <w:rsid w:val="009D1E9A"/>
    <w:rsid w:val="009D2158"/>
    <w:rsid w:val="009D27A2"/>
    <w:rsid w:val="009D2949"/>
    <w:rsid w:val="009D299A"/>
    <w:rsid w:val="009D2C0B"/>
    <w:rsid w:val="009D2CC4"/>
    <w:rsid w:val="009D31EC"/>
    <w:rsid w:val="009D31F5"/>
    <w:rsid w:val="009D321E"/>
    <w:rsid w:val="009D3685"/>
    <w:rsid w:val="009D37BD"/>
    <w:rsid w:val="009D3C80"/>
    <w:rsid w:val="009D3F56"/>
    <w:rsid w:val="009D3FCF"/>
    <w:rsid w:val="009D4314"/>
    <w:rsid w:val="009D460A"/>
    <w:rsid w:val="009D48D4"/>
    <w:rsid w:val="009D4931"/>
    <w:rsid w:val="009D4BA7"/>
    <w:rsid w:val="009D5DAC"/>
    <w:rsid w:val="009D5E80"/>
    <w:rsid w:val="009D5F82"/>
    <w:rsid w:val="009D5F92"/>
    <w:rsid w:val="009D61AE"/>
    <w:rsid w:val="009D627B"/>
    <w:rsid w:val="009D67A2"/>
    <w:rsid w:val="009D6ABE"/>
    <w:rsid w:val="009D6D73"/>
    <w:rsid w:val="009D6DB8"/>
    <w:rsid w:val="009D6FAB"/>
    <w:rsid w:val="009D6FC3"/>
    <w:rsid w:val="009D706E"/>
    <w:rsid w:val="009D7B24"/>
    <w:rsid w:val="009D7D73"/>
    <w:rsid w:val="009D7FE5"/>
    <w:rsid w:val="009E013A"/>
    <w:rsid w:val="009E0259"/>
    <w:rsid w:val="009E028D"/>
    <w:rsid w:val="009E0460"/>
    <w:rsid w:val="009E0561"/>
    <w:rsid w:val="009E07FB"/>
    <w:rsid w:val="009E0B43"/>
    <w:rsid w:val="009E10C9"/>
    <w:rsid w:val="009E1490"/>
    <w:rsid w:val="009E14F6"/>
    <w:rsid w:val="009E1583"/>
    <w:rsid w:val="009E16AB"/>
    <w:rsid w:val="009E1BA8"/>
    <w:rsid w:val="009E1C5D"/>
    <w:rsid w:val="009E1C74"/>
    <w:rsid w:val="009E1DE8"/>
    <w:rsid w:val="009E1ECF"/>
    <w:rsid w:val="009E2B18"/>
    <w:rsid w:val="009E2B1C"/>
    <w:rsid w:val="009E2B29"/>
    <w:rsid w:val="009E2E1C"/>
    <w:rsid w:val="009E36BB"/>
    <w:rsid w:val="009E3993"/>
    <w:rsid w:val="009E3A8E"/>
    <w:rsid w:val="009E3AC5"/>
    <w:rsid w:val="009E3B76"/>
    <w:rsid w:val="009E4265"/>
    <w:rsid w:val="009E44A2"/>
    <w:rsid w:val="009E458D"/>
    <w:rsid w:val="009E4DF4"/>
    <w:rsid w:val="009E4E74"/>
    <w:rsid w:val="009E4F5B"/>
    <w:rsid w:val="009E4FB8"/>
    <w:rsid w:val="009E5561"/>
    <w:rsid w:val="009E568B"/>
    <w:rsid w:val="009E5807"/>
    <w:rsid w:val="009E5A8F"/>
    <w:rsid w:val="009E64FE"/>
    <w:rsid w:val="009E6ADC"/>
    <w:rsid w:val="009E6AFD"/>
    <w:rsid w:val="009E6BF4"/>
    <w:rsid w:val="009E6CFD"/>
    <w:rsid w:val="009E6D63"/>
    <w:rsid w:val="009E6DE5"/>
    <w:rsid w:val="009E6EDF"/>
    <w:rsid w:val="009E7239"/>
    <w:rsid w:val="009E76E5"/>
    <w:rsid w:val="009E7A3E"/>
    <w:rsid w:val="009F0050"/>
    <w:rsid w:val="009F0F58"/>
    <w:rsid w:val="009F0F92"/>
    <w:rsid w:val="009F0FF6"/>
    <w:rsid w:val="009F1421"/>
    <w:rsid w:val="009F15A3"/>
    <w:rsid w:val="009F1A08"/>
    <w:rsid w:val="009F1AEF"/>
    <w:rsid w:val="009F204E"/>
    <w:rsid w:val="009F2090"/>
    <w:rsid w:val="009F22D8"/>
    <w:rsid w:val="009F27B0"/>
    <w:rsid w:val="009F2816"/>
    <w:rsid w:val="009F2BD6"/>
    <w:rsid w:val="009F2D8E"/>
    <w:rsid w:val="009F2DD3"/>
    <w:rsid w:val="009F3237"/>
    <w:rsid w:val="009F33DD"/>
    <w:rsid w:val="009F34EF"/>
    <w:rsid w:val="009F3642"/>
    <w:rsid w:val="009F383D"/>
    <w:rsid w:val="009F3BB2"/>
    <w:rsid w:val="009F3CD5"/>
    <w:rsid w:val="009F3DF3"/>
    <w:rsid w:val="009F4028"/>
    <w:rsid w:val="009F4056"/>
    <w:rsid w:val="009F4173"/>
    <w:rsid w:val="009F422A"/>
    <w:rsid w:val="009F4409"/>
    <w:rsid w:val="009F5431"/>
    <w:rsid w:val="009F55E8"/>
    <w:rsid w:val="009F5D7A"/>
    <w:rsid w:val="009F5E34"/>
    <w:rsid w:val="009F6707"/>
    <w:rsid w:val="009F6872"/>
    <w:rsid w:val="009F6BDF"/>
    <w:rsid w:val="009F6DD8"/>
    <w:rsid w:val="009F71E6"/>
    <w:rsid w:val="009F7759"/>
    <w:rsid w:val="009F7FD7"/>
    <w:rsid w:val="00A00375"/>
    <w:rsid w:val="00A0069D"/>
    <w:rsid w:val="00A00884"/>
    <w:rsid w:val="00A00A28"/>
    <w:rsid w:val="00A00D65"/>
    <w:rsid w:val="00A00DAF"/>
    <w:rsid w:val="00A01307"/>
    <w:rsid w:val="00A01563"/>
    <w:rsid w:val="00A01566"/>
    <w:rsid w:val="00A015A7"/>
    <w:rsid w:val="00A020BE"/>
    <w:rsid w:val="00A0271F"/>
    <w:rsid w:val="00A034E0"/>
    <w:rsid w:val="00A03568"/>
    <w:rsid w:val="00A035FD"/>
    <w:rsid w:val="00A036DA"/>
    <w:rsid w:val="00A03759"/>
    <w:rsid w:val="00A03AB4"/>
    <w:rsid w:val="00A03B31"/>
    <w:rsid w:val="00A03D4A"/>
    <w:rsid w:val="00A03D83"/>
    <w:rsid w:val="00A03FF3"/>
    <w:rsid w:val="00A04384"/>
    <w:rsid w:val="00A04543"/>
    <w:rsid w:val="00A045E5"/>
    <w:rsid w:val="00A04740"/>
    <w:rsid w:val="00A04A37"/>
    <w:rsid w:val="00A04BDF"/>
    <w:rsid w:val="00A04E96"/>
    <w:rsid w:val="00A05413"/>
    <w:rsid w:val="00A0546C"/>
    <w:rsid w:val="00A054EA"/>
    <w:rsid w:val="00A056AC"/>
    <w:rsid w:val="00A05C71"/>
    <w:rsid w:val="00A05CCD"/>
    <w:rsid w:val="00A05D8E"/>
    <w:rsid w:val="00A05F02"/>
    <w:rsid w:val="00A06121"/>
    <w:rsid w:val="00A06584"/>
    <w:rsid w:val="00A066A7"/>
    <w:rsid w:val="00A06858"/>
    <w:rsid w:val="00A06A13"/>
    <w:rsid w:val="00A06B2D"/>
    <w:rsid w:val="00A07232"/>
    <w:rsid w:val="00A073A1"/>
    <w:rsid w:val="00A07980"/>
    <w:rsid w:val="00A07B5D"/>
    <w:rsid w:val="00A07C60"/>
    <w:rsid w:val="00A07E61"/>
    <w:rsid w:val="00A07E99"/>
    <w:rsid w:val="00A100AD"/>
    <w:rsid w:val="00A104BA"/>
    <w:rsid w:val="00A10577"/>
    <w:rsid w:val="00A10620"/>
    <w:rsid w:val="00A108D9"/>
    <w:rsid w:val="00A109D4"/>
    <w:rsid w:val="00A10F99"/>
    <w:rsid w:val="00A11726"/>
    <w:rsid w:val="00A11F24"/>
    <w:rsid w:val="00A12194"/>
    <w:rsid w:val="00A121F5"/>
    <w:rsid w:val="00A12896"/>
    <w:rsid w:val="00A12C44"/>
    <w:rsid w:val="00A12FE4"/>
    <w:rsid w:val="00A1332A"/>
    <w:rsid w:val="00A133BD"/>
    <w:rsid w:val="00A1351A"/>
    <w:rsid w:val="00A13528"/>
    <w:rsid w:val="00A13891"/>
    <w:rsid w:val="00A13A83"/>
    <w:rsid w:val="00A13E60"/>
    <w:rsid w:val="00A143B1"/>
    <w:rsid w:val="00A147E5"/>
    <w:rsid w:val="00A1480E"/>
    <w:rsid w:val="00A14EF5"/>
    <w:rsid w:val="00A15BD9"/>
    <w:rsid w:val="00A15E85"/>
    <w:rsid w:val="00A15EF7"/>
    <w:rsid w:val="00A15F41"/>
    <w:rsid w:val="00A16416"/>
    <w:rsid w:val="00A16907"/>
    <w:rsid w:val="00A16E1C"/>
    <w:rsid w:val="00A16E21"/>
    <w:rsid w:val="00A172BB"/>
    <w:rsid w:val="00A1730E"/>
    <w:rsid w:val="00A17808"/>
    <w:rsid w:val="00A17AEA"/>
    <w:rsid w:val="00A20538"/>
    <w:rsid w:val="00A20856"/>
    <w:rsid w:val="00A208D8"/>
    <w:rsid w:val="00A20B7E"/>
    <w:rsid w:val="00A20E13"/>
    <w:rsid w:val="00A2140C"/>
    <w:rsid w:val="00A21A26"/>
    <w:rsid w:val="00A21AA1"/>
    <w:rsid w:val="00A21B51"/>
    <w:rsid w:val="00A21CFC"/>
    <w:rsid w:val="00A21CFD"/>
    <w:rsid w:val="00A221F8"/>
    <w:rsid w:val="00A22628"/>
    <w:rsid w:val="00A226F8"/>
    <w:rsid w:val="00A22AA3"/>
    <w:rsid w:val="00A22C86"/>
    <w:rsid w:val="00A22FF3"/>
    <w:rsid w:val="00A2313B"/>
    <w:rsid w:val="00A231D8"/>
    <w:rsid w:val="00A23208"/>
    <w:rsid w:val="00A233A0"/>
    <w:rsid w:val="00A234F9"/>
    <w:rsid w:val="00A23859"/>
    <w:rsid w:val="00A23AA2"/>
    <w:rsid w:val="00A24014"/>
    <w:rsid w:val="00A24C56"/>
    <w:rsid w:val="00A24F79"/>
    <w:rsid w:val="00A2513A"/>
    <w:rsid w:val="00A25232"/>
    <w:rsid w:val="00A25272"/>
    <w:rsid w:val="00A253B6"/>
    <w:rsid w:val="00A256B5"/>
    <w:rsid w:val="00A2574D"/>
    <w:rsid w:val="00A259F5"/>
    <w:rsid w:val="00A25DF1"/>
    <w:rsid w:val="00A260E5"/>
    <w:rsid w:val="00A26120"/>
    <w:rsid w:val="00A2615C"/>
    <w:rsid w:val="00A2616B"/>
    <w:rsid w:val="00A266CF"/>
    <w:rsid w:val="00A2672D"/>
    <w:rsid w:val="00A26742"/>
    <w:rsid w:val="00A26B3B"/>
    <w:rsid w:val="00A26BB2"/>
    <w:rsid w:val="00A26C36"/>
    <w:rsid w:val="00A26CC9"/>
    <w:rsid w:val="00A26D47"/>
    <w:rsid w:val="00A271F3"/>
    <w:rsid w:val="00A27260"/>
    <w:rsid w:val="00A27ED6"/>
    <w:rsid w:val="00A30021"/>
    <w:rsid w:val="00A300ED"/>
    <w:rsid w:val="00A303C0"/>
    <w:rsid w:val="00A3048F"/>
    <w:rsid w:val="00A30C7A"/>
    <w:rsid w:val="00A30F2D"/>
    <w:rsid w:val="00A31272"/>
    <w:rsid w:val="00A312DF"/>
    <w:rsid w:val="00A3141A"/>
    <w:rsid w:val="00A3150C"/>
    <w:rsid w:val="00A315FA"/>
    <w:rsid w:val="00A31B21"/>
    <w:rsid w:val="00A31D24"/>
    <w:rsid w:val="00A31EC9"/>
    <w:rsid w:val="00A31FBA"/>
    <w:rsid w:val="00A31FF0"/>
    <w:rsid w:val="00A31FFA"/>
    <w:rsid w:val="00A32227"/>
    <w:rsid w:val="00A325FB"/>
    <w:rsid w:val="00A3278B"/>
    <w:rsid w:val="00A32952"/>
    <w:rsid w:val="00A32BE2"/>
    <w:rsid w:val="00A33093"/>
    <w:rsid w:val="00A335CA"/>
    <w:rsid w:val="00A33CE7"/>
    <w:rsid w:val="00A34185"/>
    <w:rsid w:val="00A34AD6"/>
    <w:rsid w:val="00A3521D"/>
    <w:rsid w:val="00A3522F"/>
    <w:rsid w:val="00A35257"/>
    <w:rsid w:val="00A35564"/>
    <w:rsid w:val="00A35BA3"/>
    <w:rsid w:val="00A35F59"/>
    <w:rsid w:val="00A36205"/>
    <w:rsid w:val="00A36294"/>
    <w:rsid w:val="00A364EF"/>
    <w:rsid w:val="00A368A6"/>
    <w:rsid w:val="00A3692E"/>
    <w:rsid w:val="00A36C31"/>
    <w:rsid w:val="00A370E6"/>
    <w:rsid w:val="00A40696"/>
    <w:rsid w:val="00A40848"/>
    <w:rsid w:val="00A40870"/>
    <w:rsid w:val="00A40E80"/>
    <w:rsid w:val="00A40FAE"/>
    <w:rsid w:val="00A41110"/>
    <w:rsid w:val="00A4128C"/>
    <w:rsid w:val="00A41401"/>
    <w:rsid w:val="00A41441"/>
    <w:rsid w:val="00A415B2"/>
    <w:rsid w:val="00A415F7"/>
    <w:rsid w:val="00A4186B"/>
    <w:rsid w:val="00A419F2"/>
    <w:rsid w:val="00A41ADE"/>
    <w:rsid w:val="00A41B10"/>
    <w:rsid w:val="00A4203A"/>
    <w:rsid w:val="00A4238D"/>
    <w:rsid w:val="00A423BE"/>
    <w:rsid w:val="00A425F8"/>
    <w:rsid w:val="00A43271"/>
    <w:rsid w:val="00A436A6"/>
    <w:rsid w:val="00A4380A"/>
    <w:rsid w:val="00A43C59"/>
    <w:rsid w:val="00A43D58"/>
    <w:rsid w:val="00A445DC"/>
    <w:rsid w:val="00A445FF"/>
    <w:rsid w:val="00A44AA7"/>
    <w:rsid w:val="00A44DB7"/>
    <w:rsid w:val="00A44DE4"/>
    <w:rsid w:val="00A45040"/>
    <w:rsid w:val="00A454CB"/>
    <w:rsid w:val="00A4584C"/>
    <w:rsid w:val="00A45BCE"/>
    <w:rsid w:val="00A45C32"/>
    <w:rsid w:val="00A45E08"/>
    <w:rsid w:val="00A46E76"/>
    <w:rsid w:val="00A4702A"/>
    <w:rsid w:val="00A4711D"/>
    <w:rsid w:val="00A47447"/>
    <w:rsid w:val="00A47474"/>
    <w:rsid w:val="00A507D7"/>
    <w:rsid w:val="00A50BB2"/>
    <w:rsid w:val="00A50D54"/>
    <w:rsid w:val="00A512FA"/>
    <w:rsid w:val="00A513C4"/>
    <w:rsid w:val="00A513F2"/>
    <w:rsid w:val="00A51B62"/>
    <w:rsid w:val="00A51D14"/>
    <w:rsid w:val="00A52281"/>
    <w:rsid w:val="00A523EF"/>
    <w:rsid w:val="00A52616"/>
    <w:rsid w:val="00A527D3"/>
    <w:rsid w:val="00A52ADF"/>
    <w:rsid w:val="00A52CBC"/>
    <w:rsid w:val="00A52EFB"/>
    <w:rsid w:val="00A532F8"/>
    <w:rsid w:val="00A533AB"/>
    <w:rsid w:val="00A5370D"/>
    <w:rsid w:val="00A538C9"/>
    <w:rsid w:val="00A53CC2"/>
    <w:rsid w:val="00A5408C"/>
    <w:rsid w:val="00A54426"/>
    <w:rsid w:val="00A545CC"/>
    <w:rsid w:val="00A545D9"/>
    <w:rsid w:val="00A546F0"/>
    <w:rsid w:val="00A54743"/>
    <w:rsid w:val="00A549D0"/>
    <w:rsid w:val="00A54FBC"/>
    <w:rsid w:val="00A54FF6"/>
    <w:rsid w:val="00A55558"/>
    <w:rsid w:val="00A55FFF"/>
    <w:rsid w:val="00A56375"/>
    <w:rsid w:val="00A563EC"/>
    <w:rsid w:val="00A56986"/>
    <w:rsid w:val="00A56D61"/>
    <w:rsid w:val="00A56EBA"/>
    <w:rsid w:val="00A56F6F"/>
    <w:rsid w:val="00A57330"/>
    <w:rsid w:val="00A57A88"/>
    <w:rsid w:val="00A57AD5"/>
    <w:rsid w:val="00A57ADD"/>
    <w:rsid w:val="00A57C30"/>
    <w:rsid w:val="00A57F05"/>
    <w:rsid w:val="00A57FA0"/>
    <w:rsid w:val="00A601D2"/>
    <w:rsid w:val="00A60421"/>
    <w:rsid w:val="00A60BFA"/>
    <w:rsid w:val="00A60C1D"/>
    <w:rsid w:val="00A61139"/>
    <w:rsid w:val="00A613DF"/>
    <w:rsid w:val="00A61407"/>
    <w:rsid w:val="00A6169E"/>
    <w:rsid w:val="00A61731"/>
    <w:rsid w:val="00A6182D"/>
    <w:rsid w:val="00A618EA"/>
    <w:rsid w:val="00A619AB"/>
    <w:rsid w:val="00A61AA2"/>
    <w:rsid w:val="00A61AAF"/>
    <w:rsid w:val="00A6212B"/>
    <w:rsid w:val="00A62199"/>
    <w:rsid w:val="00A6266C"/>
    <w:rsid w:val="00A627AC"/>
    <w:rsid w:val="00A627F6"/>
    <w:rsid w:val="00A627FC"/>
    <w:rsid w:val="00A6283F"/>
    <w:rsid w:val="00A62CC9"/>
    <w:rsid w:val="00A62F58"/>
    <w:rsid w:val="00A6357F"/>
    <w:rsid w:val="00A63ADE"/>
    <w:rsid w:val="00A63F5E"/>
    <w:rsid w:val="00A64527"/>
    <w:rsid w:val="00A64778"/>
    <w:rsid w:val="00A64A7F"/>
    <w:rsid w:val="00A64BF8"/>
    <w:rsid w:val="00A652FD"/>
    <w:rsid w:val="00A65379"/>
    <w:rsid w:val="00A65395"/>
    <w:rsid w:val="00A6542E"/>
    <w:rsid w:val="00A6560B"/>
    <w:rsid w:val="00A65BA0"/>
    <w:rsid w:val="00A65D1C"/>
    <w:rsid w:val="00A667AE"/>
    <w:rsid w:val="00A67085"/>
    <w:rsid w:val="00A670BD"/>
    <w:rsid w:val="00A670D2"/>
    <w:rsid w:val="00A673AE"/>
    <w:rsid w:val="00A673EF"/>
    <w:rsid w:val="00A67576"/>
    <w:rsid w:val="00A67915"/>
    <w:rsid w:val="00A67BCE"/>
    <w:rsid w:val="00A70670"/>
    <w:rsid w:val="00A70AB5"/>
    <w:rsid w:val="00A70F1E"/>
    <w:rsid w:val="00A70FB3"/>
    <w:rsid w:val="00A71197"/>
    <w:rsid w:val="00A711CD"/>
    <w:rsid w:val="00A7124F"/>
    <w:rsid w:val="00A7134E"/>
    <w:rsid w:val="00A717DA"/>
    <w:rsid w:val="00A7196A"/>
    <w:rsid w:val="00A71AAC"/>
    <w:rsid w:val="00A71C91"/>
    <w:rsid w:val="00A71DA2"/>
    <w:rsid w:val="00A726EC"/>
    <w:rsid w:val="00A72747"/>
    <w:rsid w:val="00A72CED"/>
    <w:rsid w:val="00A72D87"/>
    <w:rsid w:val="00A730E4"/>
    <w:rsid w:val="00A7321B"/>
    <w:rsid w:val="00A73396"/>
    <w:rsid w:val="00A73637"/>
    <w:rsid w:val="00A7366A"/>
    <w:rsid w:val="00A739F3"/>
    <w:rsid w:val="00A73CFE"/>
    <w:rsid w:val="00A73FBA"/>
    <w:rsid w:val="00A74088"/>
    <w:rsid w:val="00A7418D"/>
    <w:rsid w:val="00A74A08"/>
    <w:rsid w:val="00A74B86"/>
    <w:rsid w:val="00A75356"/>
    <w:rsid w:val="00A753BE"/>
    <w:rsid w:val="00A757B9"/>
    <w:rsid w:val="00A75846"/>
    <w:rsid w:val="00A75EB0"/>
    <w:rsid w:val="00A764BC"/>
    <w:rsid w:val="00A766FB"/>
    <w:rsid w:val="00A7678B"/>
    <w:rsid w:val="00A76818"/>
    <w:rsid w:val="00A76A14"/>
    <w:rsid w:val="00A76DEF"/>
    <w:rsid w:val="00A76EE4"/>
    <w:rsid w:val="00A76F95"/>
    <w:rsid w:val="00A7712E"/>
    <w:rsid w:val="00A7731A"/>
    <w:rsid w:val="00A77E9B"/>
    <w:rsid w:val="00A80431"/>
    <w:rsid w:val="00A80624"/>
    <w:rsid w:val="00A8077A"/>
    <w:rsid w:val="00A809AB"/>
    <w:rsid w:val="00A80C75"/>
    <w:rsid w:val="00A80F85"/>
    <w:rsid w:val="00A81001"/>
    <w:rsid w:val="00A81152"/>
    <w:rsid w:val="00A8183F"/>
    <w:rsid w:val="00A81924"/>
    <w:rsid w:val="00A81BC6"/>
    <w:rsid w:val="00A81DBF"/>
    <w:rsid w:val="00A81F52"/>
    <w:rsid w:val="00A82AE3"/>
    <w:rsid w:val="00A82F45"/>
    <w:rsid w:val="00A835ED"/>
    <w:rsid w:val="00A837B4"/>
    <w:rsid w:val="00A83BDE"/>
    <w:rsid w:val="00A83CF3"/>
    <w:rsid w:val="00A8407A"/>
    <w:rsid w:val="00A84200"/>
    <w:rsid w:val="00A847CE"/>
    <w:rsid w:val="00A84A0E"/>
    <w:rsid w:val="00A84B5A"/>
    <w:rsid w:val="00A84E8D"/>
    <w:rsid w:val="00A851E3"/>
    <w:rsid w:val="00A851F8"/>
    <w:rsid w:val="00A85286"/>
    <w:rsid w:val="00A859C8"/>
    <w:rsid w:val="00A85B09"/>
    <w:rsid w:val="00A85E53"/>
    <w:rsid w:val="00A85E69"/>
    <w:rsid w:val="00A85F1E"/>
    <w:rsid w:val="00A86266"/>
    <w:rsid w:val="00A865ED"/>
    <w:rsid w:val="00A866A3"/>
    <w:rsid w:val="00A867C3"/>
    <w:rsid w:val="00A8690B"/>
    <w:rsid w:val="00A86A4A"/>
    <w:rsid w:val="00A874D0"/>
    <w:rsid w:val="00A87CC3"/>
    <w:rsid w:val="00A90A93"/>
    <w:rsid w:val="00A90C64"/>
    <w:rsid w:val="00A90D3C"/>
    <w:rsid w:val="00A90E35"/>
    <w:rsid w:val="00A911BE"/>
    <w:rsid w:val="00A913C1"/>
    <w:rsid w:val="00A91486"/>
    <w:rsid w:val="00A916A8"/>
    <w:rsid w:val="00A9177E"/>
    <w:rsid w:val="00A91C7C"/>
    <w:rsid w:val="00A91F47"/>
    <w:rsid w:val="00A9253B"/>
    <w:rsid w:val="00A926AB"/>
    <w:rsid w:val="00A929CF"/>
    <w:rsid w:val="00A92A6B"/>
    <w:rsid w:val="00A92B30"/>
    <w:rsid w:val="00A92F17"/>
    <w:rsid w:val="00A9314F"/>
    <w:rsid w:val="00A934BD"/>
    <w:rsid w:val="00A9359C"/>
    <w:rsid w:val="00A93B84"/>
    <w:rsid w:val="00A93CC3"/>
    <w:rsid w:val="00A942FA"/>
    <w:rsid w:val="00A943ED"/>
    <w:rsid w:val="00A944D9"/>
    <w:rsid w:val="00A94F1A"/>
    <w:rsid w:val="00A955D7"/>
    <w:rsid w:val="00A95841"/>
    <w:rsid w:val="00A9618D"/>
    <w:rsid w:val="00A9689F"/>
    <w:rsid w:val="00A96CE7"/>
    <w:rsid w:val="00A971E6"/>
    <w:rsid w:val="00A978B9"/>
    <w:rsid w:val="00A97A58"/>
    <w:rsid w:val="00A97A72"/>
    <w:rsid w:val="00A97B75"/>
    <w:rsid w:val="00AA0148"/>
    <w:rsid w:val="00AA045C"/>
    <w:rsid w:val="00AA088E"/>
    <w:rsid w:val="00AA08BC"/>
    <w:rsid w:val="00AA08FB"/>
    <w:rsid w:val="00AA09B9"/>
    <w:rsid w:val="00AA0B82"/>
    <w:rsid w:val="00AA1099"/>
    <w:rsid w:val="00AA14C9"/>
    <w:rsid w:val="00AA16C1"/>
    <w:rsid w:val="00AA1762"/>
    <w:rsid w:val="00AA1940"/>
    <w:rsid w:val="00AA1ACF"/>
    <w:rsid w:val="00AA1AF9"/>
    <w:rsid w:val="00AA1D8A"/>
    <w:rsid w:val="00AA1FED"/>
    <w:rsid w:val="00AA20C2"/>
    <w:rsid w:val="00AA2126"/>
    <w:rsid w:val="00AA2590"/>
    <w:rsid w:val="00AA2621"/>
    <w:rsid w:val="00AA2686"/>
    <w:rsid w:val="00AA271D"/>
    <w:rsid w:val="00AA2D77"/>
    <w:rsid w:val="00AA2F0A"/>
    <w:rsid w:val="00AA3478"/>
    <w:rsid w:val="00AA35FD"/>
    <w:rsid w:val="00AA3752"/>
    <w:rsid w:val="00AA38C0"/>
    <w:rsid w:val="00AA3A32"/>
    <w:rsid w:val="00AA3D31"/>
    <w:rsid w:val="00AA3E5B"/>
    <w:rsid w:val="00AA3FA4"/>
    <w:rsid w:val="00AA446E"/>
    <w:rsid w:val="00AA4785"/>
    <w:rsid w:val="00AA4C54"/>
    <w:rsid w:val="00AA4E46"/>
    <w:rsid w:val="00AA5103"/>
    <w:rsid w:val="00AA54A7"/>
    <w:rsid w:val="00AA574F"/>
    <w:rsid w:val="00AA580C"/>
    <w:rsid w:val="00AA5CB7"/>
    <w:rsid w:val="00AA5F18"/>
    <w:rsid w:val="00AA60E4"/>
    <w:rsid w:val="00AA64F3"/>
    <w:rsid w:val="00AA6538"/>
    <w:rsid w:val="00AA6567"/>
    <w:rsid w:val="00AA6841"/>
    <w:rsid w:val="00AA6AA0"/>
    <w:rsid w:val="00AA6E5C"/>
    <w:rsid w:val="00AA6F28"/>
    <w:rsid w:val="00AA7206"/>
    <w:rsid w:val="00AA7371"/>
    <w:rsid w:val="00AA7408"/>
    <w:rsid w:val="00AA742D"/>
    <w:rsid w:val="00AA76B8"/>
    <w:rsid w:val="00AA7789"/>
    <w:rsid w:val="00AA77E1"/>
    <w:rsid w:val="00AA7A13"/>
    <w:rsid w:val="00AA7A36"/>
    <w:rsid w:val="00AA7A72"/>
    <w:rsid w:val="00AA7C66"/>
    <w:rsid w:val="00AA7F54"/>
    <w:rsid w:val="00AA7FA1"/>
    <w:rsid w:val="00AB08AC"/>
    <w:rsid w:val="00AB0EAC"/>
    <w:rsid w:val="00AB0FC4"/>
    <w:rsid w:val="00AB10CC"/>
    <w:rsid w:val="00AB145A"/>
    <w:rsid w:val="00AB1C7A"/>
    <w:rsid w:val="00AB1E37"/>
    <w:rsid w:val="00AB2243"/>
    <w:rsid w:val="00AB26A7"/>
    <w:rsid w:val="00AB2932"/>
    <w:rsid w:val="00AB2AB4"/>
    <w:rsid w:val="00AB2CA3"/>
    <w:rsid w:val="00AB2CCD"/>
    <w:rsid w:val="00AB3282"/>
    <w:rsid w:val="00AB333E"/>
    <w:rsid w:val="00AB33A1"/>
    <w:rsid w:val="00AB33D8"/>
    <w:rsid w:val="00AB364C"/>
    <w:rsid w:val="00AB37D1"/>
    <w:rsid w:val="00AB3B2D"/>
    <w:rsid w:val="00AB3B83"/>
    <w:rsid w:val="00AB3B92"/>
    <w:rsid w:val="00AB3CC6"/>
    <w:rsid w:val="00AB3D5D"/>
    <w:rsid w:val="00AB449F"/>
    <w:rsid w:val="00AB4606"/>
    <w:rsid w:val="00AB4677"/>
    <w:rsid w:val="00AB4967"/>
    <w:rsid w:val="00AB4D4C"/>
    <w:rsid w:val="00AB4E10"/>
    <w:rsid w:val="00AB4F00"/>
    <w:rsid w:val="00AB503F"/>
    <w:rsid w:val="00AB520B"/>
    <w:rsid w:val="00AB56EB"/>
    <w:rsid w:val="00AB5817"/>
    <w:rsid w:val="00AB59B2"/>
    <w:rsid w:val="00AB5A92"/>
    <w:rsid w:val="00AB5B0E"/>
    <w:rsid w:val="00AB5B63"/>
    <w:rsid w:val="00AB5E79"/>
    <w:rsid w:val="00AB6328"/>
    <w:rsid w:val="00AB65C5"/>
    <w:rsid w:val="00AB68A8"/>
    <w:rsid w:val="00AB6B20"/>
    <w:rsid w:val="00AB6F33"/>
    <w:rsid w:val="00AB6FE4"/>
    <w:rsid w:val="00AB7749"/>
    <w:rsid w:val="00AB77B0"/>
    <w:rsid w:val="00AB7961"/>
    <w:rsid w:val="00AB7A13"/>
    <w:rsid w:val="00AB7A22"/>
    <w:rsid w:val="00AC0078"/>
    <w:rsid w:val="00AC076D"/>
    <w:rsid w:val="00AC0C33"/>
    <w:rsid w:val="00AC0CFC"/>
    <w:rsid w:val="00AC1638"/>
    <w:rsid w:val="00AC16CB"/>
    <w:rsid w:val="00AC18A9"/>
    <w:rsid w:val="00AC1C78"/>
    <w:rsid w:val="00AC1DFD"/>
    <w:rsid w:val="00AC1F6F"/>
    <w:rsid w:val="00AC2341"/>
    <w:rsid w:val="00AC27B6"/>
    <w:rsid w:val="00AC2972"/>
    <w:rsid w:val="00AC2C49"/>
    <w:rsid w:val="00AC2F97"/>
    <w:rsid w:val="00AC2FE8"/>
    <w:rsid w:val="00AC3005"/>
    <w:rsid w:val="00AC315E"/>
    <w:rsid w:val="00AC3217"/>
    <w:rsid w:val="00AC3218"/>
    <w:rsid w:val="00AC353A"/>
    <w:rsid w:val="00AC36EE"/>
    <w:rsid w:val="00AC39CE"/>
    <w:rsid w:val="00AC3A80"/>
    <w:rsid w:val="00AC40DC"/>
    <w:rsid w:val="00AC473F"/>
    <w:rsid w:val="00AC4799"/>
    <w:rsid w:val="00AC4920"/>
    <w:rsid w:val="00AC4EBA"/>
    <w:rsid w:val="00AC5ADF"/>
    <w:rsid w:val="00AC5EDF"/>
    <w:rsid w:val="00AC5F83"/>
    <w:rsid w:val="00AC6137"/>
    <w:rsid w:val="00AC6238"/>
    <w:rsid w:val="00AC642B"/>
    <w:rsid w:val="00AC679F"/>
    <w:rsid w:val="00AC6AA9"/>
    <w:rsid w:val="00AC6B53"/>
    <w:rsid w:val="00AC6C2C"/>
    <w:rsid w:val="00AC7272"/>
    <w:rsid w:val="00AC739B"/>
    <w:rsid w:val="00AC7C66"/>
    <w:rsid w:val="00AD0160"/>
    <w:rsid w:val="00AD0341"/>
    <w:rsid w:val="00AD09C9"/>
    <w:rsid w:val="00AD0ACF"/>
    <w:rsid w:val="00AD0C91"/>
    <w:rsid w:val="00AD0D21"/>
    <w:rsid w:val="00AD0E1B"/>
    <w:rsid w:val="00AD105A"/>
    <w:rsid w:val="00AD1327"/>
    <w:rsid w:val="00AD1A38"/>
    <w:rsid w:val="00AD1D71"/>
    <w:rsid w:val="00AD21F4"/>
    <w:rsid w:val="00AD2407"/>
    <w:rsid w:val="00AD2557"/>
    <w:rsid w:val="00AD2680"/>
    <w:rsid w:val="00AD27AC"/>
    <w:rsid w:val="00AD2B29"/>
    <w:rsid w:val="00AD2CC4"/>
    <w:rsid w:val="00AD2FA5"/>
    <w:rsid w:val="00AD31C1"/>
    <w:rsid w:val="00AD36B2"/>
    <w:rsid w:val="00AD371D"/>
    <w:rsid w:val="00AD3BE2"/>
    <w:rsid w:val="00AD3F95"/>
    <w:rsid w:val="00AD4164"/>
    <w:rsid w:val="00AD44D4"/>
    <w:rsid w:val="00AD452F"/>
    <w:rsid w:val="00AD527B"/>
    <w:rsid w:val="00AD55F0"/>
    <w:rsid w:val="00AD57C3"/>
    <w:rsid w:val="00AD581B"/>
    <w:rsid w:val="00AD5A01"/>
    <w:rsid w:val="00AD5DDB"/>
    <w:rsid w:val="00AD5F50"/>
    <w:rsid w:val="00AD62B3"/>
    <w:rsid w:val="00AD6541"/>
    <w:rsid w:val="00AD6AC6"/>
    <w:rsid w:val="00AD6B1B"/>
    <w:rsid w:val="00AD6CA9"/>
    <w:rsid w:val="00AD6E2C"/>
    <w:rsid w:val="00AD7052"/>
    <w:rsid w:val="00AD710E"/>
    <w:rsid w:val="00AD7379"/>
    <w:rsid w:val="00AD740A"/>
    <w:rsid w:val="00AD771C"/>
    <w:rsid w:val="00AD7833"/>
    <w:rsid w:val="00AD7BDB"/>
    <w:rsid w:val="00AE0040"/>
    <w:rsid w:val="00AE0271"/>
    <w:rsid w:val="00AE034C"/>
    <w:rsid w:val="00AE03C5"/>
    <w:rsid w:val="00AE050C"/>
    <w:rsid w:val="00AE0539"/>
    <w:rsid w:val="00AE08DB"/>
    <w:rsid w:val="00AE0E77"/>
    <w:rsid w:val="00AE0F2D"/>
    <w:rsid w:val="00AE1367"/>
    <w:rsid w:val="00AE16D9"/>
    <w:rsid w:val="00AE173E"/>
    <w:rsid w:val="00AE20E1"/>
    <w:rsid w:val="00AE22A2"/>
    <w:rsid w:val="00AE24AF"/>
    <w:rsid w:val="00AE24FD"/>
    <w:rsid w:val="00AE25FC"/>
    <w:rsid w:val="00AE27BB"/>
    <w:rsid w:val="00AE28D7"/>
    <w:rsid w:val="00AE2902"/>
    <w:rsid w:val="00AE2A48"/>
    <w:rsid w:val="00AE2D60"/>
    <w:rsid w:val="00AE2E35"/>
    <w:rsid w:val="00AE2F88"/>
    <w:rsid w:val="00AE2FF1"/>
    <w:rsid w:val="00AE32C9"/>
    <w:rsid w:val="00AE335F"/>
    <w:rsid w:val="00AE36C0"/>
    <w:rsid w:val="00AE37EA"/>
    <w:rsid w:val="00AE3826"/>
    <w:rsid w:val="00AE3AE6"/>
    <w:rsid w:val="00AE3AF6"/>
    <w:rsid w:val="00AE41A7"/>
    <w:rsid w:val="00AE4367"/>
    <w:rsid w:val="00AE4A6B"/>
    <w:rsid w:val="00AE4A74"/>
    <w:rsid w:val="00AE4CCD"/>
    <w:rsid w:val="00AE4E2A"/>
    <w:rsid w:val="00AE555F"/>
    <w:rsid w:val="00AE55B7"/>
    <w:rsid w:val="00AE5780"/>
    <w:rsid w:val="00AE5D88"/>
    <w:rsid w:val="00AE5DE7"/>
    <w:rsid w:val="00AE5FBC"/>
    <w:rsid w:val="00AE5FC0"/>
    <w:rsid w:val="00AE62C3"/>
    <w:rsid w:val="00AE63AD"/>
    <w:rsid w:val="00AE66D9"/>
    <w:rsid w:val="00AE6F83"/>
    <w:rsid w:val="00AE7045"/>
    <w:rsid w:val="00AE704D"/>
    <w:rsid w:val="00AE716E"/>
    <w:rsid w:val="00AE7208"/>
    <w:rsid w:val="00AE7942"/>
    <w:rsid w:val="00AE79C0"/>
    <w:rsid w:val="00AE7A68"/>
    <w:rsid w:val="00AE7B42"/>
    <w:rsid w:val="00AF0044"/>
    <w:rsid w:val="00AF0520"/>
    <w:rsid w:val="00AF0550"/>
    <w:rsid w:val="00AF0A62"/>
    <w:rsid w:val="00AF10C3"/>
    <w:rsid w:val="00AF113C"/>
    <w:rsid w:val="00AF131C"/>
    <w:rsid w:val="00AF149F"/>
    <w:rsid w:val="00AF14F3"/>
    <w:rsid w:val="00AF195A"/>
    <w:rsid w:val="00AF1D47"/>
    <w:rsid w:val="00AF1E24"/>
    <w:rsid w:val="00AF23B3"/>
    <w:rsid w:val="00AF25B9"/>
    <w:rsid w:val="00AF2707"/>
    <w:rsid w:val="00AF28E3"/>
    <w:rsid w:val="00AF2B39"/>
    <w:rsid w:val="00AF2BE0"/>
    <w:rsid w:val="00AF2F15"/>
    <w:rsid w:val="00AF31AA"/>
    <w:rsid w:val="00AF331B"/>
    <w:rsid w:val="00AF3474"/>
    <w:rsid w:val="00AF3539"/>
    <w:rsid w:val="00AF35A4"/>
    <w:rsid w:val="00AF395D"/>
    <w:rsid w:val="00AF3ACB"/>
    <w:rsid w:val="00AF4794"/>
    <w:rsid w:val="00AF490C"/>
    <w:rsid w:val="00AF4EE7"/>
    <w:rsid w:val="00AF586C"/>
    <w:rsid w:val="00AF590C"/>
    <w:rsid w:val="00AF5C65"/>
    <w:rsid w:val="00AF5D36"/>
    <w:rsid w:val="00AF5F52"/>
    <w:rsid w:val="00AF5FEF"/>
    <w:rsid w:val="00AF63F4"/>
    <w:rsid w:val="00AF6504"/>
    <w:rsid w:val="00AF6C5C"/>
    <w:rsid w:val="00AF6FB1"/>
    <w:rsid w:val="00AF70EF"/>
    <w:rsid w:val="00AF7166"/>
    <w:rsid w:val="00AF737F"/>
    <w:rsid w:val="00AF74A6"/>
    <w:rsid w:val="00AF780D"/>
    <w:rsid w:val="00AF7990"/>
    <w:rsid w:val="00AF79FE"/>
    <w:rsid w:val="00AF7B73"/>
    <w:rsid w:val="00AF7CA8"/>
    <w:rsid w:val="00AF7CE4"/>
    <w:rsid w:val="00AF7F8D"/>
    <w:rsid w:val="00B0022D"/>
    <w:rsid w:val="00B0062C"/>
    <w:rsid w:val="00B00695"/>
    <w:rsid w:val="00B0075E"/>
    <w:rsid w:val="00B00930"/>
    <w:rsid w:val="00B00AD1"/>
    <w:rsid w:val="00B00CA3"/>
    <w:rsid w:val="00B013FA"/>
    <w:rsid w:val="00B014A9"/>
    <w:rsid w:val="00B01589"/>
    <w:rsid w:val="00B01962"/>
    <w:rsid w:val="00B01A4B"/>
    <w:rsid w:val="00B01E24"/>
    <w:rsid w:val="00B02730"/>
    <w:rsid w:val="00B02885"/>
    <w:rsid w:val="00B0291B"/>
    <w:rsid w:val="00B02A61"/>
    <w:rsid w:val="00B02BCC"/>
    <w:rsid w:val="00B02F47"/>
    <w:rsid w:val="00B03069"/>
    <w:rsid w:val="00B0314A"/>
    <w:rsid w:val="00B03160"/>
    <w:rsid w:val="00B032FA"/>
    <w:rsid w:val="00B03440"/>
    <w:rsid w:val="00B034E0"/>
    <w:rsid w:val="00B03CD8"/>
    <w:rsid w:val="00B0406D"/>
    <w:rsid w:val="00B0413D"/>
    <w:rsid w:val="00B04151"/>
    <w:rsid w:val="00B045DC"/>
    <w:rsid w:val="00B048B1"/>
    <w:rsid w:val="00B04DE3"/>
    <w:rsid w:val="00B04DF2"/>
    <w:rsid w:val="00B04DF8"/>
    <w:rsid w:val="00B04E94"/>
    <w:rsid w:val="00B04FE0"/>
    <w:rsid w:val="00B0507C"/>
    <w:rsid w:val="00B052C9"/>
    <w:rsid w:val="00B05399"/>
    <w:rsid w:val="00B06343"/>
    <w:rsid w:val="00B06665"/>
    <w:rsid w:val="00B073E6"/>
    <w:rsid w:val="00B074E7"/>
    <w:rsid w:val="00B076F1"/>
    <w:rsid w:val="00B07701"/>
    <w:rsid w:val="00B07719"/>
    <w:rsid w:val="00B07D4D"/>
    <w:rsid w:val="00B07F83"/>
    <w:rsid w:val="00B07FF2"/>
    <w:rsid w:val="00B101EF"/>
    <w:rsid w:val="00B10988"/>
    <w:rsid w:val="00B10CB2"/>
    <w:rsid w:val="00B10F69"/>
    <w:rsid w:val="00B110BB"/>
    <w:rsid w:val="00B11282"/>
    <w:rsid w:val="00B11289"/>
    <w:rsid w:val="00B113A7"/>
    <w:rsid w:val="00B1184F"/>
    <w:rsid w:val="00B119F7"/>
    <w:rsid w:val="00B1207F"/>
    <w:rsid w:val="00B121B5"/>
    <w:rsid w:val="00B12247"/>
    <w:rsid w:val="00B12617"/>
    <w:rsid w:val="00B12737"/>
    <w:rsid w:val="00B12C23"/>
    <w:rsid w:val="00B12CB4"/>
    <w:rsid w:val="00B12D35"/>
    <w:rsid w:val="00B12E6B"/>
    <w:rsid w:val="00B1319A"/>
    <w:rsid w:val="00B134D6"/>
    <w:rsid w:val="00B134E5"/>
    <w:rsid w:val="00B138A7"/>
    <w:rsid w:val="00B138F8"/>
    <w:rsid w:val="00B13921"/>
    <w:rsid w:val="00B143E2"/>
    <w:rsid w:val="00B14476"/>
    <w:rsid w:val="00B1456C"/>
    <w:rsid w:val="00B146DA"/>
    <w:rsid w:val="00B14827"/>
    <w:rsid w:val="00B14B4A"/>
    <w:rsid w:val="00B14D74"/>
    <w:rsid w:val="00B1515A"/>
    <w:rsid w:val="00B1519D"/>
    <w:rsid w:val="00B1537E"/>
    <w:rsid w:val="00B153F8"/>
    <w:rsid w:val="00B1555F"/>
    <w:rsid w:val="00B156A2"/>
    <w:rsid w:val="00B15709"/>
    <w:rsid w:val="00B157D8"/>
    <w:rsid w:val="00B15953"/>
    <w:rsid w:val="00B1599F"/>
    <w:rsid w:val="00B15AA1"/>
    <w:rsid w:val="00B15F62"/>
    <w:rsid w:val="00B16368"/>
    <w:rsid w:val="00B16A31"/>
    <w:rsid w:val="00B16CED"/>
    <w:rsid w:val="00B16EA3"/>
    <w:rsid w:val="00B1700D"/>
    <w:rsid w:val="00B17038"/>
    <w:rsid w:val="00B171A2"/>
    <w:rsid w:val="00B1726B"/>
    <w:rsid w:val="00B176D1"/>
    <w:rsid w:val="00B17B38"/>
    <w:rsid w:val="00B17CC9"/>
    <w:rsid w:val="00B20046"/>
    <w:rsid w:val="00B2059B"/>
    <w:rsid w:val="00B20814"/>
    <w:rsid w:val="00B209B6"/>
    <w:rsid w:val="00B2141E"/>
    <w:rsid w:val="00B21664"/>
    <w:rsid w:val="00B21775"/>
    <w:rsid w:val="00B21F8B"/>
    <w:rsid w:val="00B22256"/>
    <w:rsid w:val="00B2238F"/>
    <w:rsid w:val="00B2240B"/>
    <w:rsid w:val="00B22E42"/>
    <w:rsid w:val="00B22E66"/>
    <w:rsid w:val="00B22FAA"/>
    <w:rsid w:val="00B23551"/>
    <w:rsid w:val="00B235A4"/>
    <w:rsid w:val="00B24056"/>
    <w:rsid w:val="00B2407C"/>
    <w:rsid w:val="00B2411A"/>
    <w:rsid w:val="00B243AA"/>
    <w:rsid w:val="00B24539"/>
    <w:rsid w:val="00B2490A"/>
    <w:rsid w:val="00B24E89"/>
    <w:rsid w:val="00B2534D"/>
    <w:rsid w:val="00B25627"/>
    <w:rsid w:val="00B25713"/>
    <w:rsid w:val="00B25751"/>
    <w:rsid w:val="00B257A7"/>
    <w:rsid w:val="00B25890"/>
    <w:rsid w:val="00B25B42"/>
    <w:rsid w:val="00B25EC3"/>
    <w:rsid w:val="00B266D4"/>
    <w:rsid w:val="00B266F5"/>
    <w:rsid w:val="00B26A79"/>
    <w:rsid w:val="00B2704D"/>
    <w:rsid w:val="00B2709D"/>
    <w:rsid w:val="00B27265"/>
    <w:rsid w:val="00B272EA"/>
    <w:rsid w:val="00B2746B"/>
    <w:rsid w:val="00B27729"/>
    <w:rsid w:val="00B2786B"/>
    <w:rsid w:val="00B27C00"/>
    <w:rsid w:val="00B27D9B"/>
    <w:rsid w:val="00B27F13"/>
    <w:rsid w:val="00B30153"/>
    <w:rsid w:val="00B304B3"/>
    <w:rsid w:val="00B30956"/>
    <w:rsid w:val="00B30B62"/>
    <w:rsid w:val="00B30C2D"/>
    <w:rsid w:val="00B30F72"/>
    <w:rsid w:val="00B314D9"/>
    <w:rsid w:val="00B31516"/>
    <w:rsid w:val="00B319BF"/>
    <w:rsid w:val="00B31AFE"/>
    <w:rsid w:val="00B31B0F"/>
    <w:rsid w:val="00B31D33"/>
    <w:rsid w:val="00B31D52"/>
    <w:rsid w:val="00B31D88"/>
    <w:rsid w:val="00B31E61"/>
    <w:rsid w:val="00B323E2"/>
    <w:rsid w:val="00B32B7D"/>
    <w:rsid w:val="00B32F4A"/>
    <w:rsid w:val="00B32FCF"/>
    <w:rsid w:val="00B331D5"/>
    <w:rsid w:val="00B33515"/>
    <w:rsid w:val="00B33744"/>
    <w:rsid w:val="00B3377D"/>
    <w:rsid w:val="00B33B58"/>
    <w:rsid w:val="00B34315"/>
    <w:rsid w:val="00B346DE"/>
    <w:rsid w:val="00B348A6"/>
    <w:rsid w:val="00B34963"/>
    <w:rsid w:val="00B34F17"/>
    <w:rsid w:val="00B35074"/>
    <w:rsid w:val="00B35114"/>
    <w:rsid w:val="00B3532E"/>
    <w:rsid w:val="00B35AB6"/>
    <w:rsid w:val="00B35F8B"/>
    <w:rsid w:val="00B36602"/>
    <w:rsid w:val="00B36640"/>
    <w:rsid w:val="00B37234"/>
    <w:rsid w:val="00B37767"/>
    <w:rsid w:val="00B403BD"/>
    <w:rsid w:val="00B4052C"/>
    <w:rsid w:val="00B408F2"/>
    <w:rsid w:val="00B40906"/>
    <w:rsid w:val="00B40A17"/>
    <w:rsid w:val="00B40C00"/>
    <w:rsid w:val="00B41B90"/>
    <w:rsid w:val="00B41D84"/>
    <w:rsid w:val="00B42124"/>
    <w:rsid w:val="00B4297F"/>
    <w:rsid w:val="00B42E97"/>
    <w:rsid w:val="00B42F40"/>
    <w:rsid w:val="00B43774"/>
    <w:rsid w:val="00B43C55"/>
    <w:rsid w:val="00B43D2B"/>
    <w:rsid w:val="00B44060"/>
    <w:rsid w:val="00B441E1"/>
    <w:rsid w:val="00B44771"/>
    <w:rsid w:val="00B44B7E"/>
    <w:rsid w:val="00B44C29"/>
    <w:rsid w:val="00B45521"/>
    <w:rsid w:val="00B456F0"/>
    <w:rsid w:val="00B457FD"/>
    <w:rsid w:val="00B4584D"/>
    <w:rsid w:val="00B45A4D"/>
    <w:rsid w:val="00B45AFA"/>
    <w:rsid w:val="00B45D32"/>
    <w:rsid w:val="00B46077"/>
    <w:rsid w:val="00B46113"/>
    <w:rsid w:val="00B46164"/>
    <w:rsid w:val="00B46360"/>
    <w:rsid w:val="00B467A6"/>
    <w:rsid w:val="00B46848"/>
    <w:rsid w:val="00B46C6B"/>
    <w:rsid w:val="00B470BB"/>
    <w:rsid w:val="00B47AC1"/>
    <w:rsid w:val="00B47BAC"/>
    <w:rsid w:val="00B47BD3"/>
    <w:rsid w:val="00B47C09"/>
    <w:rsid w:val="00B5003A"/>
    <w:rsid w:val="00B5030D"/>
    <w:rsid w:val="00B506EE"/>
    <w:rsid w:val="00B509FE"/>
    <w:rsid w:val="00B50AEA"/>
    <w:rsid w:val="00B50AEE"/>
    <w:rsid w:val="00B50DEF"/>
    <w:rsid w:val="00B51017"/>
    <w:rsid w:val="00B510E6"/>
    <w:rsid w:val="00B51257"/>
    <w:rsid w:val="00B513BC"/>
    <w:rsid w:val="00B5178B"/>
    <w:rsid w:val="00B51C20"/>
    <w:rsid w:val="00B51CED"/>
    <w:rsid w:val="00B51D25"/>
    <w:rsid w:val="00B51E2A"/>
    <w:rsid w:val="00B51E76"/>
    <w:rsid w:val="00B52063"/>
    <w:rsid w:val="00B520A7"/>
    <w:rsid w:val="00B520F3"/>
    <w:rsid w:val="00B52133"/>
    <w:rsid w:val="00B52451"/>
    <w:rsid w:val="00B52ACA"/>
    <w:rsid w:val="00B52D98"/>
    <w:rsid w:val="00B52E56"/>
    <w:rsid w:val="00B53224"/>
    <w:rsid w:val="00B5362A"/>
    <w:rsid w:val="00B536AA"/>
    <w:rsid w:val="00B53AFA"/>
    <w:rsid w:val="00B53B6C"/>
    <w:rsid w:val="00B53DB1"/>
    <w:rsid w:val="00B53FDD"/>
    <w:rsid w:val="00B540E7"/>
    <w:rsid w:val="00B5437C"/>
    <w:rsid w:val="00B54924"/>
    <w:rsid w:val="00B54DF6"/>
    <w:rsid w:val="00B55B8B"/>
    <w:rsid w:val="00B5618F"/>
    <w:rsid w:val="00B563ED"/>
    <w:rsid w:val="00B564D7"/>
    <w:rsid w:val="00B5668E"/>
    <w:rsid w:val="00B56711"/>
    <w:rsid w:val="00B56D21"/>
    <w:rsid w:val="00B56FD6"/>
    <w:rsid w:val="00B5725A"/>
    <w:rsid w:val="00B57295"/>
    <w:rsid w:val="00B573BD"/>
    <w:rsid w:val="00B57568"/>
    <w:rsid w:val="00B576AA"/>
    <w:rsid w:val="00B57938"/>
    <w:rsid w:val="00B57CB9"/>
    <w:rsid w:val="00B57D41"/>
    <w:rsid w:val="00B600C5"/>
    <w:rsid w:val="00B6012A"/>
    <w:rsid w:val="00B6020B"/>
    <w:rsid w:val="00B6070E"/>
    <w:rsid w:val="00B61430"/>
    <w:rsid w:val="00B61480"/>
    <w:rsid w:val="00B61C9C"/>
    <w:rsid w:val="00B62301"/>
    <w:rsid w:val="00B62C49"/>
    <w:rsid w:val="00B62DFE"/>
    <w:rsid w:val="00B63392"/>
    <w:rsid w:val="00B63493"/>
    <w:rsid w:val="00B634B3"/>
    <w:rsid w:val="00B63652"/>
    <w:rsid w:val="00B63836"/>
    <w:rsid w:val="00B63939"/>
    <w:rsid w:val="00B63B11"/>
    <w:rsid w:val="00B63B2B"/>
    <w:rsid w:val="00B6468C"/>
    <w:rsid w:val="00B64797"/>
    <w:rsid w:val="00B65382"/>
    <w:rsid w:val="00B6559E"/>
    <w:rsid w:val="00B65C0A"/>
    <w:rsid w:val="00B65C4E"/>
    <w:rsid w:val="00B6621C"/>
    <w:rsid w:val="00B66525"/>
    <w:rsid w:val="00B665E3"/>
    <w:rsid w:val="00B66636"/>
    <w:rsid w:val="00B6671A"/>
    <w:rsid w:val="00B66974"/>
    <w:rsid w:val="00B66A4A"/>
    <w:rsid w:val="00B67684"/>
    <w:rsid w:val="00B6771B"/>
    <w:rsid w:val="00B67954"/>
    <w:rsid w:val="00B67DE6"/>
    <w:rsid w:val="00B67EB9"/>
    <w:rsid w:val="00B70179"/>
    <w:rsid w:val="00B701E2"/>
    <w:rsid w:val="00B70746"/>
    <w:rsid w:val="00B70B69"/>
    <w:rsid w:val="00B70D3D"/>
    <w:rsid w:val="00B70F3D"/>
    <w:rsid w:val="00B71031"/>
    <w:rsid w:val="00B71102"/>
    <w:rsid w:val="00B7133D"/>
    <w:rsid w:val="00B71E26"/>
    <w:rsid w:val="00B7234C"/>
    <w:rsid w:val="00B72425"/>
    <w:rsid w:val="00B72511"/>
    <w:rsid w:val="00B72726"/>
    <w:rsid w:val="00B72B47"/>
    <w:rsid w:val="00B72BD6"/>
    <w:rsid w:val="00B72BE5"/>
    <w:rsid w:val="00B7334D"/>
    <w:rsid w:val="00B733A6"/>
    <w:rsid w:val="00B73426"/>
    <w:rsid w:val="00B73584"/>
    <w:rsid w:val="00B7359C"/>
    <w:rsid w:val="00B736BD"/>
    <w:rsid w:val="00B73E79"/>
    <w:rsid w:val="00B74809"/>
    <w:rsid w:val="00B7483B"/>
    <w:rsid w:val="00B74ADE"/>
    <w:rsid w:val="00B74C7B"/>
    <w:rsid w:val="00B74DCE"/>
    <w:rsid w:val="00B74EE3"/>
    <w:rsid w:val="00B75276"/>
    <w:rsid w:val="00B75AB3"/>
    <w:rsid w:val="00B75E87"/>
    <w:rsid w:val="00B76379"/>
    <w:rsid w:val="00B764E8"/>
    <w:rsid w:val="00B76ACE"/>
    <w:rsid w:val="00B76F0E"/>
    <w:rsid w:val="00B770B5"/>
    <w:rsid w:val="00B7741B"/>
    <w:rsid w:val="00B775C7"/>
    <w:rsid w:val="00B775E9"/>
    <w:rsid w:val="00B77ADD"/>
    <w:rsid w:val="00B77B54"/>
    <w:rsid w:val="00B77B7D"/>
    <w:rsid w:val="00B77D7A"/>
    <w:rsid w:val="00B80019"/>
    <w:rsid w:val="00B8005B"/>
    <w:rsid w:val="00B801CB"/>
    <w:rsid w:val="00B802D5"/>
    <w:rsid w:val="00B80364"/>
    <w:rsid w:val="00B80483"/>
    <w:rsid w:val="00B80591"/>
    <w:rsid w:val="00B8059E"/>
    <w:rsid w:val="00B80A66"/>
    <w:rsid w:val="00B80A76"/>
    <w:rsid w:val="00B80F95"/>
    <w:rsid w:val="00B81115"/>
    <w:rsid w:val="00B81160"/>
    <w:rsid w:val="00B8153E"/>
    <w:rsid w:val="00B8159B"/>
    <w:rsid w:val="00B81662"/>
    <w:rsid w:val="00B81A74"/>
    <w:rsid w:val="00B81EA8"/>
    <w:rsid w:val="00B82096"/>
    <w:rsid w:val="00B82182"/>
    <w:rsid w:val="00B82188"/>
    <w:rsid w:val="00B821AA"/>
    <w:rsid w:val="00B82255"/>
    <w:rsid w:val="00B82B02"/>
    <w:rsid w:val="00B831BF"/>
    <w:rsid w:val="00B831ED"/>
    <w:rsid w:val="00B8373A"/>
    <w:rsid w:val="00B83ED9"/>
    <w:rsid w:val="00B841E9"/>
    <w:rsid w:val="00B842F5"/>
    <w:rsid w:val="00B8448E"/>
    <w:rsid w:val="00B8472C"/>
    <w:rsid w:val="00B84894"/>
    <w:rsid w:val="00B849A5"/>
    <w:rsid w:val="00B84AE9"/>
    <w:rsid w:val="00B84C94"/>
    <w:rsid w:val="00B84CF1"/>
    <w:rsid w:val="00B84D8A"/>
    <w:rsid w:val="00B84FBC"/>
    <w:rsid w:val="00B851E9"/>
    <w:rsid w:val="00B85413"/>
    <w:rsid w:val="00B85746"/>
    <w:rsid w:val="00B85B0B"/>
    <w:rsid w:val="00B85D5C"/>
    <w:rsid w:val="00B85D8C"/>
    <w:rsid w:val="00B85F4D"/>
    <w:rsid w:val="00B86115"/>
    <w:rsid w:val="00B8621A"/>
    <w:rsid w:val="00B864E9"/>
    <w:rsid w:val="00B867A7"/>
    <w:rsid w:val="00B86956"/>
    <w:rsid w:val="00B87207"/>
    <w:rsid w:val="00B875E1"/>
    <w:rsid w:val="00B8779F"/>
    <w:rsid w:val="00B877CE"/>
    <w:rsid w:val="00B87CFB"/>
    <w:rsid w:val="00B87D08"/>
    <w:rsid w:val="00B87E1A"/>
    <w:rsid w:val="00B87F0F"/>
    <w:rsid w:val="00B87F5D"/>
    <w:rsid w:val="00B901E5"/>
    <w:rsid w:val="00B90399"/>
    <w:rsid w:val="00B904A9"/>
    <w:rsid w:val="00B916F0"/>
    <w:rsid w:val="00B91F17"/>
    <w:rsid w:val="00B91FE5"/>
    <w:rsid w:val="00B92009"/>
    <w:rsid w:val="00B922DA"/>
    <w:rsid w:val="00B92579"/>
    <w:rsid w:val="00B92614"/>
    <w:rsid w:val="00B926C1"/>
    <w:rsid w:val="00B9272C"/>
    <w:rsid w:val="00B92C63"/>
    <w:rsid w:val="00B92DBD"/>
    <w:rsid w:val="00B93159"/>
    <w:rsid w:val="00B9317C"/>
    <w:rsid w:val="00B940DD"/>
    <w:rsid w:val="00B94101"/>
    <w:rsid w:val="00B943B3"/>
    <w:rsid w:val="00B94681"/>
    <w:rsid w:val="00B948C3"/>
    <w:rsid w:val="00B949B3"/>
    <w:rsid w:val="00B95372"/>
    <w:rsid w:val="00B953D5"/>
    <w:rsid w:val="00B955B9"/>
    <w:rsid w:val="00B95858"/>
    <w:rsid w:val="00B95CC7"/>
    <w:rsid w:val="00B95CF7"/>
    <w:rsid w:val="00B95D57"/>
    <w:rsid w:val="00B95F24"/>
    <w:rsid w:val="00B95F83"/>
    <w:rsid w:val="00B96153"/>
    <w:rsid w:val="00B961CE"/>
    <w:rsid w:val="00B963B8"/>
    <w:rsid w:val="00B9644A"/>
    <w:rsid w:val="00B965C0"/>
    <w:rsid w:val="00B96799"/>
    <w:rsid w:val="00B9700C"/>
    <w:rsid w:val="00B97098"/>
    <w:rsid w:val="00B970AE"/>
    <w:rsid w:val="00B973D6"/>
    <w:rsid w:val="00B97C3B"/>
    <w:rsid w:val="00BA008A"/>
    <w:rsid w:val="00BA081A"/>
    <w:rsid w:val="00BA0910"/>
    <w:rsid w:val="00BA0A92"/>
    <w:rsid w:val="00BA0E2C"/>
    <w:rsid w:val="00BA0E30"/>
    <w:rsid w:val="00BA0EED"/>
    <w:rsid w:val="00BA14C6"/>
    <w:rsid w:val="00BA1622"/>
    <w:rsid w:val="00BA1B7C"/>
    <w:rsid w:val="00BA1FC4"/>
    <w:rsid w:val="00BA208F"/>
    <w:rsid w:val="00BA2387"/>
    <w:rsid w:val="00BA24E5"/>
    <w:rsid w:val="00BA25E7"/>
    <w:rsid w:val="00BA2A1B"/>
    <w:rsid w:val="00BA2D0B"/>
    <w:rsid w:val="00BA2DAA"/>
    <w:rsid w:val="00BA2E04"/>
    <w:rsid w:val="00BA3255"/>
    <w:rsid w:val="00BA3B12"/>
    <w:rsid w:val="00BA3EEB"/>
    <w:rsid w:val="00BA3FBF"/>
    <w:rsid w:val="00BA4035"/>
    <w:rsid w:val="00BA432F"/>
    <w:rsid w:val="00BA4637"/>
    <w:rsid w:val="00BA47D8"/>
    <w:rsid w:val="00BA4A97"/>
    <w:rsid w:val="00BA4CB2"/>
    <w:rsid w:val="00BA4E96"/>
    <w:rsid w:val="00BA50F1"/>
    <w:rsid w:val="00BA5158"/>
    <w:rsid w:val="00BA5507"/>
    <w:rsid w:val="00BA5A3D"/>
    <w:rsid w:val="00BA5C4A"/>
    <w:rsid w:val="00BA5F45"/>
    <w:rsid w:val="00BA5FF7"/>
    <w:rsid w:val="00BA6464"/>
    <w:rsid w:val="00BA6594"/>
    <w:rsid w:val="00BA6E6A"/>
    <w:rsid w:val="00BA6F6A"/>
    <w:rsid w:val="00BA6F8D"/>
    <w:rsid w:val="00BA768E"/>
    <w:rsid w:val="00BA781D"/>
    <w:rsid w:val="00BA7DFC"/>
    <w:rsid w:val="00BB0245"/>
    <w:rsid w:val="00BB03E3"/>
    <w:rsid w:val="00BB05EE"/>
    <w:rsid w:val="00BB0684"/>
    <w:rsid w:val="00BB088A"/>
    <w:rsid w:val="00BB10A3"/>
    <w:rsid w:val="00BB1378"/>
    <w:rsid w:val="00BB15DC"/>
    <w:rsid w:val="00BB1A14"/>
    <w:rsid w:val="00BB1C0F"/>
    <w:rsid w:val="00BB1D04"/>
    <w:rsid w:val="00BB1EFB"/>
    <w:rsid w:val="00BB27FF"/>
    <w:rsid w:val="00BB29F9"/>
    <w:rsid w:val="00BB2EA4"/>
    <w:rsid w:val="00BB3344"/>
    <w:rsid w:val="00BB3388"/>
    <w:rsid w:val="00BB33A0"/>
    <w:rsid w:val="00BB3494"/>
    <w:rsid w:val="00BB35A1"/>
    <w:rsid w:val="00BB3A6C"/>
    <w:rsid w:val="00BB3CBC"/>
    <w:rsid w:val="00BB3D2B"/>
    <w:rsid w:val="00BB3D6A"/>
    <w:rsid w:val="00BB3DB3"/>
    <w:rsid w:val="00BB3DCC"/>
    <w:rsid w:val="00BB3EDD"/>
    <w:rsid w:val="00BB44FB"/>
    <w:rsid w:val="00BB4610"/>
    <w:rsid w:val="00BB469C"/>
    <w:rsid w:val="00BB4928"/>
    <w:rsid w:val="00BB4B10"/>
    <w:rsid w:val="00BB5111"/>
    <w:rsid w:val="00BB5297"/>
    <w:rsid w:val="00BB52AA"/>
    <w:rsid w:val="00BB5473"/>
    <w:rsid w:val="00BB58D8"/>
    <w:rsid w:val="00BB5EC5"/>
    <w:rsid w:val="00BB5F1F"/>
    <w:rsid w:val="00BB6011"/>
    <w:rsid w:val="00BB6311"/>
    <w:rsid w:val="00BB6333"/>
    <w:rsid w:val="00BB64BE"/>
    <w:rsid w:val="00BB64F7"/>
    <w:rsid w:val="00BB665F"/>
    <w:rsid w:val="00BB6AA5"/>
    <w:rsid w:val="00BB6FF5"/>
    <w:rsid w:val="00BB73AA"/>
    <w:rsid w:val="00BB7496"/>
    <w:rsid w:val="00BB7806"/>
    <w:rsid w:val="00BB7946"/>
    <w:rsid w:val="00BB7E0E"/>
    <w:rsid w:val="00BC0068"/>
    <w:rsid w:val="00BC01EF"/>
    <w:rsid w:val="00BC0C1D"/>
    <w:rsid w:val="00BC1837"/>
    <w:rsid w:val="00BC18A3"/>
    <w:rsid w:val="00BC1A6A"/>
    <w:rsid w:val="00BC1E39"/>
    <w:rsid w:val="00BC1FC6"/>
    <w:rsid w:val="00BC246B"/>
    <w:rsid w:val="00BC255F"/>
    <w:rsid w:val="00BC2585"/>
    <w:rsid w:val="00BC2BFD"/>
    <w:rsid w:val="00BC3030"/>
    <w:rsid w:val="00BC3075"/>
    <w:rsid w:val="00BC3751"/>
    <w:rsid w:val="00BC393B"/>
    <w:rsid w:val="00BC3A69"/>
    <w:rsid w:val="00BC3C88"/>
    <w:rsid w:val="00BC3D3B"/>
    <w:rsid w:val="00BC445D"/>
    <w:rsid w:val="00BC45E9"/>
    <w:rsid w:val="00BC4633"/>
    <w:rsid w:val="00BC46AA"/>
    <w:rsid w:val="00BC47E5"/>
    <w:rsid w:val="00BC4B7A"/>
    <w:rsid w:val="00BC557B"/>
    <w:rsid w:val="00BC55FF"/>
    <w:rsid w:val="00BC5C11"/>
    <w:rsid w:val="00BC5EC2"/>
    <w:rsid w:val="00BC60B6"/>
    <w:rsid w:val="00BC67B7"/>
    <w:rsid w:val="00BC6989"/>
    <w:rsid w:val="00BC6AB6"/>
    <w:rsid w:val="00BC6D2E"/>
    <w:rsid w:val="00BC6F4E"/>
    <w:rsid w:val="00BC7486"/>
    <w:rsid w:val="00BC752C"/>
    <w:rsid w:val="00BC754F"/>
    <w:rsid w:val="00BC7699"/>
    <w:rsid w:val="00BC78E3"/>
    <w:rsid w:val="00BC7AA3"/>
    <w:rsid w:val="00BC7EEB"/>
    <w:rsid w:val="00BC7F24"/>
    <w:rsid w:val="00BD0421"/>
    <w:rsid w:val="00BD0624"/>
    <w:rsid w:val="00BD0BB1"/>
    <w:rsid w:val="00BD0C76"/>
    <w:rsid w:val="00BD0D03"/>
    <w:rsid w:val="00BD0DFB"/>
    <w:rsid w:val="00BD0F8C"/>
    <w:rsid w:val="00BD0FE5"/>
    <w:rsid w:val="00BD1091"/>
    <w:rsid w:val="00BD112C"/>
    <w:rsid w:val="00BD1230"/>
    <w:rsid w:val="00BD184F"/>
    <w:rsid w:val="00BD18E1"/>
    <w:rsid w:val="00BD1978"/>
    <w:rsid w:val="00BD19EB"/>
    <w:rsid w:val="00BD1C2A"/>
    <w:rsid w:val="00BD1F4F"/>
    <w:rsid w:val="00BD2556"/>
    <w:rsid w:val="00BD27D8"/>
    <w:rsid w:val="00BD2BDE"/>
    <w:rsid w:val="00BD2D3E"/>
    <w:rsid w:val="00BD336F"/>
    <w:rsid w:val="00BD3AE9"/>
    <w:rsid w:val="00BD3BE1"/>
    <w:rsid w:val="00BD3EA7"/>
    <w:rsid w:val="00BD3F62"/>
    <w:rsid w:val="00BD420C"/>
    <w:rsid w:val="00BD4BBD"/>
    <w:rsid w:val="00BD4CE5"/>
    <w:rsid w:val="00BD57FB"/>
    <w:rsid w:val="00BD5E3F"/>
    <w:rsid w:val="00BD645C"/>
    <w:rsid w:val="00BD68E4"/>
    <w:rsid w:val="00BD6AED"/>
    <w:rsid w:val="00BD6B10"/>
    <w:rsid w:val="00BD6D66"/>
    <w:rsid w:val="00BD6D80"/>
    <w:rsid w:val="00BD7180"/>
    <w:rsid w:val="00BD78F3"/>
    <w:rsid w:val="00BD7B21"/>
    <w:rsid w:val="00BD7EF1"/>
    <w:rsid w:val="00BD7F0F"/>
    <w:rsid w:val="00BE0867"/>
    <w:rsid w:val="00BE0943"/>
    <w:rsid w:val="00BE094D"/>
    <w:rsid w:val="00BE0C56"/>
    <w:rsid w:val="00BE1103"/>
    <w:rsid w:val="00BE15AC"/>
    <w:rsid w:val="00BE1857"/>
    <w:rsid w:val="00BE1900"/>
    <w:rsid w:val="00BE1C4C"/>
    <w:rsid w:val="00BE1DD8"/>
    <w:rsid w:val="00BE1EB4"/>
    <w:rsid w:val="00BE204E"/>
    <w:rsid w:val="00BE22DD"/>
    <w:rsid w:val="00BE22FD"/>
    <w:rsid w:val="00BE27A4"/>
    <w:rsid w:val="00BE2E49"/>
    <w:rsid w:val="00BE2E64"/>
    <w:rsid w:val="00BE2F52"/>
    <w:rsid w:val="00BE3202"/>
    <w:rsid w:val="00BE3376"/>
    <w:rsid w:val="00BE33F4"/>
    <w:rsid w:val="00BE3952"/>
    <w:rsid w:val="00BE3C88"/>
    <w:rsid w:val="00BE3D7B"/>
    <w:rsid w:val="00BE40D3"/>
    <w:rsid w:val="00BE41A5"/>
    <w:rsid w:val="00BE4324"/>
    <w:rsid w:val="00BE4A3B"/>
    <w:rsid w:val="00BE4B11"/>
    <w:rsid w:val="00BE4B8F"/>
    <w:rsid w:val="00BE4F53"/>
    <w:rsid w:val="00BE525E"/>
    <w:rsid w:val="00BE5332"/>
    <w:rsid w:val="00BE5837"/>
    <w:rsid w:val="00BE59A8"/>
    <w:rsid w:val="00BE67F7"/>
    <w:rsid w:val="00BE6AA4"/>
    <w:rsid w:val="00BE6BA1"/>
    <w:rsid w:val="00BE7531"/>
    <w:rsid w:val="00BE768F"/>
    <w:rsid w:val="00BE7DD2"/>
    <w:rsid w:val="00BF01E9"/>
    <w:rsid w:val="00BF0858"/>
    <w:rsid w:val="00BF0FED"/>
    <w:rsid w:val="00BF1036"/>
    <w:rsid w:val="00BF10C0"/>
    <w:rsid w:val="00BF1335"/>
    <w:rsid w:val="00BF197A"/>
    <w:rsid w:val="00BF1C18"/>
    <w:rsid w:val="00BF1E50"/>
    <w:rsid w:val="00BF2A6C"/>
    <w:rsid w:val="00BF2AA3"/>
    <w:rsid w:val="00BF2D23"/>
    <w:rsid w:val="00BF2F33"/>
    <w:rsid w:val="00BF31E2"/>
    <w:rsid w:val="00BF33E7"/>
    <w:rsid w:val="00BF35FA"/>
    <w:rsid w:val="00BF39AC"/>
    <w:rsid w:val="00BF3C0F"/>
    <w:rsid w:val="00BF44FC"/>
    <w:rsid w:val="00BF4720"/>
    <w:rsid w:val="00BF4797"/>
    <w:rsid w:val="00BF4A0D"/>
    <w:rsid w:val="00BF4C55"/>
    <w:rsid w:val="00BF4EC0"/>
    <w:rsid w:val="00BF4FC3"/>
    <w:rsid w:val="00BF509E"/>
    <w:rsid w:val="00BF5353"/>
    <w:rsid w:val="00BF54E3"/>
    <w:rsid w:val="00BF59C5"/>
    <w:rsid w:val="00BF5B81"/>
    <w:rsid w:val="00BF5C16"/>
    <w:rsid w:val="00BF5EC7"/>
    <w:rsid w:val="00BF603B"/>
    <w:rsid w:val="00BF6103"/>
    <w:rsid w:val="00BF6346"/>
    <w:rsid w:val="00BF643B"/>
    <w:rsid w:val="00BF68BB"/>
    <w:rsid w:val="00BF761A"/>
    <w:rsid w:val="00BF77E2"/>
    <w:rsid w:val="00BF78C3"/>
    <w:rsid w:val="00BF79CC"/>
    <w:rsid w:val="00BF7F5D"/>
    <w:rsid w:val="00BF7F72"/>
    <w:rsid w:val="00C00019"/>
    <w:rsid w:val="00C002F4"/>
    <w:rsid w:val="00C00640"/>
    <w:rsid w:val="00C0083C"/>
    <w:rsid w:val="00C00D80"/>
    <w:rsid w:val="00C011B4"/>
    <w:rsid w:val="00C0138B"/>
    <w:rsid w:val="00C0185A"/>
    <w:rsid w:val="00C0192A"/>
    <w:rsid w:val="00C01944"/>
    <w:rsid w:val="00C02740"/>
    <w:rsid w:val="00C02C44"/>
    <w:rsid w:val="00C02D83"/>
    <w:rsid w:val="00C03344"/>
    <w:rsid w:val="00C03351"/>
    <w:rsid w:val="00C033A6"/>
    <w:rsid w:val="00C03416"/>
    <w:rsid w:val="00C0358B"/>
    <w:rsid w:val="00C03808"/>
    <w:rsid w:val="00C0396F"/>
    <w:rsid w:val="00C03D1F"/>
    <w:rsid w:val="00C03DC3"/>
    <w:rsid w:val="00C04442"/>
    <w:rsid w:val="00C0453D"/>
    <w:rsid w:val="00C04770"/>
    <w:rsid w:val="00C04843"/>
    <w:rsid w:val="00C04D0B"/>
    <w:rsid w:val="00C04F32"/>
    <w:rsid w:val="00C04FE2"/>
    <w:rsid w:val="00C05319"/>
    <w:rsid w:val="00C055A3"/>
    <w:rsid w:val="00C056A4"/>
    <w:rsid w:val="00C05A01"/>
    <w:rsid w:val="00C05B47"/>
    <w:rsid w:val="00C05E11"/>
    <w:rsid w:val="00C05E2D"/>
    <w:rsid w:val="00C06258"/>
    <w:rsid w:val="00C0661B"/>
    <w:rsid w:val="00C06AD7"/>
    <w:rsid w:val="00C06B33"/>
    <w:rsid w:val="00C07100"/>
    <w:rsid w:val="00C076E8"/>
    <w:rsid w:val="00C0793A"/>
    <w:rsid w:val="00C07940"/>
    <w:rsid w:val="00C0797D"/>
    <w:rsid w:val="00C07B8A"/>
    <w:rsid w:val="00C07EAC"/>
    <w:rsid w:val="00C10326"/>
    <w:rsid w:val="00C103FB"/>
    <w:rsid w:val="00C104CF"/>
    <w:rsid w:val="00C1067E"/>
    <w:rsid w:val="00C106C3"/>
    <w:rsid w:val="00C10710"/>
    <w:rsid w:val="00C10D07"/>
    <w:rsid w:val="00C10F38"/>
    <w:rsid w:val="00C11046"/>
    <w:rsid w:val="00C11224"/>
    <w:rsid w:val="00C11502"/>
    <w:rsid w:val="00C11940"/>
    <w:rsid w:val="00C11C0D"/>
    <w:rsid w:val="00C11D65"/>
    <w:rsid w:val="00C11E6D"/>
    <w:rsid w:val="00C11F2C"/>
    <w:rsid w:val="00C122DF"/>
    <w:rsid w:val="00C1234D"/>
    <w:rsid w:val="00C12CC2"/>
    <w:rsid w:val="00C12F8A"/>
    <w:rsid w:val="00C12F8C"/>
    <w:rsid w:val="00C1321B"/>
    <w:rsid w:val="00C132D7"/>
    <w:rsid w:val="00C1347C"/>
    <w:rsid w:val="00C134AE"/>
    <w:rsid w:val="00C135C7"/>
    <w:rsid w:val="00C1369F"/>
    <w:rsid w:val="00C1398D"/>
    <w:rsid w:val="00C13CA3"/>
    <w:rsid w:val="00C13D58"/>
    <w:rsid w:val="00C13FD9"/>
    <w:rsid w:val="00C14095"/>
    <w:rsid w:val="00C14159"/>
    <w:rsid w:val="00C1434A"/>
    <w:rsid w:val="00C14751"/>
    <w:rsid w:val="00C14827"/>
    <w:rsid w:val="00C14E23"/>
    <w:rsid w:val="00C1533A"/>
    <w:rsid w:val="00C15886"/>
    <w:rsid w:val="00C15901"/>
    <w:rsid w:val="00C15DEA"/>
    <w:rsid w:val="00C15EBC"/>
    <w:rsid w:val="00C16952"/>
    <w:rsid w:val="00C16AE5"/>
    <w:rsid w:val="00C16E51"/>
    <w:rsid w:val="00C17196"/>
    <w:rsid w:val="00C1750A"/>
    <w:rsid w:val="00C175E3"/>
    <w:rsid w:val="00C17787"/>
    <w:rsid w:val="00C17D88"/>
    <w:rsid w:val="00C17DF6"/>
    <w:rsid w:val="00C20056"/>
    <w:rsid w:val="00C20061"/>
    <w:rsid w:val="00C201F1"/>
    <w:rsid w:val="00C20283"/>
    <w:rsid w:val="00C205A9"/>
    <w:rsid w:val="00C205FD"/>
    <w:rsid w:val="00C208F7"/>
    <w:rsid w:val="00C20AD2"/>
    <w:rsid w:val="00C20BD2"/>
    <w:rsid w:val="00C20C21"/>
    <w:rsid w:val="00C21122"/>
    <w:rsid w:val="00C21610"/>
    <w:rsid w:val="00C22136"/>
    <w:rsid w:val="00C222EC"/>
    <w:rsid w:val="00C2231A"/>
    <w:rsid w:val="00C22C5F"/>
    <w:rsid w:val="00C23568"/>
    <w:rsid w:val="00C235F5"/>
    <w:rsid w:val="00C23617"/>
    <w:rsid w:val="00C23637"/>
    <w:rsid w:val="00C236D3"/>
    <w:rsid w:val="00C23787"/>
    <w:rsid w:val="00C23859"/>
    <w:rsid w:val="00C23E21"/>
    <w:rsid w:val="00C240EC"/>
    <w:rsid w:val="00C247A8"/>
    <w:rsid w:val="00C24955"/>
    <w:rsid w:val="00C24DAA"/>
    <w:rsid w:val="00C24E8F"/>
    <w:rsid w:val="00C24E9C"/>
    <w:rsid w:val="00C24EE8"/>
    <w:rsid w:val="00C24FCB"/>
    <w:rsid w:val="00C252D0"/>
    <w:rsid w:val="00C258C7"/>
    <w:rsid w:val="00C25B69"/>
    <w:rsid w:val="00C2601C"/>
    <w:rsid w:val="00C2641D"/>
    <w:rsid w:val="00C26EFF"/>
    <w:rsid w:val="00C26F21"/>
    <w:rsid w:val="00C272D8"/>
    <w:rsid w:val="00C272FC"/>
    <w:rsid w:val="00C274AB"/>
    <w:rsid w:val="00C276CB"/>
    <w:rsid w:val="00C2771F"/>
    <w:rsid w:val="00C279E5"/>
    <w:rsid w:val="00C27AED"/>
    <w:rsid w:val="00C27C7A"/>
    <w:rsid w:val="00C27D8B"/>
    <w:rsid w:val="00C27F47"/>
    <w:rsid w:val="00C30317"/>
    <w:rsid w:val="00C3064B"/>
    <w:rsid w:val="00C31470"/>
    <w:rsid w:val="00C31751"/>
    <w:rsid w:val="00C31BB2"/>
    <w:rsid w:val="00C31ED4"/>
    <w:rsid w:val="00C31F50"/>
    <w:rsid w:val="00C31F75"/>
    <w:rsid w:val="00C32260"/>
    <w:rsid w:val="00C32313"/>
    <w:rsid w:val="00C3240F"/>
    <w:rsid w:val="00C32A85"/>
    <w:rsid w:val="00C32B13"/>
    <w:rsid w:val="00C32B8E"/>
    <w:rsid w:val="00C32C1B"/>
    <w:rsid w:val="00C3306F"/>
    <w:rsid w:val="00C330C2"/>
    <w:rsid w:val="00C331A8"/>
    <w:rsid w:val="00C33317"/>
    <w:rsid w:val="00C33382"/>
    <w:rsid w:val="00C3354B"/>
    <w:rsid w:val="00C3371E"/>
    <w:rsid w:val="00C3371F"/>
    <w:rsid w:val="00C34088"/>
    <w:rsid w:val="00C340A1"/>
    <w:rsid w:val="00C340CD"/>
    <w:rsid w:val="00C3426D"/>
    <w:rsid w:val="00C34445"/>
    <w:rsid w:val="00C346C1"/>
    <w:rsid w:val="00C34DEF"/>
    <w:rsid w:val="00C34FEF"/>
    <w:rsid w:val="00C35054"/>
    <w:rsid w:val="00C35079"/>
    <w:rsid w:val="00C3518F"/>
    <w:rsid w:val="00C3520B"/>
    <w:rsid w:val="00C352E4"/>
    <w:rsid w:val="00C354A2"/>
    <w:rsid w:val="00C35832"/>
    <w:rsid w:val="00C3593C"/>
    <w:rsid w:val="00C35B8F"/>
    <w:rsid w:val="00C35DB9"/>
    <w:rsid w:val="00C364A5"/>
    <w:rsid w:val="00C36738"/>
    <w:rsid w:val="00C369FF"/>
    <w:rsid w:val="00C36B92"/>
    <w:rsid w:val="00C36CF8"/>
    <w:rsid w:val="00C36EC3"/>
    <w:rsid w:val="00C36F59"/>
    <w:rsid w:val="00C375D6"/>
    <w:rsid w:val="00C37670"/>
    <w:rsid w:val="00C3778F"/>
    <w:rsid w:val="00C37A01"/>
    <w:rsid w:val="00C37BC1"/>
    <w:rsid w:val="00C37F55"/>
    <w:rsid w:val="00C400B8"/>
    <w:rsid w:val="00C405C4"/>
    <w:rsid w:val="00C4095F"/>
    <w:rsid w:val="00C40B49"/>
    <w:rsid w:val="00C41494"/>
    <w:rsid w:val="00C4167A"/>
    <w:rsid w:val="00C41A02"/>
    <w:rsid w:val="00C41B0B"/>
    <w:rsid w:val="00C41B1B"/>
    <w:rsid w:val="00C41C43"/>
    <w:rsid w:val="00C41E1B"/>
    <w:rsid w:val="00C421A8"/>
    <w:rsid w:val="00C42773"/>
    <w:rsid w:val="00C42B24"/>
    <w:rsid w:val="00C42DA7"/>
    <w:rsid w:val="00C43782"/>
    <w:rsid w:val="00C439C1"/>
    <w:rsid w:val="00C43A40"/>
    <w:rsid w:val="00C43C5C"/>
    <w:rsid w:val="00C43D92"/>
    <w:rsid w:val="00C43FF7"/>
    <w:rsid w:val="00C4409C"/>
    <w:rsid w:val="00C44171"/>
    <w:rsid w:val="00C44265"/>
    <w:rsid w:val="00C442A5"/>
    <w:rsid w:val="00C44481"/>
    <w:rsid w:val="00C44B48"/>
    <w:rsid w:val="00C44C14"/>
    <w:rsid w:val="00C44EBE"/>
    <w:rsid w:val="00C454A4"/>
    <w:rsid w:val="00C454DE"/>
    <w:rsid w:val="00C455A5"/>
    <w:rsid w:val="00C455D7"/>
    <w:rsid w:val="00C455E0"/>
    <w:rsid w:val="00C456FF"/>
    <w:rsid w:val="00C45738"/>
    <w:rsid w:val="00C45EE1"/>
    <w:rsid w:val="00C4621D"/>
    <w:rsid w:val="00C46AD8"/>
    <w:rsid w:val="00C46B6E"/>
    <w:rsid w:val="00C46C31"/>
    <w:rsid w:val="00C46D5C"/>
    <w:rsid w:val="00C470DA"/>
    <w:rsid w:val="00C4710C"/>
    <w:rsid w:val="00C473A8"/>
    <w:rsid w:val="00C479A8"/>
    <w:rsid w:val="00C47EA3"/>
    <w:rsid w:val="00C47F24"/>
    <w:rsid w:val="00C500D1"/>
    <w:rsid w:val="00C50AF9"/>
    <w:rsid w:val="00C5109C"/>
    <w:rsid w:val="00C510BE"/>
    <w:rsid w:val="00C51446"/>
    <w:rsid w:val="00C51735"/>
    <w:rsid w:val="00C51802"/>
    <w:rsid w:val="00C5189D"/>
    <w:rsid w:val="00C51A28"/>
    <w:rsid w:val="00C51FB6"/>
    <w:rsid w:val="00C52379"/>
    <w:rsid w:val="00C5245B"/>
    <w:rsid w:val="00C52549"/>
    <w:rsid w:val="00C5276C"/>
    <w:rsid w:val="00C52BCE"/>
    <w:rsid w:val="00C52BF2"/>
    <w:rsid w:val="00C52E0A"/>
    <w:rsid w:val="00C52FD8"/>
    <w:rsid w:val="00C53571"/>
    <w:rsid w:val="00C536D7"/>
    <w:rsid w:val="00C53A53"/>
    <w:rsid w:val="00C54006"/>
    <w:rsid w:val="00C54308"/>
    <w:rsid w:val="00C54457"/>
    <w:rsid w:val="00C54585"/>
    <w:rsid w:val="00C54676"/>
    <w:rsid w:val="00C548DB"/>
    <w:rsid w:val="00C5490D"/>
    <w:rsid w:val="00C54B7D"/>
    <w:rsid w:val="00C54B87"/>
    <w:rsid w:val="00C54F32"/>
    <w:rsid w:val="00C54FD0"/>
    <w:rsid w:val="00C55862"/>
    <w:rsid w:val="00C5597E"/>
    <w:rsid w:val="00C559E3"/>
    <w:rsid w:val="00C56106"/>
    <w:rsid w:val="00C56312"/>
    <w:rsid w:val="00C56A35"/>
    <w:rsid w:val="00C56DDF"/>
    <w:rsid w:val="00C56FC9"/>
    <w:rsid w:val="00C57330"/>
    <w:rsid w:val="00C57C60"/>
    <w:rsid w:val="00C60002"/>
    <w:rsid w:val="00C6007B"/>
    <w:rsid w:val="00C60210"/>
    <w:rsid w:val="00C60770"/>
    <w:rsid w:val="00C60962"/>
    <w:rsid w:val="00C60D51"/>
    <w:rsid w:val="00C610F9"/>
    <w:rsid w:val="00C613A8"/>
    <w:rsid w:val="00C61452"/>
    <w:rsid w:val="00C61989"/>
    <w:rsid w:val="00C6203A"/>
    <w:rsid w:val="00C6224D"/>
    <w:rsid w:val="00C622EE"/>
    <w:rsid w:val="00C628FC"/>
    <w:rsid w:val="00C629D1"/>
    <w:rsid w:val="00C6332E"/>
    <w:rsid w:val="00C633B4"/>
    <w:rsid w:val="00C6345D"/>
    <w:rsid w:val="00C634C7"/>
    <w:rsid w:val="00C6386D"/>
    <w:rsid w:val="00C63B1D"/>
    <w:rsid w:val="00C63E03"/>
    <w:rsid w:val="00C64684"/>
    <w:rsid w:val="00C64AAD"/>
    <w:rsid w:val="00C654BC"/>
    <w:rsid w:val="00C6553E"/>
    <w:rsid w:val="00C65CF5"/>
    <w:rsid w:val="00C65DA6"/>
    <w:rsid w:val="00C662DE"/>
    <w:rsid w:val="00C667D7"/>
    <w:rsid w:val="00C669C1"/>
    <w:rsid w:val="00C66A92"/>
    <w:rsid w:val="00C66B1D"/>
    <w:rsid w:val="00C6725F"/>
    <w:rsid w:val="00C673FD"/>
    <w:rsid w:val="00C674C0"/>
    <w:rsid w:val="00C67923"/>
    <w:rsid w:val="00C67A8A"/>
    <w:rsid w:val="00C67B54"/>
    <w:rsid w:val="00C67F05"/>
    <w:rsid w:val="00C67FC0"/>
    <w:rsid w:val="00C70042"/>
    <w:rsid w:val="00C704B7"/>
    <w:rsid w:val="00C70D81"/>
    <w:rsid w:val="00C71133"/>
    <w:rsid w:val="00C712FB"/>
    <w:rsid w:val="00C714A8"/>
    <w:rsid w:val="00C7162E"/>
    <w:rsid w:val="00C71E18"/>
    <w:rsid w:val="00C71F17"/>
    <w:rsid w:val="00C71F3C"/>
    <w:rsid w:val="00C7231C"/>
    <w:rsid w:val="00C72387"/>
    <w:rsid w:val="00C72519"/>
    <w:rsid w:val="00C72524"/>
    <w:rsid w:val="00C72F86"/>
    <w:rsid w:val="00C73AFB"/>
    <w:rsid w:val="00C73D06"/>
    <w:rsid w:val="00C73D5E"/>
    <w:rsid w:val="00C74386"/>
    <w:rsid w:val="00C746FD"/>
    <w:rsid w:val="00C7483D"/>
    <w:rsid w:val="00C74966"/>
    <w:rsid w:val="00C749B7"/>
    <w:rsid w:val="00C74BF5"/>
    <w:rsid w:val="00C74CB6"/>
    <w:rsid w:val="00C74F0F"/>
    <w:rsid w:val="00C750FF"/>
    <w:rsid w:val="00C75153"/>
    <w:rsid w:val="00C7547C"/>
    <w:rsid w:val="00C75621"/>
    <w:rsid w:val="00C75DD2"/>
    <w:rsid w:val="00C75FCF"/>
    <w:rsid w:val="00C75FF8"/>
    <w:rsid w:val="00C7679B"/>
    <w:rsid w:val="00C768D6"/>
    <w:rsid w:val="00C76A55"/>
    <w:rsid w:val="00C76A72"/>
    <w:rsid w:val="00C76B34"/>
    <w:rsid w:val="00C76C5C"/>
    <w:rsid w:val="00C76C64"/>
    <w:rsid w:val="00C7710D"/>
    <w:rsid w:val="00C7747C"/>
    <w:rsid w:val="00C777B0"/>
    <w:rsid w:val="00C7782D"/>
    <w:rsid w:val="00C779C1"/>
    <w:rsid w:val="00C77AE2"/>
    <w:rsid w:val="00C77DA7"/>
    <w:rsid w:val="00C77FDA"/>
    <w:rsid w:val="00C8035D"/>
    <w:rsid w:val="00C80361"/>
    <w:rsid w:val="00C808C7"/>
    <w:rsid w:val="00C81E0E"/>
    <w:rsid w:val="00C82145"/>
    <w:rsid w:val="00C8215D"/>
    <w:rsid w:val="00C8217E"/>
    <w:rsid w:val="00C8255A"/>
    <w:rsid w:val="00C82BBA"/>
    <w:rsid w:val="00C82D05"/>
    <w:rsid w:val="00C82F90"/>
    <w:rsid w:val="00C82FEA"/>
    <w:rsid w:val="00C83393"/>
    <w:rsid w:val="00C8375B"/>
    <w:rsid w:val="00C83A26"/>
    <w:rsid w:val="00C83A77"/>
    <w:rsid w:val="00C83C90"/>
    <w:rsid w:val="00C83E51"/>
    <w:rsid w:val="00C8412B"/>
    <w:rsid w:val="00C84251"/>
    <w:rsid w:val="00C8441D"/>
    <w:rsid w:val="00C847B1"/>
    <w:rsid w:val="00C849B8"/>
    <w:rsid w:val="00C84AA7"/>
    <w:rsid w:val="00C84B03"/>
    <w:rsid w:val="00C84BBB"/>
    <w:rsid w:val="00C84E99"/>
    <w:rsid w:val="00C85300"/>
    <w:rsid w:val="00C85443"/>
    <w:rsid w:val="00C858A3"/>
    <w:rsid w:val="00C8620A"/>
    <w:rsid w:val="00C86394"/>
    <w:rsid w:val="00C863E8"/>
    <w:rsid w:val="00C86456"/>
    <w:rsid w:val="00C86A4E"/>
    <w:rsid w:val="00C87299"/>
    <w:rsid w:val="00C87895"/>
    <w:rsid w:val="00C87977"/>
    <w:rsid w:val="00C900CF"/>
    <w:rsid w:val="00C909A9"/>
    <w:rsid w:val="00C91475"/>
    <w:rsid w:val="00C91E37"/>
    <w:rsid w:val="00C91E56"/>
    <w:rsid w:val="00C92233"/>
    <w:rsid w:val="00C92507"/>
    <w:rsid w:val="00C9253E"/>
    <w:rsid w:val="00C9264D"/>
    <w:rsid w:val="00C926AD"/>
    <w:rsid w:val="00C9288B"/>
    <w:rsid w:val="00C9302B"/>
    <w:rsid w:val="00C9339F"/>
    <w:rsid w:val="00C933A1"/>
    <w:rsid w:val="00C93630"/>
    <w:rsid w:val="00C93A42"/>
    <w:rsid w:val="00C93BE1"/>
    <w:rsid w:val="00C944D6"/>
    <w:rsid w:val="00C946C9"/>
    <w:rsid w:val="00C9499C"/>
    <w:rsid w:val="00C949E6"/>
    <w:rsid w:val="00C955A3"/>
    <w:rsid w:val="00C956BF"/>
    <w:rsid w:val="00C95759"/>
    <w:rsid w:val="00C95E35"/>
    <w:rsid w:val="00C960EA"/>
    <w:rsid w:val="00C96EE6"/>
    <w:rsid w:val="00C970F5"/>
    <w:rsid w:val="00C97324"/>
    <w:rsid w:val="00C977EB"/>
    <w:rsid w:val="00C97A98"/>
    <w:rsid w:val="00C97D9C"/>
    <w:rsid w:val="00C97F7F"/>
    <w:rsid w:val="00CA0234"/>
    <w:rsid w:val="00CA038F"/>
    <w:rsid w:val="00CA0678"/>
    <w:rsid w:val="00CA077C"/>
    <w:rsid w:val="00CA087A"/>
    <w:rsid w:val="00CA0A20"/>
    <w:rsid w:val="00CA10FA"/>
    <w:rsid w:val="00CA167A"/>
    <w:rsid w:val="00CA1C06"/>
    <w:rsid w:val="00CA1C59"/>
    <w:rsid w:val="00CA1D57"/>
    <w:rsid w:val="00CA1E19"/>
    <w:rsid w:val="00CA1ECE"/>
    <w:rsid w:val="00CA202D"/>
    <w:rsid w:val="00CA33C9"/>
    <w:rsid w:val="00CA348E"/>
    <w:rsid w:val="00CA34B2"/>
    <w:rsid w:val="00CA379C"/>
    <w:rsid w:val="00CA3842"/>
    <w:rsid w:val="00CA3B6B"/>
    <w:rsid w:val="00CA3CF4"/>
    <w:rsid w:val="00CA3D40"/>
    <w:rsid w:val="00CA40A5"/>
    <w:rsid w:val="00CA414E"/>
    <w:rsid w:val="00CA4163"/>
    <w:rsid w:val="00CA43FE"/>
    <w:rsid w:val="00CA44DD"/>
    <w:rsid w:val="00CA487B"/>
    <w:rsid w:val="00CA49ED"/>
    <w:rsid w:val="00CA4A34"/>
    <w:rsid w:val="00CA4BE9"/>
    <w:rsid w:val="00CA4CA3"/>
    <w:rsid w:val="00CA4E5A"/>
    <w:rsid w:val="00CA4E5F"/>
    <w:rsid w:val="00CA4F0A"/>
    <w:rsid w:val="00CA4FFF"/>
    <w:rsid w:val="00CA5241"/>
    <w:rsid w:val="00CA5475"/>
    <w:rsid w:val="00CA5534"/>
    <w:rsid w:val="00CA5839"/>
    <w:rsid w:val="00CA5915"/>
    <w:rsid w:val="00CA59D2"/>
    <w:rsid w:val="00CA601E"/>
    <w:rsid w:val="00CA6025"/>
    <w:rsid w:val="00CA60DE"/>
    <w:rsid w:val="00CA61F3"/>
    <w:rsid w:val="00CA6316"/>
    <w:rsid w:val="00CA65A7"/>
    <w:rsid w:val="00CA69A8"/>
    <w:rsid w:val="00CA6D9F"/>
    <w:rsid w:val="00CA6F5B"/>
    <w:rsid w:val="00CA78BC"/>
    <w:rsid w:val="00CA7B51"/>
    <w:rsid w:val="00CA7D87"/>
    <w:rsid w:val="00CB0379"/>
    <w:rsid w:val="00CB04AD"/>
    <w:rsid w:val="00CB0724"/>
    <w:rsid w:val="00CB078D"/>
    <w:rsid w:val="00CB07C7"/>
    <w:rsid w:val="00CB0D7D"/>
    <w:rsid w:val="00CB12C0"/>
    <w:rsid w:val="00CB1457"/>
    <w:rsid w:val="00CB1508"/>
    <w:rsid w:val="00CB23DD"/>
    <w:rsid w:val="00CB2A89"/>
    <w:rsid w:val="00CB2E2C"/>
    <w:rsid w:val="00CB35D8"/>
    <w:rsid w:val="00CB3C25"/>
    <w:rsid w:val="00CB3C76"/>
    <w:rsid w:val="00CB4B09"/>
    <w:rsid w:val="00CB4B20"/>
    <w:rsid w:val="00CB4BE2"/>
    <w:rsid w:val="00CB4D52"/>
    <w:rsid w:val="00CB4F57"/>
    <w:rsid w:val="00CB5036"/>
    <w:rsid w:val="00CB50B0"/>
    <w:rsid w:val="00CB52CE"/>
    <w:rsid w:val="00CB5632"/>
    <w:rsid w:val="00CB5CE8"/>
    <w:rsid w:val="00CB5FA9"/>
    <w:rsid w:val="00CB65B3"/>
    <w:rsid w:val="00CB67D6"/>
    <w:rsid w:val="00CB685D"/>
    <w:rsid w:val="00CB730C"/>
    <w:rsid w:val="00CB748E"/>
    <w:rsid w:val="00CB78BC"/>
    <w:rsid w:val="00CB7A46"/>
    <w:rsid w:val="00CB7D48"/>
    <w:rsid w:val="00CC00A1"/>
    <w:rsid w:val="00CC03A4"/>
    <w:rsid w:val="00CC049D"/>
    <w:rsid w:val="00CC0645"/>
    <w:rsid w:val="00CC079A"/>
    <w:rsid w:val="00CC1033"/>
    <w:rsid w:val="00CC1065"/>
    <w:rsid w:val="00CC1750"/>
    <w:rsid w:val="00CC19D3"/>
    <w:rsid w:val="00CC1E25"/>
    <w:rsid w:val="00CC20EF"/>
    <w:rsid w:val="00CC22D4"/>
    <w:rsid w:val="00CC262C"/>
    <w:rsid w:val="00CC28F5"/>
    <w:rsid w:val="00CC2D68"/>
    <w:rsid w:val="00CC3042"/>
    <w:rsid w:val="00CC35DA"/>
    <w:rsid w:val="00CC3797"/>
    <w:rsid w:val="00CC3C21"/>
    <w:rsid w:val="00CC3C3B"/>
    <w:rsid w:val="00CC3FDC"/>
    <w:rsid w:val="00CC4248"/>
    <w:rsid w:val="00CC44C5"/>
    <w:rsid w:val="00CC4B05"/>
    <w:rsid w:val="00CC4C71"/>
    <w:rsid w:val="00CC4C8E"/>
    <w:rsid w:val="00CC5169"/>
    <w:rsid w:val="00CC530B"/>
    <w:rsid w:val="00CC53F1"/>
    <w:rsid w:val="00CC5775"/>
    <w:rsid w:val="00CC5A12"/>
    <w:rsid w:val="00CC5E6A"/>
    <w:rsid w:val="00CC5FF3"/>
    <w:rsid w:val="00CC6130"/>
    <w:rsid w:val="00CC624A"/>
    <w:rsid w:val="00CC64C2"/>
    <w:rsid w:val="00CC66D8"/>
    <w:rsid w:val="00CC6853"/>
    <w:rsid w:val="00CC68D5"/>
    <w:rsid w:val="00CC70BE"/>
    <w:rsid w:val="00CC7427"/>
    <w:rsid w:val="00CC746F"/>
    <w:rsid w:val="00CC74C8"/>
    <w:rsid w:val="00CC759A"/>
    <w:rsid w:val="00CC75B0"/>
    <w:rsid w:val="00CC76AA"/>
    <w:rsid w:val="00CC76C6"/>
    <w:rsid w:val="00CC791F"/>
    <w:rsid w:val="00CC7B01"/>
    <w:rsid w:val="00CC7B57"/>
    <w:rsid w:val="00CD03C4"/>
    <w:rsid w:val="00CD0F12"/>
    <w:rsid w:val="00CD0F90"/>
    <w:rsid w:val="00CD1ADF"/>
    <w:rsid w:val="00CD1F71"/>
    <w:rsid w:val="00CD2201"/>
    <w:rsid w:val="00CD24C6"/>
    <w:rsid w:val="00CD263B"/>
    <w:rsid w:val="00CD26AF"/>
    <w:rsid w:val="00CD26E7"/>
    <w:rsid w:val="00CD2A6B"/>
    <w:rsid w:val="00CD2AFA"/>
    <w:rsid w:val="00CD2D20"/>
    <w:rsid w:val="00CD2DCC"/>
    <w:rsid w:val="00CD2E60"/>
    <w:rsid w:val="00CD2E66"/>
    <w:rsid w:val="00CD2ED6"/>
    <w:rsid w:val="00CD318C"/>
    <w:rsid w:val="00CD34CC"/>
    <w:rsid w:val="00CD34D8"/>
    <w:rsid w:val="00CD3E18"/>
    <w:rsid w:val="00CD3E67"/>
    <w:rsid w:val="00CD3F66"/>
    <w:rsid w:val="00CD4107"/>
    <w:rsid w:val="00CD4227"/>
    <w:rsid w:val="00CD42A3"/>
    <w:rsid w:val="00CD42E9"/>
    <w:rsid w:val="00CD440F"/>
    <w:rsid w:val="00CD44D5"/>
    <w:rsid w:val="00CD48C1"/>
    <w:rsid w:val="00CD4D6A"/>
    <w:rsid w:val="00CD537F"/>
    <w:rsid w:val="00CD5544"/>
    <w:rsid w:val="00CD5758"/>
    <w:rsid w:val="00CD5D44"/>
    <w:rsid w:val="00CD5E69"/>
    <w:rsid w:val="00CD60C1"/>
    <w:rsid w:val="00CD6750"/>
    <w:rsid w:val="00CD68C3"/>
    <w:rsid w:val="00CD6A33"/>
    <w:rsid w:val="00CD6E19"/>
    <w:rsid w:val="00CD7046"/>
    <w:rsid w:val="00CD7EF3"/>
    <w:rsid w:val="00CD7F3E"/>
    <w:rsid w:val="00CE015C"/>
    <w:rsid w:val="00CE0472"/>
    <w:rsid w:val="00CE0510"/>
    <w:rsid w:val="00CE053C"/>
    <w:rsid w:val="00CE0587"/>
    <w:rsid w:val="00CE068E"/>
    <w:rsid w:val="00CE071D"/>
    <w:rsid w:val="00CE0838"/>
    <w:rsid w:val="00CE0AF0"/>
    <w:rsid w:val="00CE0B33"/>
    <w:rsid w:val="00CE0B7B"/>
    <w:rsid w:val="00CE0CAA"/>
    <w:rsid w:val="00CE0DBE"/>
    <w:rsid w:val="00CE0ED9"/>
    <w:rsid w:val="00CE0F40"/>
    <w:rsid w:val="00CE0F44"/>
    <w:rsid w:val="00CE0F63"/>
    <w:rsid w:val="00CE0F72"/>
    <w:rsid w:val="00CE1669"/>
    <w:rsid w:val="00CE1CB7"/>
    <w:rsid w:val="00CE1D2D"/>
    <w:rsid w:val="00CE1E31"/>
    <w:rsid w:val="00CE1F7A"/>
    <w:rsid w:val="00CE2D7E"/>
    <w:rsid w:val="00CE3481"/>
    <w:rsid w:val="00CE3FB0"/>
    <w:rsid w:val="00CE403D"/>
    <w:rsid w:val="00CE43DD"/>
    <w:rsid w:val="00CE4783"/>
    <w:rsid w:val="00CE48AD"/>
    <w:rsid w:val="00CE4AC9"/>
    <w:rsid w:val="00CE4FBE"/>
    <w:rsid w:val="00CE517E"/>
    <w:rsid w:val="00CE5242"/>
    <w:rsid w:val="00CE57D2"/>
    <w:rsid w:val="00CE5C01"/>
    <w:rsid w:val="00CE5C30"/>
    <w:rsid w:val="00CE5E01"/>
    <w:rsid w:val="00CE61ED"/>
    <w:rsid w:val="00CE62FD"/>
    <w:rsid w:val="00CE67DD"/>
    <w:rsid w:val="00CE6B75"/>
    <w:rsid w:val="00CE6E24"/>
    <w:rsid w:val="00CE7657"/>
    <w:rsid w:val="00CE7A22"/>
    <w:rsid w:val="00CF0275"/>
    <w:rsid w:val="00CF03BB"/>
    <w:rsid w:val="00CF0666"/>
    <w:rsid w:val="00CF07E6"/>
    <w:rsid w:val="00CF08AE"/>
    <w:rsid w:val="00CF09C8"/>
    <w:rsid w:val="00CF0A71"/>
    <w:rsid w:val="00CF0A8D"/>
    <w:rsid w:val="00CF0F35"/>
    <w:rsid w:val="00CF11B7"/>
    <w:rsid w:val="00CF11BA"/>
    <w:rsid w:val="00CF1865"/>
    <w:rsid w:val="00CF1904"/>
    <w:rsid w:val="00CF1EE2"/>
    <w:rsid w:val="00CF21F9"/>
    <w:rsid w:val="00CF2651"/>
    <w:rsid w:val="00CF270D"/>
    <w:rsid w:val="00CF3452"/>
    <w:rsid w:val="00CF34CD"/>
    <w:rsid w:val="00CF34EF"/>
    <w:rsid w:val="00CF39C6"/>
    <w:rsid w:val="00CF3DFA"/>
    <w:rsid w:val="00CF400C"/>
    <w:rsid w:val="00CF4802"/>
    <w:rsid w:val="00CF4D2B"/>
    <w:rsid w:val="00CF4D59"/>
    <w:rsid w:val="00CF533F"/>
    <w:rsid w:val="00CF5343"/>
    <w:rsid w:val="00CF546B"/>
    <w:rsid w:val="00CF57AB"/>
    <w:rsid w:val="00CF5AA8"/>
    <w:rsid w:val="00CF620E"/>
    <w:rsid w:val="00CF62EF"/>
    <w:rsid w:val="00CF69C5"/>
    <w:rsid w:val="00CF6B31"/>
    <w:rsid w:val="00CF6BD9"/>
    <w:rsid w:val="00CF6DDA"/>
    <w:rsid w:val="00CF6FC6"/>
    <w:rsid w:val="00CF7214"/>
    <w:rsid w:val="00CF7368"/>
    <w:rsid w:val="00CF73B1"/>
    <w:rsid w:val="00CF745C"/>
    <w:rsid w:val="00CF758D"/>
    <w:rsid w:val="00CF794C"/>
    <w:rsid w:val="00CF7BC6"/>
    <w:rsid w:val="00CF7EB9"/>
    <w:rsid w:val="00CF7F48"/>
    <w:rsid w:val="00D00143"/>
    <w:rsid w:val="00D0017F"/>
    <w:rsid w:val="00D0046B"/>
    <w:rsid w:val="00D00648"/>
    <w:rsid w:val="00D0066D"/>
    <w:rsid w:val="00D0078E"/>
    <w:rsid w:val="00D00F87"/>
    <w:rsid w:val="00D01054"/>
    <w:rsid w:val="00D0125C"/>
    <w:rsid w:val="00D01440"/>
    <w:rsid w:val="00D01BF6"/>
    <w:rsid w:val="00D01D96"/>
    <w:rsid w:val="00D01DBF"/>
    <w:rsid w:val="00D01E9C"/>
    <w:rsid w:val="00D022DD"/>
    <w:rsid w:val="00D0251E"/>
    <w:rsid w:val="00D02629"/>
    <w:rsid w:val="00D02896"/>
    <w:rsid w:val="00D02BB1"/>
    <w:rsid w:val="00D02F6D"/>
    <w:rsid w:val="00D03093"/>
    <w:rsid w:val="00D0330E"/>
    <w:rsid w:val="00D033A8"/>
    <w:rsid w:val="00D0388D"/>
    <w:rsid w:val="00D03AD5"/>
    <w:rsid w:val="00D03CFA"/>
    <w:rsid w:val="00D04072"/>
    <w:rsid w:val="00D04417"/>
    <w:rsid w:val="00D04420"/>
    <w:rsid w:val="00D044CB"/>
    <w:rsid w:val="00D04AB3"/>
    <w:rsid w:val="00D04D45"/>
    <w:rsid w:val="00D04E36"/>
    <w:rsid w:val="00D052EB"/>
    <w:rsid w:val="00D05D48"/>
    <w:rsid w:val="00D05D77"/>
    <w:rsid w:val="00D06062"/>
    <w:rsid w:val="00D06271"/>
    <w:rsid w:val="00D06CFD"/>
    <w:rsid w:val="00D06D0C"/>
    <w:rsid w:val="00D06EC0"/>
    <w:rsid w:val="00D06F43"/>
    <w:rsid w:val="00D072F0"/>
    <w:rsid w:val="00D0746E"/>
    <w:rsid w:val="00D07A5F"/>
    <w:rsid w:val="00D07BD0"/>
    <w:rsid w:val="00D07D09"/>
    <w:rsid w:val="00D07E3F"/>
    <w:rsid w:val="00D10077"/>
    <w:rsid w:val="00D100A9"/>
    <w:rsid w:val="00D10155"/>
    <w:rsid w:val="00D103EF"/>
    <w:rsid w:val="00D104C8"/>
    <w:rsid w:val="00D1060B"/>
    <w:rsid w:val="00D1062A"/>
    <w:rsid w:val="00D10749"/>
    <w:rsid w:val="00D1115F"/>
    <w:rsid w:val="00D116F2"/>
    <w:rsid w:val="00D11718"/>
    <w:rsid w:val="00D11827"/>
    <w:rsid w:val="00D11947"/>
    <w:rsid w:val="00D119FA"/>
    <w:rsid w:val="00D11DD4"/>
    <w:rsid w:val="00D11E79"/>
    <w:rsid w:val="00D11E8F"/>
    <w:rsid w:val="00D12011"/>
    <w:rsid w:val="00D124CF"/>
    <w:rsid w:val="00D1277F"/>
    <w:rsid w:val="00D12827"/>
    <w:rsid w:val="00D12848"/>
    <w:rsid w:val="00D12D41"/>
    <w:rsid w:val="00D12D59"/>
    <w:rsid w:val="00D13188"/>
    <w:rsid w:val="00D1345B"/>
    <w:rsid w:val="00D13528"/>
    <w:rsid w:val="00D135E7"/>
    <w:rsid w:val="00D135EC"/>
    <w:rsid w:val="00D13AF0"/>
    <w:rsid w:val="00D13BAD"/>
    <w:rsid w:val="00D13C39"/>
    <w:rsid w:val="00D13C74"/>
    <w:rsid w:val="00D13D49"/>
    <w:rsid w:val="00D14128"/>
    <w:rsid w:val="00D14130"/>
    <w:rsid w:val="00D142D2"/>
    <w:rsid w:val="00D1431F"/>
    <w:rsid w:val="00D143A0"/>
    <w:rsid w:val="00D14591"/>
    <w:rsid w:val="00D14693"/>
    <w:rsid w:val="00D14A29"/>
    <w:rsid w:val="00D14ACA"/>
    <w:rsid w:val="00D14D27"/>
    <w:rsid w:val="00D14E1B"/>
    <w:rsid w:val="00D14F38"/>
    <w:rsid w:val="00D1548F"/>
    <w:rsid w:val="00D1570F"/>
    <w:rsid w:val="00D15749"/>
    <w:rsid w:val="00D15945"/>
    <w:rsid w:val="00D1596E"/>
    <w:rsid w:val="00D15C99"/>
    <w:rsid w:val="00D15F05"/>
    <w:rsid w:val="00D16159"/>
    <w:rsid w:val="00D16310"/>
    <w:rsid w:val="00D164D3"/>
    <w:rsid w:val="00D166F1"/>
    <w:rsid w:val="00D16750"/>
    <w:rsid w:val="00D167A7"/>
    <w:rsid w:val="00D1698A"/>
    <w:rsid w:val="00D16A11"/>
    <w:rsid w:val="00D16BB1"/>
    <w:rsid w:val="00D172D5"/>
    <w:rsid w:val="00D17707"/>
    <w:rsid w:val="00D1782D"/>
    <w:rsid w:val="00D20032"/>
    <w:rsid w:val="00D2059C"/>
    <w:rsid w:val="00D208EC"/>
    <w:rsid w:val="00D214F3"/>
    <w:rsid w:val="00D217A7"/>
    <w:rsid w:val="00D21950"/>
    <w:rsid w:val="00D21B93"/>
    <w:rsid w:val="00D21D32"/>
    <w:rsid w:val="00D21D84"/>
    <w:rsid w:val="00D21EE8"/>
    <w:rsid w:val="00D227D6"/>
    <w:rsid w:val="00D228A0"/>
    <w:rsid w:val="00D22F84"/>
    <w:rsid w:val="00D230A3"/>
    <w:rsid w:val="00D2339C"/>
    <w:rsid w:val="00D236A3"/>
    <w:rsid w:val="00D23BD9"/>
    <w:rsid w:val="00D23CCC"/>
    <w:rsid w:val="00D23F13"/>
    <w:rsid w:val="00D24175"/>
    <w:rsid w:val="00D24346"/>
    <w:rsid w:val="00D2451F"/>
    <w:rsid w:val="00D246F8"/>
    <w:rsid w:val="00D2498A"/>
    <w:rsid w:val="00D24E47"/>
    <w:rsid w:val="00D25AB2"/>
    <w:rsid w:val="00D25EB2"/>
    <w:rsid w:val="00D26096"/>
    <w:rsid w:val="00D260CE"/>
    <w:rsid w:val="00D264C5"/>
    <w:rsid w:val="00D26999"/>
    <w:rsid w:val="00D26D5D"/>
    <w:rsid w:val="00D27297"/>
    <w:rsid w:val="00D277D0"/>
    <w:rsid w:val="00D279B2"/>
    <w:rsid w:val="00D27A72"/>
    <w:rsid w:val="00D27AB1"/>
    <w:rsid w:val="00D27E20"/>
    <w:rsid w:val="00D27F3A"/>
    <w:rsid w:val="00D303CE"/>
    <w:rsid w:val="00D30465"/>
    <w:rsid w:val="00D305D6"/>
    <w:rsid w:val="00D30820"/>
    <w:rsid w:val="00D3084F"/>
    <w:rsid w:val="00D30850"/>
    <w:rsid w:val="00D30D5A"/>
    <w:rsid w:val="00D3146D"/>
    <w:rsid w:val="00D31489"/>
    <w:rsid w:val="00D314C7"/>
    <w:rsid w:val="00D322B8"/>
    <w:rsid w:val="00D323F9"/>
    <w:rsid w:val="00D3326D"/>
    <w:rsid w:val="00D33462"/>
    <w:rsid w:val="00D33516"/>
    <w:rsid w:val="00D3378B"/>
    <w:rsid w:val="00D33845"/>
    <w:rsid w:val="00D3387E"/>
    <w:rsid w:val="00D338ED"/>
    <w:rsid w:val="00D3391F"/>
    <w:rsid w:val="00D33B32"/>
    <w:rsid w:val="00D345C2"/>
    <w:rsid w:val="00D34F6B"/>
    <w:rsid w:val="00D35192"/>
    <w:rsid w:val="00D357E0"/>
    <w:rsid w:val="00D3587C"/>
    <w:rsid w:val="00D35CAF"/>
    <w:rsid w:val="00D360D7"/>
    <w:rsid w:val="00D36212"/>
    <w:rsid w:val="00D36AC4"/>
    <w:rsid w:val="00D370B9"/>
    <w:rsid w:val="00D370F4"/>
    <w:rsid w:val="00D372C6"/>
    <w:rsid w:val="00D373F8"/>
    <w:rsid w:val="00D37809"/>
    <w:rsid w:val="00D37832"/>
    <w:rsid w:val="00D37CA1"/>
    <w:rsid w:val="00D4019E"/>
    <w:rsid w:val="00D4051C"/>
    <w:rsid w:val="00D4085F"/>
    <w:rsid w:val="00D40CE7"/>
    <w:rsid w:val="00D40F0F"/>
    <w:rsid w:val="00D41462"/>
    <w:rsid w:val="00D4151E"/>
    <w:rsid w:val="00D416D4"/>
    <w:rsid w:val="00D41CE7"/>
    <w:rsid w:val="00D41D31"/>
    <w:rsid w:val="00D41E2D"/>
    <w:rsid w:val="00D41F94"/>
    <w:rsid w:val="00D41FCC"/>
    <w:rsid w:val="00D42051"/>
    <w:rsid w:val="00D42191"/>
    <w:rsid w:val="00D422B5"/>
    <w:rsid w:val="00D4245C"/>
    <w:rsid w:val="00D424D1"/>
    <w:rsid w:val="00D42B4E"/>
    <w:rsid w:val="00D42DBD"/>
    <w:rsid w:val="00D43E0A"/>
    <w:rsid w:val="00D43F51"/>
    <w:rsid w:val="00D449A6"/>
    <w:rsid w:val="00D449E4"/>
    <w:rsid w:val="00D44F85"/>
    <w:rsid w:val="00D4508E"/>
    <w:rsid w:val="00D45176"/>
    <w:rsid w:val="00D451B2"/>
    <w:rsid w:val="00D45425"/>
    <w:rsid w:val="00D4549C"/>
    <w:rsid w:val="00D4552B"/>
    <w:rsid w:val="00D45A40"/>
    <w:rsid w:val="00D45D30"/>
    <w:rsid w:val="00D45E1C"/>
    <w:rsid w:val="00D46297"/>
    <w:rsid w:val="00D4635B"/>
    <w:rsid w:val="00D46642"/>
    <w:rsid w:val="00D468CB"/>
    <w:rsid w:val="00D46F45"/>
    <w:rsid w:val="00D4720C"/>
    <w:rsid w:val="00D4730F"/>
    <w:rsid w:val="00D4733F"/>
    <w:rsid w:val="00D47518"/>
    <w:rsid w:val="00D4790B"/>
    <w:rsid w:val="00D47A25"/>
    <w:rsid w:val="00D47B71"/>
    <w:rsid w:val="00D50081"/>
    <w:rsid w:val="00D500B2"/>
    <w:rsid w:val="00D5013E"/>
    <w:rsid w:val="00D503C9"/>
    <w:rsid w:val="00D50733"/>
    <w:rsid w:val="00D5076B"/>
    <w:rsid w:val="00D50871"/>
    <w:rsid w:val="00D50B4C"/>
    <w:rsid w:val="00D50DFD"/>
    <w:rsid w:val="00D51BC1"/>
    <w:rsid w:val="00D51D9E"/>
    <w:rsid w:val="00D51FB7"/>
    <w:rsid w:val="00D523AD"/>
    <w:rsid w:val="00D52630"/>
    <w:rsid w:val="00D52653"/>
    <w:rsid w:val="00D52873"/>
    <w:rsid w:val="00D5353C"/>
    <w:rsid w:val="00D536EC"/>
    <w:rsid w:val="00D5391C"/>
    <w:rsid w:val="00D53B0B"/>
    <w:rsid w:val="00D53C96"/>
    <w:rsid w:val="00D53D8C"/>
    <w:rsid w:val="00D53DB6"/>
    <w:rsid w:val="00D53E32"/>
    <w:rsid w:val="00D541A3"/>
    <w:rsid w:val="00D542C4"/>
    <w:rsid w:val="00D542E0"/>
    <w:rsid w:val="00D54444"/>
    <w:rsid w:val="00D54670"/>
    <w:rsid w:val="00D5474B"/>
    <w:rsid w:val="00D54A3C"/>
    <w:rsid w:val="00D54A81"/>
    <w:rsid w:val="00D54AC9"/>
    <w:rsid w:val="00D54CE8"/>
    <w:rsid w:val="00D55108"/>
    <w:rsid w:val="00D55497"/>
    <w:rsid w:val="00D55529"/>
    <w:rsid w:val="00D55566"/>
    <w:rsid w:val="00D555A5"/>
    <w:rsid w:val="00D55738"/>
    <w:rsid w:val="00D55917"/>
    <w:rsid w:val="00D55A3B"/>
    <w:rsid w:val="00D55E48"/>
    <w:rsid w:val="00D55E4E"/>
    <w:rsid w:val="00D5613B"/>
    <w:rsid w:val="00D562C0"/>
    <w:rsid w:val="00D564C3"/>
    <w:rsid w:val="00D564D8"/>
    <w:rsid w:val="00D565AF"/>
    <w:rsid w:val="00D566F8"/>
    <w:rsid w:val="00D56914"/>
    <w:rsid w:val="00D56DBB"/>
    <w:rsid w:val="00D56ED6"/>
    <w:rsid w:val="00D57117"/>
    <w:rsid w:val="00D57784"/>
    <w:rsid w:val="00D5781D"/>
    <w:rsid w:val="00D579A4"/>
    <w:rsid w:val="00D57F43"/>
    <w:rsid w:val="00D60610"/>
    <w:rsid w:val="00D60712"/>
    <w:rsid w:val="00D607FA"/>
    <w:rsid w:val="00D60B59"/>
    <w:rsid w:val="00D6124A"/>
    <w:rsid w:val="00D613D0"/>
    <w:rsid w:val="00D6160E"/>
    <w:rsid w:val="00D61B89"/>
    <w:rsid w:val="00D61D36"/>
    <w:rsid w:val="00D61DAB"/>
    <w:rsid w:val="00D6212B"/>
    <w:rsid w:val="00D622AF"/>
    <w:rsid w:val="00D6238A"/>
    <w:rsid w:val="00D623B4"/>
    <w:rsid w:val="00D625E5"/>
    <w:rsid w:val="00D62657"/>
    <w:rsid w:val="00D62839"/>
    <w:rsid w:val="00D62A25"/>
    <w:rsid w:val="00D62A96"/>
    <w:rsid w:val="00D62AC8"/>
    <w:rsid w:val="00D62CBF"/>
    <w:rsid w:val="00D6384C"/>
    <w:rsid w:val="00D63F07"/>
    <w:rsid w:val="00D63FE6"/>
    <w:rsid w:val="00D64133"/>
    <w:rsid w:val="00D6422D"/>
    <w:rsid w:val="00D642D4"/>
    <w:rsid w:val="00D6438D"/>
    <w:rsid w:val="00D6446E"/>
    <w:rsid w:val="00D647A1"/>
    <w:rsid w:val="00D64827"/>
    <w:rsid w:val="00D64BC0"/>
    <w:rsid w:val="00D64DD2"/>
    <w:rsid w:val="00D64E05"/>
    <w:rsid w:val="00D64E5D"/>
    <w:rsid w:val="00D65C53"/>
    <w:rsid w:val="00D6606F"/>
    <w:rsid w:val="00D662D9"/>
    <w:rsid w:val="00D66798"/>
    <w:rsid w:val="00D66FC8"/>
    <w:rsid w:val="00D67349"/>
    <w:rsid w:val="00D67D7E"/>
    <w:rsid w:val="00D705BB"/>
    <w:rsid w:val="00D7087F"/>
    <w:rsid w:val="00D70A53"/>
    <w:rsid w:val="00D70AF5"/>
    <w:rsid w:val="00D71173"/>
    <w:rsid w:val="00D71970"/>
    <w:rsid w:val="00D71B10"/>
    <w:rsid w:val="00D71D4D"/>
    <w:rsid w:val="00D71E5A"/>
    <w:rsid w:val="00D72145"/>
    <w:rsid w:val="00D721C4"/>
    <w:rsid w:val="00D721CE"/>
    <w:rsid w:val="00D721D5"/>
    <w:rsid w:val="00D72268"/>
    <w:rsid w:val="00D7230A"/>
    <w:rsid w:val="00D72950"/>
    <w:rsid w:val="00D72B21"/>
    <w:rsid w:val="00D72E15"/>
    <w:rsid w:val="00D730EC"/>
    <w:rsid w:val="00D73562"/>
    <w:rsid w:val="00D737F1"/>
    <w:rsid w:val="00D73943"/>
    <w:rsid w:val="00D73F89"/>
    <w:rsid w:val="00D74389"/>
    <w:rsid w:val="00D743AE"/>
    <w:rsid w:val="00D743C2"/>
    <w:rsid w:val="00D7457E"/>
    <w:rsid w:val="00D745E6"/>
    <w:rsid w:val="00D747C8"/>
    <w:rsid w:val="00D74ABD"/>
    <w:rsid w:val="00D74B47"/>
    <w:rsid w:val="00D74D7A"/>
    <w:rsid w:val="00D74FF5"/>
    <w:rsid w:val="00D75004"/>
    <w:rsid w:val="00D7533D"/>
    <w:rsid w:val="00D75D8A"/>
    <w:rsid w:val="00D75DF5"/>
    <w:rsid w:val="00D75E62"/>
    <w:rsid w:val="00D76235"/>
    <w:rsid w:val="00D762B6"/>
    <w:rsid w:val="00D76885"/>
    <w:rsid w:val="00D76AB0"/>
    <w:rsid w:val="00D76B94"/>
    <w:rsid w:val="00D76D5A"/>
    <w:rsid w:val="00D776C6"/>
    <w:rsid w:val="00D7786A"/>
    <w:rsid w:val="00D7790F"/>
    <w:rsid w:val="00D77B68"/>
    <w:rsid w:val="00D77BB4"/>
    <w:rsid w:val="00D77BC5"/>
    <w:rsid w:val="00D77E82"/>
    <w:rsid w:val="00D77F45"/>
    <w:rsid w:val="00D8012B"/>
    <w:rsid w:val="00D80484"/>
    <w:rsid w:val="00D806BC"/>
    <w:rsid w:val="00D80FDB"/>
    <w:rsid w:val="00D81067"/>
    <w:rsid w:val="00D810EC"/>
    <w:rsid w:val="00D8181A"/>
    <w:rsid w:val="00D81BD6"/>
    <w:rsid w:val="00D81DBE"/>
    <w:rsid w:val="00D81EDF"/>
    <w:rsid w:val="00D81EF9"/>
    <w:rsid w:val="00D8202B"/>
    <w:rsid w:val="00D82081"/>
    <w:rsid w:val="00D823F7"/>
    <w:rsid w:val="00D825DA"/>
    <w:rsid w:val="00D826AB"/>
    <w:rsid w:val="00D82886"/>
    <w:rsid w:val="00D82893"/>
    <w:rsid w:val="00D82C12"/>
    <w:rsid w:val="00D82C9F"/>
    <w:rsid w:val="00D82E99"/>
    <w:rsid w:val="00D82FC2"/>
    <w:rsid w:val="00D83004"/>
    <w:rsid w:val="00D8320D"/>
    <w:rsid w:val="00D83813"/>
    <w:rsid w:val="00D83EBB"/>
    <w:rsid w:val="00D84028"/>
    <w:rsid w:val="00D8439F"/>
    <w:rsid w:val="00D84501"/>
    <w:rsid w:val="00D845E7"/>
    <w:rsid w:val="00D84816"/>
    <w:rsid w:val="00D84A54"/>
    <w:rsid w:val="00D84BBB"/>
    <w:rsid w:val="00D84D9B"/>
    <w:rsid w:val="00D8503D"/>
    <w:rsid w:val="00D8526C"/>
    <w:rsid w:val="00D856DF"/>
    <w:rsid w:val="00D85CED"/>
    <w:rsid w:val="00D85F2D"/>
    <w:rsid w:val="00D8690C"/>
    <w:rsid w:val="00D87451"/>
    <w:rsid w:val="00D87697"/>
    <w:rsid w:val="00D87BCE"/>
    <w:rsid w:val="00D87BD7"/>
    <w:rsid w:val="00D87BF8"/>
    <w:rsid w:val="00D87E78"/>
    <w:rsid w:val="00D87E8F"/>
    <w:rsid w:val="00D87EF3"/>
    <w:rsid w:val="00D90172"/>
    <w:rsid w:val="00D90285"/>
    <w:rsid w:val="00D9054A"/>
    <w:rsid w:val="00D90A75"/>
    <w:rsid w:val="00D90CA5"/>
    <w:rsid w:val="00D9124A"/>
    <w:rsid w:val="00D91700"/>
    <w:rsid w:val="00D9214A"/>
    <w:rsid w:val="00D92278"/>
    <w:rsid w:val="00D92405"/>
    <w:rsid w:val="00D92411"/>
    <w:rsid w:val="00D926CA"/>
    <w:rsid w:val="00D92FC3"/>
    <w:rsid w:val="00D9335B"/>
    <w:rsid w:val="00D936A1"/>
    <w:rsid w:val="00D93903"/>
    <w:rsid w:val="00D93BFE"/>
    <w:rsid w:val="00D93C7A"/>
    <w:rsid w:val="00D9411E"/>
    <w:rsid w:val="00D9412B"/>
    <w:rsid w:val="00D94530"/>
    <w:rsid w:val="00D9499F"/>
    <w:rsid w:val="00D94A2E"/>
    <w:rsid w:val="00D94AB0"/>
    <w:rsid w:val="00D94C58"/>
    <w:rsid w:val="00D94F83"/>
    <w:rsid w:val="00D9502C"/>
    <w:rsid w:val="00D9545B"/>
    <w:rsid w:val="00D957F7"/>
    <w:rsid w:val="00D9580B"/>
    <w:rsid w:val="00D9585D"/>
    <w:rsid w:val="00D96403"/>
    <w:rsid w:val="00D96480"/>
    <w:rsid w:val="00D965A8"/>
    <w:rsid w:val="00D965AA"/>
    <w:rsid w:val="00D9677C"/>
    <w:rsid w:val="00D967F8"/>
    <w:rsid w:val="00D968D9"/>
    <w:rsid w:val="00D96B04"/>
    <w:rsid w:val="00D96B0C"/>
    <w:rsid w:val="00D97066"/>
    <w:rsid w:val="00D97620"/>
    <w:rsid w:val="00D978E8"/>
    <w:rsid w:val="00D97A1D"/>
    <w:rsid w:val="00D97C07"/>
    <w:rsid w:val="00D97F35"/>
    <w:rsid w:val="00DA0135"/>
    <w:rsid w:val="00DA01C0"/>
    <w:rsid w:val="00DA059F"/>
    <w:rsid w:val="00DA078D"/>
    <w:rsid w:val="00DA0A1E"/>
    <w:rsid w:val="00DA0A8E"/>
    <w:rsid w:val="00DA0E3B"/>
    <w:rsid w:val="00DA0F04"/>
    <w:rsid w:val="00DA10F1"/>
    <w:rsid w:val="00DA1324"/>
    <w:rsid w:val="00DA153D"/>
    <w:rsid w:val="00DA1555"/>
    <w:rsid w:val="00DA16DF"/>
    <w:rsid w:val="00DA17ED"/>
    <w:rsid w:val="00DA18B9"/>
    <w:rsid w:val="00DA1EA8"/>
    <w:rsid w:val="00DA1F65"/>
    <w:rsid w:val="00DA2030"/>
    <w:rsid w:val="00DA20DF"/>
    <w:rsid w:val="00DA238B"/>
    <w:rsid w:val="00DA25EA"/>
    <w:rsid w:val="00DA27AA"/>
    <w:rsid w:val="00DA2DD9"/>
    <w:rsid w:val="00DA31B9"/>
    <w:rsid w:val="00DA3436"/>
    <w:rsid w:val="00DA37D7"/>
    <w:rsid w:val="00DA38B8"/>
    <w:rsid w:val="00DA3B4B"/>
    <w:rsid w:val="00DA3C84"/>
    <w:rsid w:val="00DA3C8B"/>
    <w:rsid w:val="00DA3F78"/>
    <w:rsid w:val="00DA4146"/>
    <w:rsid w:val="00DA442A"/>
    <w:rsid w:val="00DA455A"/>
    <w:rsid w:val="00DA4758"/>
    <w:rsid w:val="00DA4A9D"/>
    <w:rsid w:val="00DA5105"/>
    <w:rsid w:val="00DA514F"/>
    <w:rsid w:val="00DA520D"/>
    <w:rsid w:val="00DA5303"/>
    <w:rsid w:val="00DA55B5"/>
    <w:rsid w:val="00DA5A9F"/>
    <w:rsid w:val="00DA5BF8"/>
    <w:rsid w:val="00DA5D86"/>
    <w:rsid w:val="00DA6075"/>
    <w:rsid w:val="00DA6736"/>
    <w:rsid w:val="00DA6B95"/>
    <w:rsid w:val="00DA6FDF"/>
    <w:rsid w:val="00DA728A"/>
    <w:rsid w:val="00DA73EC"/>
    <w:rsid w:val="00DA73F8"/>
    <w:rsid w:val="00DA7471"/>
    <w:rsid w:val="00DA7515"/>
    <w:rsid w:val="00DA776D"/>
    <w:rsid w:val="00DA7885"/>
    <w:rsid w:val="00DA79B4"/>
    <w:rsid w:val="00DA7E5E"/>
    <w:rsid w:val="00DA7F87"/>
    <w:rsid w:val="00DB018F"/>
    <w:rsid w:val="00DB032D"/>
    <w:rsid w:val="00DB0B65"/>
    <w:rsid w:val="00DB0EA6"/>
    <w:rsid w:val="00DB125C"/>
    <w:rsid w:val="00DB12BE"/>
    <w:rsid w:val="00DB1335"/>
    <w:rsid w:val="00DB14CF"/>
    <w:rsid w:val="00DB1511"/>
    <w:rsid w:val="00DB1AD3"/>
    <w:rsid w:val="00DB1BA4"/>
    <w:rsid w:val="00DB1BBD"/>
    <w:rsid w:val="00DB1C27"/>
    <w:rsid w:val="00DB1CEA"/>
    <w:rsid w:val="00DB1CF3"/>
    <w:rsid w:val="00DB22C5"/>
    <w:rsid w:val="00DB2498"/>
    <w:rsid w:val="00DB2614"/>
    <w:rsid w:val="00DB29B6"/>
    <w:rsid w:val="00DB2A77"/>
    <w:rsid w:val="00DB2EDE"/>
    <w:rsid w:val="00DB308F"/>
    <w:rsid w:val="00DB3189"/>
    <w:rsid w:val="00DB35F9"/>
    <w:rsid w:val="00DB3633"/>
    <w:rsid w:val="00DB3685"/>
    <w:rsid w:val="00DB3730"/>
    <w:rsid w:val="00DB3A74"/>
    <w:rsid w:val="00DB3EDA"/>
    <w:rsid w:val="00DB4429"/>
    <w:rsid w:val="00DB45D1"/>
    <w:rsid w:val="00DB4629"/>
    <w:rsid w:val="00DB4A2A"/>
    <w:rsid w:val="00DB4DC4"/>
    <w:rsid w:val="00DB4ED4"/>
    <w:rsid w:val="00DB4F74"/>
    <w:rsid w:val="00DB516C"/>
    <w:rsid w:val="00DB524A"/>
    <w:rsid w:val="00DB53D6"/>
    <w:rsid w:val="00DB55F2"/>
    <w:rsid w:val="00DB565B"/>
    <w:rsid w:val="00DB5690"/>
    <w:rsid w:val="00DB5A2D"/>
    <w:rsid w:val="00DB5B83"/>
    <w:rsid w:val="00DB5EB7"/>
    <w:rsid w:val="00DB64E8"/>
    <w:rsid w:val="00DB65D6"/>
    <w:rsid w:val="00DB661A"/>
    <w:rsid w:val="00DB6A2C"/>
    <w:rsid w:val="00DB6B79"/>
    <w:rsid w:val="00DB6D5F"/>
    <w:rsid w:val="00DB7400"/>
    <w:rsid w:val="00DB74B4"/>
    <w:rsid w:val="00DB74D8"/>
    <w:rsid w:val="00DB7521"/>
    <w:rsid w:val="00DB7818"/>
    <w:rsid w:val="00DB78ED"/>
    <w:rsid w:val="00DB7EBE"/>
    <w:rsid w:val="00DC00FA"/>
    <w:rsid w:val="00DC01DA"/>
    <w:rsid w:val="00DC02A8"/>
    <w:rsid w:val="00DC0559"/>
    <w:rsid w:val="00DC0A5D"/>
    <w:rsid w:val="00DC0C32"/>
    <w:rsid w:val="00DC0EA6"/>
    <w:rsid w:val="00DC0EBD"/>
    <w:rsid w:val="00DC1046"/>
    <w:rsid w:val="00DC117E"/>
    <w:rsid w:val="00DC1CDD"/>
    <w:rsid w:val="00DC1E65"/>
    <w:rsid w:val="00DC1FD2"/>
    <w:rsid w:val="00DC2038"/>
    <w:rsid w:val="00DC245C"/>
    <w:rsid w:val="00DC2817"/>
    <w:rsid w:val="00DC2924"/>
    <w:rsid w:val="00DC2B60"/>
    <w:rsid w:val="00DC2D5A"/>
    <w:rsid w:val="00DC34AD"/>
    <w:rsid w:val="00DC356B"/>
    <w:rsid w:val="00DC3889"/>
    <w:rsid w:val="00DC3F4E"/>
    <w:rsid w:val="00DC4464"/>
    <w:rsid w:val="00DC4800"/>
    <w:rsid w:val="00DC490A"/>
    <w:rsid w:val="00DC49E9"/>
    <w:rsid w:val="00DC4F4E"/>
    <w:rsid w:val="00DC516E"/>
    <w:rsid w:val="00DC5261"/>
    <w:rsid w:val="00DC5342"/>
    <w:rsid w:val="00DC545F"/>
    <w:rsid w:val="00DC553B"/>
    <w:rsid w:val="00DC566F"/>
    <w:rsid w:val="00DC58A6"/>
    <w:rsid w:val="00DC60E1"/>
    <w:rsid w:val="00DC669A"/>
    <w:rsid w:val="00DC67A0"/>
    <w:rsid w:val="00DC6D00"/>
    <w:rsid w:val="00DC70FF"/>
    <w:rsid w:val="00DC7D0F"/>
    <w:rsid w:val="00DD0212"/>
    <w:rsid w:val="00DD0407"/>
    <w:rsid w:val="00DD084F"/>
    <w:rsid w:val="00DD0B6A"/>
    <w:rsid w:val="00DD0D9E"/>
    <w:rsid w:val="00DD0E83"/>
    <w:rsid w:val="00DD120C"/>
    <w:rsid w:val="00DD13AB"/>
    <w:rsid w:val="00DD156F"/>
    <w:rsid w:val="00DD175F"/>
    <w:rsid w:val="00DD1B39"/>
    <w:rsid w:val="00DD1C75"/>
    <w:rsid w:val="00DD20B5"/>
    <w:rsid w:val="00DD218C"/>
    <w:rsid w:val="00DD23A0"/>
    <w:rsid w:val="00DD23CA"/>
    <w:rsid w:val="00DD2532"/>
    <w:rsid w:val="00DD2600"/>
    <w:rsid w:val="00DD2686"/>
    <w:rsid w:val="00DD27D3"/>
    <w:rsid w:val="00DD2C4F"/>
    <w:rsid w:val="00DD3168"/>
    <w:rsid w:val="00DD31FE"/>
    <w:rsid w:val="00DD3866"/>
    <w:rsid w:val="00DD3AA7"/>
    <w:rsid w:val="00DD3DBF"/>
    <w:rsid w:val="00DD421F"/>
    <w:rsid w:val="00DD4278"/>
    <w:rsid w:val="00DD445C"/>
    <w:rsid w:val="00DD4AED"/>
    <w:rsid w:val="00DD4AF1"/>
    <w:rsid w:val="00DD505C"/>
    <w:rsid w:val="00DD50FD"/>
    <w:rsid w:val="00DD52B4"/>
    <w:rsid w:val="00DD5625"/>
    <w:rsid w:val="00DD5EBA"/>
    <w:rsid w:val="00DD61C0"/>
    <w:rsid w:val="00DD688E"/>
    <w:rsid w:val="00DD6A15"/>
    <w:rsid w:val="00DD6AFE"/>
    <w:rsid w:val="00DD784B"/>
    <w:rsid w:val="00DD7CEC"/>
    <w:rsid w:val="00DD7F6E"/>
    <w:rsid w:val="00DE010D"/>
    <w:rsid w:val="00DE071A"/>
    <w:rsid w:val="00DE078E"/>
    <w:rsid w:val="00DE0919"/>
    <w:rsid w:val="00DE0CE3"/>
    <w:rsid w:val="00DE1077"/>
    <w:rsid w:val="00DE11D6"/>
    <w:rsid w:val="00DE1261"/>
    <w:rsid w:val="00DE129B"/>
    <w:rsid w:val="00DE1571"/>
    <w:rsid w:val="00DE1576"/>
    <w:rsid w:val="00DE1772"/>
    <w:rsid w:val="00DE1CDF"/>
    <w:rsid w:val="00DE2025"/>
    <w:rsid w:val="00DE203E"/>
    <w:rsid w:val="00DE2A1C"/>
    <w:rsid w:val="00DE2C36"/>
    <w:rsid w:val="00DE2FE6"/>
    <w:rsid w:val="00DE2FFA"/>
    <w:rsid w:val="00DE3132"/>
    <w:rsid w:val="00DE34FF"/>
    <w:rsid w:val="00DE3FA0"/>
    <w:rsid w:val="00DE405C"/>
    <w:rsid w:val="00DE44EE"/>
    <w:rsid w:val="00DE4549"/>
    <w:rsid w:val="00DE45C5"/>
    <w:rsid w:val="00DE4860"/>
    <w:rsid w:val="00DE48BA"/>
    <w:rsid w:val="00DE4AE8"/>
    <w:rsid w:val="00DE4D4F"/>
    <w:rsid w:val="00DE4E41"/>
    <w:rsid w:val="00DE4ED7"/>
    <w:rsid w:val="00DE57EF"/>
    <w:rsid w:val="00DE598B"/>
    <w:rsid w:val="00DE5B60"/>
    <w:rsid w:val="00DE5BEE"/>
    <w:rsid w:val="00DE5D24"/>
    <w:rsid w:val="00DE5E08"/>
    <w:rsid w:val="00DE5E49"/>
    <w:rsid w:val="00DE64E8"/>
    <w:rsid w:val="00DE6A2F"/>
    <w:rsid w:val="00DE6A98"/>
    <w:rsid w:val="00DE6BA4"/>
    <w:rsid w:val="00DE6E8C"/>
    <w:rsid w:val="00DE6FBA"/>
    <w:rsid w:val="00DE7085"/>
    <w:rsid w:val="00DE7150"/>
    <w:rsid w:val="00DE7246"/>
    <w:rsid w:val="00DE733B"/>
    <w:rsid w:val="00DE76C2"/>
    <w:rsid w:val="00DE7B08"/>
    <w:rsid w:val="00DF0047"/>
    <w:rsid w:val="00DF0AE6"/>
    <w:rsid w:val="00DF0EC1"/>
    <w:rsid w:val="00DF155E"/>
    <w:rsid w:val="00DF16BC"/>
    <w:rsid w:val="00DF170D"/>
    <w:rsid w:val="00DF1FA5"/>
    <w:rsid w:val="00DF21AE"/>
    <w:rsid w:val="00DF2289"/>
    <w:rsid w:val="00DF25A7"/>
    <w:rsid w:val="00DF27DD"/>
    <w:rsid w:val="00DF29C3"/>
    <w:rsid w:val="00DF2D5E"/>
    <w:rsid w:val="00DF31A6"/>
    <w:rsid w:val="00DF31C4"/>
    <w:rsid w:val="00DF3671"/>
    <w:rsid w:val="00DF380E"/>
    <w:rsid w:val="00DF3AE7"/>
    <w:rsid w:val="00DF414A"/>
    <w:rsid w:val="00DF42BB"/>
    <w:rsid w:val="00DF4691"/>
    <w:rsid w:val="00DF4D88"/>
    <w:rsid w:val="00DF4E1E"/>
    <w:rsid w:val="00DF4E59"/>
    <w:rsid w:val="00DF5133"/>
    <w:rsid w:val="00DF5A13"/>
    <w:rsid w:val="00DF5AF2"/>
    <w:rsid w:val="00DF5BED"/>
    <w:rsid w:val="00DF5FEC"/>
    <w:rsid w:val="00DF60F0"/>
    <w:rsid w:val="00DF660E"/>
    <w:rsid w:val="00DF6A2F"/>
    <w:rsid w:val="00DF6F3F"/>
    <w:rsid w:val="00DF7011"/>
    <w:rsid w:val="00DF7A14"/>
    <w:rsid w:val="00DF7B64"/>
    <w:rsid w:val="00E00010"/>
    <w:rsid w:val="00E003AE"/>
    <w:rsid w:val="00E00453"/>
    <w:rsid w:val="00E009C3"/>
    <w:rsid w:val="00E010FE"/>
    <w:rsid w:val="00E01135"/>
    <w:rsid w:val="00E0114F"/>
    <w:rsid w:val="00E01E17"/>
    <w:rsid w:val="00E01FD9"/>
    <w:rsid w:val="00E0215A"/>
    <w:rsid w:val="00E022E4"/>
    <w:rsid w:val="00E02426"/>
    <w:rsid w:val="00E02590"/>
    <w:rsid w:val="00E0269F"/>
    <w:rsid w:val="00E02CD6"/>
    <w:rsid w:val="00E02E66"/>
    <w:rsid w:val="00E0326E"/>
    <w:rsid w:val="00E03370"/>
    <w:rsid w:val="00E033ED"/>
    <w:rsid w:val="00E03606"/>
    <w:rsid w:val="00E036C9"/>
    <w:rsid w:val="00E0376B"/>
    <w:rsid w:val="00E03C69"/>
    <w:rsid w:val="00E03CA5"/>
    <w:rsid w:val="00E03EC2"/>
    <w:rsid w:val="00E03F6E"/>
    <w:rsid w:val="00E03FAB"/>
    <w:rsid w:val="00E040CE"/>
    <w:rsid w:val="00E041AD"/>
    <w:rsid w:val="00E0449C"/>
    <w:rsid w:val="00E0458B"/>
    <w:rsid w:val="00E04D1D"/>
    <w:rsid w:val="00E04D76"/>
    <w:rsid w:val="00E0512B"/>
    <w:rsid w:val="00E05C43"/>
    <w:rsid w:val="00E06189"/>
    <w:rsid w:val="00E0619F"/>
    <w:rsid w:val="00E06BF3"/>
    <w:rsid w:val="00E06CC9"/>
    <w:rsid w:val="00E07320"/>
    <w:rsid w:val="00E07342"/>
    <w:rsid w:val="00E076D8"/>
    <w:rsid w:val="00E07844"/>
    <w:rsid w:val="00E07936"/>
    <w:rsid w:val="00E079C8"/>
    <w:rsid w:val="00E07E9D"/>
    <w:rsid w:val="00E07F66"/>
    <w:rsid w:val="00E07FCC"/>
    <w:rsid w:val="00E100ED"/>
    <w:rsid w:val="00E101C6"/>
    <w:rsid w:val="00E104DA"/>
    <w:rsid w:val="00E1093C"/>
    <w:rsid w:val="00E10A12"/>
    <w:rsid w:val="00E10A58"/>
    <w:rsid w:val="00E10B0E"/>
    <w:rsid w:val="00E10C64"/>
    <w:rsid w:val="00E10CAF"/>
    <w:rsid w:val="00E11034"/>
    <w:rsid w:val="00E1104C"/>
    <w:rsid w:val="00E110DD"/>
    <w:rsid w:val="00E11315"/>
    <w:rsid w:val="00E1149F"/>
    <w:rsid w:val="00E1158E"/>
    <w:rsid w:val="00E1195A"/>
    <w:rsid w:val="00E1213C"/>
    <w:rsid w:val="00E1259F"/>
    <w:rsid w:val="00E127D1"/>
    <w:rsid w:val="00E12D00"/>
    <w:rsid w:val="00E13275"/>
    <w:rsid w:val="00E13581"/>
    <w:rsid w:val="00E13799"/>
    <w:rsid w:val="00E13815"/>
    <w:rsid w:val="00E138CF"/>
    <w:rsid w:val="00E1399C"/>
    <w:rsid w:val="00E13B45"/>
    <w:rsid w:val="00E13CBB"/>
    <w:rsid w:val="00E13EB9"/>
    <w:rsid w:val="00E142FD"/>
    <w:rsid w:val="00E14522"/>
    <w:rsid w:val="00E14B6B"/>
    <w:rsid w:val="00E14F46"/>
    <w:rsid w:val="00E1544E"/>
    <w:rsid w:val="00E15E36"/>
    <w:rsid w:val="00E168F7"/>
    <w:rsid w:val="00E16A3F"/>
    <w:rsid w:val="00E16CB5"/>
    <w:rsid w:val="00E16CB6"/>
    <w:rsid w:val="00E1774B"/>
    <w:rsid w:val="00E17B43"/>
    <w:rsid w:val="00E17D54"/>
    <w:rsid w:val="00E2027E"/>
    <w:rsid w:val="00E20366"/>
    <w:rsid w:val="00E20431"/>
    <w:rsid w:val="00E2057B"/>
    <w:rsid w:val="00E206EB"/>
    <w:rsid w:val="00E20F09"/>
    <w:rsid w:val="00E2127C"/>
    <w:rsid w:val="00E2148D"/>
    <w:rsid w:val="00E21599"/>
    <w:rsid w:val="00E2171D"/>
    <w:rsid w:val="00E21864"/>
    <w:rsid w:val="00E2188A"/>
    <w:rsid w:val="00E21A3C"/>
    <w:rsid w:val="00E21BA2"/>
    <w:rsid w:val="00E21BE4"/>
    <w:rsid w:val="00E21C24"/>
    <w:rsid w:val="00E21E95"/>
    <w:rsid w:val="00E21FA4"/>
    <w:rsid w:val="00E22132"/>
    <w:rsid w:val="00E22622"/>
    <w:rsid w:val="00E2263F"/>
    <w:rsid w:val="00E22B14"/>
    <w:rsid w:val="00E22DB5"/>
    <w:rsid w:val="00E23694"/>
    <w:rsid w:val="00E236B0"/>
    <w:rsid w:val="00E23AB7"/>
    <w:rsid w:val="00E24193"/>
    <w:rsid w:val="00E24845"/>
    <w:rsid w:val="00E24BD4"/>
    <w:rsid w:val="00E257D8"/>
    <w:rsid w:val="00E25D0E"/>
    <w:rsid w:val="00E25F24"/>
    <w:rsid w:val="00E26893"/>
    <w:rsid w:val="00E26991"/>
    <w:rsid w:val="00E26D91"/>
    <w:rsid w:val="00E26DFA"/>
    <w:rsid w:val="00E26FEF"/>
    <w:rsid w:val="00E2733D"/>
    <w:rsid w:val="00E27693"/>
    <w:rsid w:val="00E27872"/>
    <w:rsid w:val="00E27CDD"/>
    <w:rsid w:val="00E27EA5"/>
    <w:rsid w:val="00E3001C"/>
    <w:rsid w:val="00E300B5"/>
    <w:rsid w:val="00E300C6"/>
    <w:rsid w:val="00E300F5"/>
    <w:rsid w:val="00E3017A"/>
    <w:rsid w:val="00E305F4"/>
    <w:rsid w:val="00E30B31"/>
    <w:rsid w:val="00E3133A"/>
    <w:rsid w:val="00E31462"/>
    <w:rsid w:val="00E315F4"/>
    <w:rsid w:val="00E31881"/>
    <w:rsid w:val="00E31B4E"/>
    <w:rsid w:val="00E31F6D"/>
    <w:rsid w:val="00E320D3"/>
    <w:rsid w:val="00E32599"/>
    <w:rsid w:val="00E32675"/>
    <w:rsid w:val="00E32759"/>
    <w:rsid w:val="00E327AB"/>
    <w:rsid w:val="00E328C7"/>
    <w:rsid w:val="00E32C3D"/>
    <w:rsid w:val="00E3329B"/>
    <w:rsid w:val="00E334C4"/>
    <w:rsid w:val="00E3359E"/>
    <w:rsid w:val="00E33690"/>
    <w:rsid w:val="00E33B87"/>
    <w:rsid w:val="00E33D4B"/>
    <w:rsid w:val="00E341DE"/>
    <w:rsid w:val="00E34215"/>
    <w:rsid w:val="00E3427F"/>
    <w:rsid w:val="00E342A7"/>
    <w:rsid w:val="00E34450"/>
    <w:rsid w:val="00E34A60"/>
    <w:rsid w:val="00E34A6F"/>
    <w:rsid w:val="00E34D2A"/>
    <w:rsid w:val="00E354FB"/>
    <w:rsid w:val="00E3603A"/>
    <w:rsid w:val="00E363C4"/>
    <w:rsid w:val="00E36817"/>
    <w:rsid w:val="00E36832"/>
    <w:rsid w:val="00E368AC"/>
    <w:rsid w:val="00E36B88"/>
    <w:rsid w:val="00E36DA5"/>
    <w:rsid w:val="00E370CE"/>
    <w:rsid w:val="00E3729F"/>
    <w:rsid w:val="00E3771E"/>
    <w:rsid w:val="00E378DD"/>
    <w:rsid w:val="00E3797D"/>
    <w:rsid w:val="00E379BB"/>
    <w:rsid w:val="00E37C71"/>
    <w:rsid w:val="00E37DA1"/>
    <w:rsid w:val="00E37E13"/>
    <w:rsid w:val="00E37E76"/>
    <w:rsid w:val="00E4050E"/>
    <w:rsid w:val="00E407CD"/>
    <w:rsid w:val="00E40854"/>
    <w:rsid w:val="00E40900"/>
    <w:rsid w:val="00E40B0B"/>
    <w:rsid w:val="00E40B16"/>
    <w:rsid w:val="00E40C2E"/>
    <w:rsid w:val="00E40C40"/>
    <w:rsid w:val="00E40E02"/>
    <w:rsid w:val="00E41235"/>
    <w:rsid w:val="00E41325"/>
    <w:rsid w:val="00E41398"/>
    <w:rsid w:val="00E415C7"/>
    <w:rsid w:val="00E41830"/>
    <w:rsid w:val="00E41978"/>
    <w:rsid w:val="00E42285"/>
    <w:rsid w:val="00E42A9B"/>
    <w:rsid w:val="00E42B1A"/>
    <w:rsid w:val="00E42BAA"/>
    <w:rsid w:val="00E4369F"/>
    <w:rsid w:val="00E43895"/>
    <w:rsid w:val="00E43904"/>
    <w:rsid w:val="00E439A3"/>
    <w:rsid w:val="00E43B30"/>
    <w:rsid w:val="00E4419E"/>
    <w:rsid w:val="00E44205"/>
    <w:rsid w:val="00E447B7"/>
    <w:rsid w:val="00E44C9F"/>
    <w:rsid w:val="00E4536E"/>
    <w:rsid w:val="00E46873"/>
    <w:rsid w:val="00E46CAC"/>
    <w:rsid w:val="00E46DC1"/>
    <w:rsid w:val="00E47074"/>
    <w:rsid w:val="00E47195"/>
    <w:rsid w:val="00E471FA"/>
    <w:rsid w:val="00E4772C"/>
    <w:rsid w:val="00E479CA"/>
    <w:rsid w:val="00E50173"/>
    <w:rsid w:val="00E50284"/>
    <w:rsid w:val="00E504E7"/>
    <w:rsid w:val="00E504EB"/>
    <w:rsid w:val="00E509D3"/>
    <w:rsid w:val="00E50AE0"/>
    <w:rsid w:val="00E50B99"/>
    <w:rsid w:val="00E50D14"/>
    <w:rsid w:val="00E50D2F"/>
    <w:rsid w:val="00E50D57"/>
    <w:rsid w:val="00E50DDC"/>
    <w:rsid w:val="00E50E56"/>
    <w:rsid w:val="00E50F34"/>
    <w:rsid w:val="00E50F9E"/>
    <w:rsid w:val="00E51463"/>
    <w:rsid w:val="00E5154D"/>
    <w:rsid w:val="00E51602"/>
    <w:rsid w:val="00E51744"/>
    <w:rsid w:val="00E51CA0"/>
    <w:rsid w:val="00E51CFA"/>
    <w:rsid w:val="00E51E3A"/>
    <w:rsid w:val="00E520A3"/>
    <w:rsid w:val="00E521E8"/>
    <w:rsid w:val="00E526EF"/>
    <w:rsid w:val="00E529D4"/>
    <w:rsid w:val="00E52A04"/>
    <w:rsid w:val="00E52AC4"/>
    <w:rsid w:val="00E52FFE"/>
    <w:rsid w:val="00E534A4"/>
    <w:rsid w:val="00E53786"/>
    <w:rsid w:val="00E53FD5"/>
    <w:rsid w:val="00E543B8"/>
    <w:rsid w:val="00E54514"/>
    <w:rsid w:val="00E54C37"/>
    <w:rsid w:val="00E55213"/>
    <w:rsid w:val="00E55415"/>
    <w:rsid w:val="00E55624"/>
    <w:rsid w:val="00E556B8"/>
    <w:rsid w:val="00E556DF"/>
    <w:rsid w:val="00E5572B"/>
    <w:rsid w:val="00E55A4C"/>
    <w:rsid w:val="00E55AC2"/>
    <w:rsid w:val="00E56347"/>
    <w:rsid w:val="00E563AD"/>
    <w:rsid w:val="00E56BD7"/>
    <w:rsid w:val="00E56E44"/>
    <w:rsid w:val="00E57308"/>
    <w:rsid w:val="00E57360"/>
    <w:rsid w:val="00E57564"/>
    <w:rsid w:val="00E575B0"/>
    <w:rsid w:val="00E576D2"/>
    <w:rsid w:val="00E577DF"/>
    <w:rsid w:val="00E57BC9"/>
    <w:rsid w:val="00E57C35"/>
    <w:rsid w:val="00E57D6E"/>
    <w:rsid w:val="00E57EF7"/>
    <w:rsid w:val="00E57F10"/>
    <w:rsid w:val="00E60174"/>
    <w:rsid w:val="00E60294"/>
    <w:rsid w:val="00E6038F"/>
    <w:rsid w:val="00E6051A"/>
    <w:rsid w:val="00E60789"/>
    <w:rsid w:val="00E60A92"/>
    <w:rsid w:val="00E60AD8"/>
    <w:rsid w:val="00E60C76"/>
    <w:rsid w:val="00E615A0"/>
    <w:rsid w:val="00E61E2D"/>
    <w:rsid w:val="00E6211C"/>
    <w:rsid w:val="00E62593"/>
    <w:rsid w:val="00E6320C"/>
    <w:rsid w:val="00E639E0"/>
    <w:rsid w:val="00E63FBA"/>
    <w:rsid w:val="00E64300"/>
    <w:rsid w:val="00E647AF"/>
    <w:rsid w:val="00E64C66"/>
    <w:rsid w:val="00E64D01"/>
    <w:rsid w:val="00E64E87"/>
    <w:rsid w:val="00E65118"/>
    <w:rsid w:val="00E654D8"/>
    <w:rsid w:val="00E655B8"/>
    <w:rsid w:val="00E655C7"/>
    <w:rsid w:val="00E65718"/>
    <w:rsid w:val="00E657A0"/>
    <w:rsid w:val="00E65815"/>
    <w:rsid w:val="00E658E3"/>
    <w:rsid w:val="00E65F4D"/>
    <w:rsid w:val="00E666AC"/>
    <w:rsid w:val="00E669F1"/>
    <w:rsid w:val="00E66CAC"/>
    <w:rsid w:val="00E66EB0"/>
    <w:rsid w:val="00E676C1"/>
    <w:rsid w:val="00E67BBE"/>
    <w:rsid w:val="00E67F84"/>
    <w:rsid w:val="00E70A28"/>
    <w:rsid w:val="00E70A3C"/>
    <w:rsid w:val="00E70A4D"/>
    <w:rsid w:val="00E70CF3"/>
    <w:rsid w:val="00E70E1B"/>
    <w:rsid w:val="00E71740"/>
    <w:rsid w:val="00E718A3"/>
    <w:rsid w:val="00E71B5B"/>
    <w:rsid w:val="00E71C82"/>
    <w:rsid w:val="00E71DEB"/>
    <w:rsid w:val="00E722CC"/>
    <w:rsid w:val="00E723DE"/>
    <w:rsid w:val="00E725A3"/>
    <w:rsid w:val="00E72B76"/>
    <w:rsid w:val="00E72BC0"/>
    <w:rsid w:val="00E72BF2"/>
    <w:rsid w:val="00E72C25"/>
    <w:rsid w:val="00E72C57"/>
    <w:rsid w:val="00E7309E"/>
    <w:rsid w:val="00E736ED"/>
    <w:rsid w:val="00E737B4"/>
    <w:rsid w:val="00E73948"/>
    <w:rsid w:val="00E73A04"/>
    <w:rsid w:val="00E73A20"/>
    <w:rsid w:val="00E73B9A"/>
    <w:rsid w:val="00E73C6B"/>
    <w:rsid w:val="00E73E65"/>
    <w:rsid w:val="00E73F16"/>
    <w:rsid w:val="00E7469C"/>
    <w:rsid w:val="00E7479F"/>
    <w:rsid w:val="00E748E8"/>
    <w:rsid w:val="00E74CD4"/>
    <w:rsid w:val="00E74FE0"/>
    <w:rsid w:val="00E74FFC"/>
    <w:rsid w:val="00E75022"/>
    <w:rsid w:val="00E75B4A"/>
    <w:rsid w:val="00E76193"/>
    <w:rsid w:val="00E761D3"/>
    <w:rsid w:val="00E76206"/>
    <w:rsid w:val="00E7630D"/>
    <w:rsid w:val="00E764E4"/>
    <w:rsid w:val="00E767C0"/>
    <w:rsid w:val="00E76BDC"/>
    <w:rsid w:val="00E771A0"/>
    <w:rsid w:val="00E772B0"/>
    <w:rsid w:val="00E7773A"/>
    <w:rsid w:val="00E77A6F"/>
    <w:rsid w:val="00E77AC3"/>
    <w:rsid w:val="00E77CFE"/>
    <w:rsid w:val="00E77DBE"/>
    <w:rsid w:val="00E77DEC"/>
    <w:rsid w:val="00E807AC"/>
    <w:rsid w:val="00E80F29"/>
    <w:rsid w:val="00E80F52"/>
    <w:rsid w:val="00E8128A"/>
    <w:rsid w:val="00E8165A"/>
    <w:rsid w:val="00E81803"/>
    <w:rsid w:val="00E81F22"/>
    <w:rsid w:val="00E8293F"/>
    <w:rsid w:val="00E82C3B"/>
    <w:rsid w:val="00E82CF3"/>
    <w:rsid w:val="00E82F0D"/>
    <w:rsid w:val="00E83085"/>
    <w:rsid w:val="00E831C4"/>
    <w:rsid w:val="00E83200"/>
    <w:rsid w:val="00E83332"/>
    <w:rsid w:val="00E835DD"/>
    <w:rsid w:val="00E838D2"/>
    <w:rsid w:val="00E83EF0"/>
    <w:rsid w:val="00E83F39"/>
    <w:rsid w:val="00E84269"/>
    <w:rsid w:val="00E843A2"/>
    <w:rsid w:val="00E84706"/>
    <w:rsid w:val="00E855DE"/>
    <w:rsid w:val="00E85651"/>
    <w:rsid w:val="00E85FEE"/>
    <w:rsid w:val="00E86636"/>
    <w:rsid w:val="00E8687D"/>
    <w:rsid w:val="00E86A21"/>
    <w:rsid w:val="00E86BA1"/>
    <w:rsid w:val="00E873DC"/>
    <w:rsid w:val="00E87C66"/>
    <w:rsid w:val="00E87C8B"/>
    <w:rsid w:val="00E87D37"/>
    <w:rsid w:val="00E87F72"/>
    <w:rsid w:val="00E87F9A"/>
    <w:rsid w:val="00E90796"/>
    <w:rsid w:val="00E90CC9"/>
    <w:rsid w:val="00E91096"/>
    <w:rsid w:val="00E911E2"/>
    <w:rsid w:val="00E9133C"/>
    <w:rsid w:val="00E91343"/>
    <w:rsid w:val="00E917FD"/>
    <w:rsid w:val="00E91B76"/>
    <w:rsid w:val="00E91F22"/>
    <w:rsid w:val="00E9243A"/>
    <w:rsid w:val="00E92669"/>
    <w:rsid w:val="00E92863"/>
    <w:rsid w:val="00E92BA1"/>
    <w:rsid w:val="00E935F5"/>
    <w:rsid w:val="00E93ACA"/>
    <w:rsid w:val="00E946F2"/>
    <w:rsid w:val="00E94BAA"/>
    <w:rsid w:val="00E94C68"/>
    <w:rsid w:val="00E94D1A"/>
    <w:rsid w:val="00E94D5D"/>
    <w:rsid w:val="00E94F0B"/>
    <w:rsid w:val="00E95438"/>
    <w:rsid w:val="00E95523"/>
    <w:rsid w:val="00E958A7"/>
    <w:rsid w:val="00E963ED"/>
    <w:rsid w:val="00E966C1"/>
    <w:rsid w:val="00E96835"/>
    <w:rsid w:val="00E96853"/>
    <w:rsid w:val="00E96929"/>
    <w:rsid w:val="00E9694B"/>
    <w:rsid w:val="00E971CB"/>
    <w:rsid w:val="00E9749A"/>
    <w:rsid w:val="00E9757B"/>
    <w:rsid w:val="00E97782"/>
    <w:rsid w:val="00E97D35"/>
    <w:rsid w:val="00E97E4E"/>
    <w:rsid w:val="00E97F82"/>
    <w:rsid w:val="00EA02F8"/>
    <w:rsid w:val="00EA039E"/>
    <w:rsid w:val="00EA03C3"/>
    <w:rsid w:val="00EA08C5"/>
    <w:rsid w:val="00EA0F8B"/>
    <w:rsid w:val="00EA1710"/>
    <w:rsid w:val="00EA196C"/>
    <w:rsid w:val="00EA216F"/>
    <w:rsid w:val="00EA2720"/>
    <w:rsid w:val="00EA2C4D"/>
    <w:rsid w:val="00EA2F0E"/>
    <w:rsid w:val="00EA2FCA"/>
    <w:rsid w:val="00EA30A1"/>
    <w:rsid w:val="00EA3432"/>
    <w:rsid w:val="00EA3746"/>
    <w:rsid w:val="00EA38B9"/>
    <w:rsid w:val="00EA3B66"/>
    <w:rsid w:val="00EA3F1C"/>
    <w:rsid w:val="00EA41A7"/>
    <w:rsid w:val="00EA4488"/>
    <w:rsid w:val="00EA44F8"/>
    <w:rsid w:val="00EA4647"/>
    <w:rsid w:val="00EA4682"/>
    <w:rsid w:val="00EA4999"/>
    <w:rsid w:val="00EA4CFF"/>
    <w:rsid w:val="00EA544A"/>
    <w:rsid w:val="00EA5A88"/>
    <w:rsid w:val="00EA60C3"/>
    <w:rsid w:val="00EA60F8"/>
    <w:rsid w:val="00EA6158"/>
    <w:rsid w:val="00EA61CB"/>
    <w:rsid w:val="00EA6A22"/>
    <w:rsid w:val="00EA6C5E"/>
    <w:rsid w:val="00EA6DA5"/>
    <w:rsid w:val="00EA6DDB"/>
    <w:rsid w:val="00EA73C9"/>
    <w:rsid w:val="00EA7459"/>
    <w:rsid w:val="00EA76C4"/>
    <w:rsid w:val="00EA7888"/>
    <w:rsid w:val="00EA7923"/>
    <w:rsid w:val="00EA7C50"/>
    <w:rsid w:val="00EA7D36"/>
    <w:rsid w:val="00EA7D59"/>
    <w:rsid w:val="00EA7DCA"/>
    <w:rsid w:val="00EB00F9"/>
    <w:rsid w:val="00EB0454"/>
    <w:rsid w:val="00EB05ED"/>
    <w:rsid w:val="00EB0626"/>
    <w:rsid w:val="00EB0BE2"/>
    <w:rsid w:val="00EB0D6F"/>
    <w:rsid w:val="00EB0DE3"/>
    <w:rsid w:val="00EB0F3A"/>
    <w:rsid w:val="00EB1129"/>
    <w:rsid w:val="00EB15D8"/>
    <w:rsid w:val="00EB244B"/>
    <w:rsid w:val="00EB29E0"/>
    <w:rsid w:val="00EB2A8B"/>
    <w:rsid w:val="00EB2D5F"/>
    <w:rsid w:val="00EB313C"/>
    <w:rsid w:val="00EB3748"/>
    <w:rsid w:val="00EB3750"/>
    <w:rsid w:val="00EB390F"/>
    <w:rsid w:val="00EB3D02"/>
    <w:rsid w:val="00EB41DA"/>
    <w:rsid w:val="00EB4356"/>
    <w:rsid w:val="00EB47F8"/>
    <w:rsid w:val="00EB4922"/>
    <w:rsid w:val="00EB4D75"/>
    <w:rsid w:val="00EB500A"/>
    <w:rsid w:val="00EB50BF"/>
    <w:rsid w:val="00EB517E"/>
    <w:rsid w:val="00EB5200"/>
    <w:rsid w:val="00EB52AC"/>
    <w:rsid w:val="00EB5436"/>
    <w:rsid w:val="00EB5579"/>
    <w:rsid w:val="00EB57AD"/>
    <w:rsid w:val="00EB57C8"/>
    <w:rsid w:val="00EB5A09"/>
    <w:rsid w:val="00EB5BD7"/>
    <w:rsid w:val="00EB5C30"/>
    <w:rsid w:val="00EB6079"/>
    <w:rsid w:val="00EB62B4"/>
    <w:rsid w:val="00EB6678"/>
    <w:rsid w:val="00EB6B1F"/>
    <w:rsid w:val="00EB6F3D"/>
    <w:rsid w:val="00EB7061"/>
    <w:rsid w:val="00EB74B8"/>
    <w:rsid w:val="00EB74E1"/>
    <w:rsid w:val="00EB76EE"/>
    <w:rsid w:val="00EB7EAC"/>
    <w:rsid w:val="00EB7FE0"/>
    <w:rsid w:val="00EC01A2"/>
    <w:rsid w:val="00EC0652"/>
    <w:rsid w:val="00EC06BE"/>
    <w:rsid w:val="00EC0887"/>
    <w:rsid w:val="00EC0AF0"/>
    <w:rsid w:val="00EC0D51"/>
    <w:rsid w:val="00EC0D65"/>
    <w:rsid w:val="00EC0E4F"/>
    <w:rsid w:val="00EC0FC7"/>
    <w:rsid w:val="00EC10F3"/>
    <w:rsid w:val="00EC170C"/>
    <w:rsid w:val="00EC1B3C"/>
    <w:rsid w:val="00EC1C66"/>
    <w:rsid w:val="00EC1DFF"/>
    <w:rsid w:val="00EC20BE"/>
    <w:rsid w:val="00EC286C"/>
    <w:rsid w:val="00EC2927"/>
    <w:rsid w:val="00EC2EF1"/>
    <w:rsid w:val="00EC3233"/>
    <w:rsid w:val="00EC3328"/>
    <w:rsid w:val="00EC34AF"/>
    <w:rsid w:val="00EC34B9"/>
    <w:rsid w:val="00EC3822"/>
    <w:rsid w:val="00EC3C0E"/>
    <w:rsid w:val="00EC3EB0"/>
    <w:rsid w:val="00EC41C5"/>
    <w:rsid w:val="00EC45E4"/>
    <w:rsid w:val="00EC4796"/>
    <w:rsid w:val="00EC490A"/>
    <w:rsid w:val="00EC528B"/>
    <w:rsid w:val="00EC52F4"/>
    <w:rsid w:val="00EC534F"/>
    <w:rsid w:val="00EC59B6"/>
    <w:rsid w:val="00EC616C"/>
    <w:rsid w:val="00EC618E"/>
    <w:rsid w:val="00EC62C5"/>
    <w:rsid w:val="00EC6302"/>
    <w:rsid w:val="00EC6303"/>
    <w:rsid w:val="00EC636C"/>
    <w:rsid w:val="00EC65D1"/>
    <w:rsid w:val="00EC6637"/>
    <w:rsid w:val="00EC6E04"/>
    <w:rsid w:val="00EC734F"/>
    <w:rsid w:val="00EC7389"/>
    <w:rsid w:val="00EC7477"/>
    <w:rsid w:val="00EC7630"/>
    <w:rsid w:val="00EC76A4"/>
    <w:rsid w:val="00EC7989"/>
    <w:rsid w:val="00EC7B99"/>
    <w:rsid w:val="00EC7D78"/>
    <w:rsid w:val="00ED02E9"/>
    <w:rsid w:val="00ED06B6"/>
    <w:rsid w:val="00ED1022"/>
    <w:rsid w:val="00ED1069"/>
    <w:rsid w:val="00ED14E6"/>
    <w:rsid w:val="00ED1842"/>
    <w:rsid w:val="00ED1B00"/>
    <w:rsid w:val="00ED1D28"/>
    <w:rsid w:val="00ED2066"/>
    <w:rsid w:val="00ED2139"/>
    <w:rsid w:val="00ED2404"/>
    <w:rsid w:val="00ED26CB"/>
    <w:rsid w:val="00ED2AFB"/>
    <w:rsid w:val="00ED2D22"/>
    <w:rsid w:val="00ED2ED5"/>
    <w:rsid w:val="00ED311B"/>
    <w:rsid w:val="00ED32DF"/>
    <w:rsid w:val="00ED398D"/>
    <w:rsid w:val="00ED39CB"/>
    <w:rsid w:val="00ED3E63"/>
    <w:rsid w:val="00ED4256"/>
    <w:rsid w:val="00ED43BD"/>
    <w:rsid w:val="00ED46E4"/>
    <w:rsid w:val="00ED481D"/>
    <w:rsid w:val="00ED4ADD"/>
    <w:rsid w:val="00ED4AFB"/>
    <w:rsid w:val="00ED4E87"/>
    <w:rsid w:val="00ED53A6"/>
    <w:rsid w:val="00ED54F5"/>
    <w:rsid w:val="00ED55BF"/>
    <w:rsid w:val="00ED5692"/>
    <w:rsid w:val="00ED5871"/>
    <w:rsid w:val="00ED589A"/>
    <w:rsid w:val="00ED5A01"/>
    <w:rsid w:val="00ED5A24"/>
    <w:rsid w:val="00ED5AAC"/>
    <w:rsid w:val="00ED5CCE"/>
    <w:rsid w:val="00ED5DFA"/>
    <w:rsid w:val="00ED6126"/>
    <w:rsid w:val="00ED6D19"/>
    <w:rsid w:val="00ED6DE6"/>
    <w:rsid w:val="00ED7318"/>
    <w:rsid w:val="00ED73AE"/>
    <w:rsid w:val="00ED73E7"/>
    <w:rsid w:val="00ED79D1"/>
    <w:rsid w:val="00ED7A51"/>
    <w:rsid w:val="00ED7AF7"/>
    <w:rsid w:val="00EE059A"/>
    <w:rsid w:val="00EE06F7"/>
    <w:rsid w:val="00EE0952"/>
    <w:rsid w:val="00EE0AA2"/>
    <w:rsid w:val="00EE0B09"/>
    <w:rsid w:val="00EE10BC"/>
    <w:rsid w:val="00EE11CE"/>
    <w:rsid w:val="00EE13C2"/>
    <w:rsid w:val="00EE1652"/>
    <w:rsid w:val="00EE1661"/>
    <w:rsid w:val="00EE16B6"/>
    <w:rsid w:val="00EE16FB"/>
    <w:rsid w:val="00EE1B0F"/>
    <w:rsid w:val="00EE1DDA"/>
    <w:rsid w:val="00EE1F57"/>
    <w:rsid w:val="00EE20DF"/>
    <w:rsid w:val="00EE213D"/>
    <w:rsid w:val="00EE236E"/>
    <w:rsid w:val="00EE2479"/>
    <w:rsid w:val="00EE2823"/>
    <w:rsid w:val="00EE2C7C"/>
    <w:rsid w:val="00EE327F"/>
    <w:rsid w:val="00EE3433"/>
    <w:rsid w:val="00EE35D4"/>
    <w:rsid w:val="00EE3969"/>
    <w:rsid w:val="00EE39E3"/>
    <w:rsid w:val="00EE3C84"/>
    <w:rsid w:val="00EE3CA3"/>
    <w:rsid w:val="00EE3CB5"/>
    <w:rsid w:val="00EE3D25"/>
    <w:rsid w:val="00EE4354"/>
    <w:rsid w:val="00EE48F5"/>
    <w:rsid w:val="00EE4CB7"/>
    <w:rsid w:val="00EE4FAD"/>
    <w:rsid w:val="00EE4FE7"/>
    <w:rsid w:val="00EE52A6"/>
    <w:rsid w:val="00EE582D"/>
    <w:rsid w:val="00EE59F4"/>
    <w:rsid w:val="00EE5FF9"/>
    <w:rsid w:val="00EE61FA"/>
    <w:rsid w:val="00EE6631"/>
    <w:rsid w:val="00EE6783"/>
    <w:rsid w:val="00EE6BCC"/>
    <w:rsid w:val="00EE6E74"/>
    <w:rsid w:val="00EE6E90"/>
    <w:rsid w:val="00EE6EA5"/>
    <w:rsid w:val="00EE71ED"/>
    <w:rsid w:val="00EE71FE"/>
    <w:rsid w:val="00EE76CC"/>
    <w:rsid w:val="00EE79B9"/>
    <w:rsid w:val="00EE7A8D"/>
    <w:rsid w:val="00EF00B7"/>
    <w:rsid w:val="00EF032E"/>
    <w:rsid w:val="00EF0620"/>
    <w:rsid w:val="00EF096C"/>
    <w:rsid w:val="00EF09A1"/>
    <w:rsid w:val="00EF0B9E"/>
    <w:rsid w:val="00EF0D12"/>
    <w:rsid w:val="00EF0F17"/>
    <w:rsid w:val="00EF15DD"/>
    <w:rsid w:val="00EF16F6"/>
    <w:rsid w:val="00EF1912"/>
    <w:rsid w:val="00EF1A0B"/>
    <w:rsid w:val="00EF2267"/>
    <w:rsid w:val="00EF277E"/>
    <w:rsid w:val="00EF29E6"/>
    <w:rsid w:val="00EF2A5F"/>
    <w:rsid w:val="00EF35E6"/>
    <w:rsid w:val="00EF391F"/>
    <w:rsid w:val="00EF3AE2"/>
    <w:rsid w:val="00EF4358"/>
    <w:rsid w:val="00EF4390"/>
    <w:rsid w:val="00EF45E9"/>
    <w:rsid w:val="00EF4646"/>
    <w:rsid w:val="00EF4D6A"/>
    <w:rsid w:val="00EF4DA1"/>
    <w:rsid w:val="00EF4DEF"/>
    <w:rsid w:val="00EF4F06"/>
    <w:rsid w:val="00EF4F75"/>
    <w:rsid w:val="00EF5076"/>
    <w:rsid w:val="00EF5234"/>
    <w:rsid w:val="00EF5559"/>
    <w:rsid w:val="00EF56D3"/>
    <w:rsid w:val="00EF5A19"/>
    <w:rsid w:val="00EF5D94"/>
    <w:rsid w:val="00EF5E0D"/>
    <w:rsid w:val="00EF5E46"/>
    <w:rsid w:val="00EF5E72"/>
    <w:rsid w:val="00EF5FA1"/>
    <w:rsid w:val="00EF680C"/>
    <w:rsid w:val="00EF6898"/>
    <w:rsid w:val="00EF6E66"/>
    <w:rsid w:val="00EF6F70"/>
    <w:rsid w:val="00EF7041"/>
    <w:rsid w:val="00EF7374"/>
    <w:rsid w:val="00EF7586"/>
    <w:rsid w:val="00EF764E"/>
    <w:rsid w:val="00EF7898"/>
    <w:rsid w:val="00EF7C65"/>
    <w:rsid w:val="00EF7CBF"/>
    <w:rsid w:val="00EF7CC3"/>
    <w:rsid w:val="00F003AB"/>
    <w:rsid w:val="00F00814"/>
    <w:rsid w:val="00F008B0"/>
    <w:rsid w:val="00F00AE0"/>
    <w:rsid w:val="00F00D93"/>
    <w:rsid w:val="00F01230"/>
    <w:rsid w:val="00F01331"/>
    <w:rsid w:val="00F01706"/>
    <w:rsid w:val="00F018EE"/>
    <w:rsid w:val="00F01A13"/>
    <w:rsid w:val="00F01FD9"/>
    <w:rsid w:val="00F024BC"/>
    <w:rsid w:val="00F026E8"/>
    <w:rsid w:val="00F0272E"/>
    <w:rsid w:val="00F02908"/>
    <w:rsid w:val="00F02977"/>
    <w:rsid w:val="00F02BF6"/>
    <w:rsid w:val="00F03336"/>
    <w:rsid w:val="00F0385A"/>
    <w:rsid w:val="00F03AF8"/>
    <w:rsid w:val="00F03B1F"/>
    <w:rsid w:val="00F03CB6"/>
    <w:rsid w:val="00F03CB7"/>
    <w:rsid w:val="00F03FDF"/>
    <w:rsid w:val="00F041D3"/>
    <w:rsid w:val="00F044F8"/>
    <w:rsid w:val="00F0452E"/>
    <w:rsid w:val="00F045E9"/>
    <w:rsid w:val="00F04FC4"/>
    <w:rsid w:val="00F050D7"/>
    <w:rsid w:val="00F050EA"/>
    <w:rsid w:val="00F0510C"/>
    <w:rsid w:val="00F0535E"/>
    <w:rsid w:val="00F0542B"/>
    <w:rsid w:val="00F0573B"/>
    <w:rsid w:val="00F0585F"/>
    <w:rsid w:val="00F059DA"/>
    <w:rsid w:val="00F059F1"/>
    <w:rsid w:val="00F05E51"/>
    <w:rsid w:val="00F06234"/>
    <w:rsid w:val="00F065CD"/>
    <w:rsid w:val="00F065F2"/>
    <w:rsid w:val="00F06712"/>
    <w:rsid w:val="00F06DCC"/>
    <w:rsid w:val="00F071A1"/>
    <w:rsid w:val="00F07274"/>
    <w:rsid w:val="00F07304"/>
    <w:rsid w:val="00F07605"/>
    <w:rsid w:val="00F07741"/>
    <w:rsid w:val="00F10CD0"/>
    <w:rsid w:val="00F1110A"/>
    <w:rsid w:val="00F111F0"/>
    <w:rsid w:val="00F1150C"/>
    <w:rsid w:val="00F11A60"/>
    <w:rsid w:val="00F11D6D"/>
    <w:rsid w:val="00F11F6C"/>
    <w:rsid w:val="00F12191"/>
    <w:rsid w:val="00F1238B"/>
    <w:rsid w:val="00F125AA"/>
    <w:rsid w:val="00F126EE"/>
    <w:rsid w:val="00F12934"/>
    <w:rsid w:val="00F12B0C"/>
    <w:rsid w:val="00F12C25"/>
    <w:rsid w:val="00F12D37"/>
    <w:rsid w:val="00F12EC8"/>
    <w:rsid w:val="00F13129"/>
    <w:rsid w:val="00F1364C"/>
    <w:rsid w:val="00F1365D"/>
    <w:rsid w:val="00F13C6F"/>
    <w:rsid w:val="00F14215"/>
    <w:rsid w:val="00F14293"/>
    <w:rsid w:val="00F142CE"/>
    <w:rsid w:val="00F14303"/>
    <w:rsid w:val="00F147FB"/>
    <w:rsid w:val="00F14AC9"/>
    <w:rsid w:val="00F1540C"/>
    <w:rsid w:val="00F15671"/>
    <w:rsid w:val="00F157DD"/>
    <w:rsid w:val="00F15CC3"/>
    <w:rsid w:val="00F15DCC"/>
    <w:rsid w:val="00F15F0C"/>
    <w:rsid w:val="00F163A1"/>
    <w:rsid w:val="00F16962"/>
    <w:rsid w:val="00F16985"/>
    <w:rsid w:val="00F16AF1"/>
    <w:rsid w:val="00F16E1E"/>
    <w:rsid w:val="00F16FE5"/>
    <w:rsid w:val="00F17033"/>
    <w:rsid w:val="00F172F0"/>
    <w:rsid w:val="00F172F8"/>
    <w:rsid w:val="00F174C3"/>
    <w:rsid w:val="00F177D3"/>
    <w:rsid w:val="00F1790B"/>
    <w:rsid w:val="00F17B39"/>
    <w:rsid w:val="00F206AC"/>
    <w:rsid w:val="00F208E9"/>
    <w:rsid w:val="00F20A37"/>
    <w:rsid w:val="00F20D63"/>
    <w:rsid w:val="00F212B3"/>
    <w:rsid w:val="00F217C9"/>
    <w:rsid w:val="00F21E43"/>
    <w:rsid w:val="00F21F59"/>
    <w:rsid w:val="00F22BB4"/>
    <w:rsid w:val="00F23183"/>
    <w:rsid w:val="00F23674"/>
    <w:rsid w:val="00F237B6"/>
    <w:rsid w:val="00F23831"/>
    <w:rsid w:val="00F23F5D"/>
    <w:rsid w:val="00F24089"/>
    <w:rsid w:val="00F2413B"/>
    <w:rsid w:val="00F243BA"/>
    <w:rsid w:val="00F24947"/>
    <w:rsid w:val="00F24CB6"/>
    <w:rsid w:val="00F2547A"/>
    <w:rsid w:val="00F25520"/>
    <w:rsid w:val="00F2589A"/>
    <w:rsid w:val="00F25AC8"/>
    <w:rsid w:val="00F25C10"/>
    <w:rsid w:val="00F25C59"/>
    <w:rsid w:val="00F266B7"/>
    <w:rsid w:val="00F26749"/>
    <w:rsid w:val="00F267F1"/>
    <w:rsid w:val="00F2697E"/>
    <w:rsid w:val="00F269BF"/>
    <w:rsid w:val="00F26C92"/>
    <w:rsid w:val="00F2708C"/>
    <w:rsid w:val="00F27278"/>
    <w:rsid w:val="00F275D4"/>
    <w:rsid w:val="00F27655"/>
    <w:rsid w:val="00F276FE"/>
    <w:rsid w:val="00F278BC"/>
    <w:rsid w:val="00F27C35"/>
    <w:rsid w:val="00F30095"/>
    <w:rsid w:val="00F3067C"/>
    <w:rsid w:val="00F30718"/>
    <w:rsid w:val="00F30905"/>
    <w:rsid w:val="00F30A89"/>
    <w:rsid w:val="00F30DB0"/>
    <w:rsid w:val="00F31B1B"/>
    <w:rsid w:val="00F31B35"/>
    <w:rsid w:val="00F31D2C"/>
    <w:rsid w:val="00F32613"/>
    <w:rsid w:val="00F32ADF"/>
    <w:rsid w:val="00F32D18"/>
    <w:rsid w:val="00F3312B"/>
    <w:rsid w:val="00F33EFE"/>
    <w:rsid w:val="00F33FB3"/>
    <w:rsid w:val="00F343C5"/>
    <w:rsid w:val="00F34473"/>
    <w:rsid w:val="00F345A2"/>
    <w:rsid w:val="00F34B98"/>
    <w:rsid w:val="00F34BE6"/>
    <w:rsid w:val="00F35080"/>
    <w:rsid w:val="00F35516"/>
    <w:rsid w:val="00F35998"/>
    <w:rsid w:val="00F35B6E"/>
    <w:rsid w:val="00F35CAF"/>
    <w:rsid w:val="00F35CE9"/>
    <w:rsid w:val="00F367DF"/>
    <w:rsid w:val="00F36918"/>
    <w:rsid w:val="00F3699A"/>
    <w:rsid w:val="00F36A82"/>
    <w:rsid w:val="00F36B7A"/>
    <w:rsid w:val="00F36DB6"/>
    <w:rsid w:val="00F36DB7"/>
    <w:rsid w:val="00F37160"/>
    <w:rsid w:val="00F371ED"/>
    <w:rsid w:val="00F3720D"/>
    <w:rsid w:val="00F3726B"/>
    <w:rsid w:val="00F37412"/>
    <w:rsid w:val="00F3757C"/>
    <w:rsid w:val="00F37AD7"/>
    <w:rsid w:val="00F37C87"/>
    <w:rsid w:val="00F37D8D"/>
    <w:rsid w:val="00F37F60"/>
    <w:rsid w:val="00F37FD7"/>
    <w:rsid w:val="00F40117"/>
    <w:rsid w:val="00F402B4"/>
    <w:rsid w:val="00F402D5"/>
    <w:rsid w:val="00F40367"/>
    <w:rsid w:val="00F403DF"/>
    <w:rsid w:val="00F40546"/>
    <w:rsid w:val="00F40ED4"/>
    <w:rsid w:val="00F41514"/>
    <w:rsid w:val="00F4165E"/>
    <w:rsid w:val="00F4183B"/>
    <w:rsid w:val="00F41E05"/>
    <w:rsid w:val="00F421C7"/>
    <w:rsid w:val="00F427B0"/>
    <w:rsid w:val="00F42826"/>
    <w:rsid w:val="00F42856"/>
    <w:rsid w:val="00F42B05"/>
    <w:rsid w:val="00F42E37"/>
    <w:rsid w:val="00F42FDE"/>
    <w:rsid w:val="00F4300A"/>
    <w:rsid w:val="00F43132"/>
    <w:rsid w:val="00F4388D"/>
    <w:rsid w:val="00F43BBB"/>
    <w:rsid w:val="00F43E3E"/>
    <w:rsid w:val="00F43F7F"/>
    <w:rsid w:val="00F43FE9"/>
    <w:rsid w:val="00F44274"/>
    <w:rsid w:val="00F444D4"/>
    <w:rsid w:val="00F444DF"/>
    <w:rsid w:val="00F449FC"/>
    <w:rsid w:val="00F44BA3"/>
    <w:rsid w:val="00F44CF6"/>
    <w:rsid w:val="00F45808"/>
    <w:rsid w:val="00F46283"/>
    <w:rsid w:val="00F46806"/>
    <w:rsid w:val="00F46BCB"/>
    <w:rsid w:val="00F47179"/>
    <w:rsid w:val="00F471D7"/>
    <w:rsid w:val="00F4721A"/>
    <w:rsid w:val="00F47258"/>
    <w:rsid w:val="00F4725B"/>
    <w:rsid w:val="00F4786D"/>
    <w:rsid w:val="00F47FAA"/>
    <w:rsid w:val="00F47FDC"/>
    <w:rsid w:val="00F500F5"/>
    <w:rsid w:val="00F50176"/>
    <w:rsid w:val="00F50C20"/>
    <w:rsid w:val="00F50C85"/>
    <w:rsid w:val="00F50D0C"/>
    <w:rsid w:val="00F50E3B"/>
    <w:rsid w:val="00F5100D"/>
    <w:rsid w:val="00F513F6"/>
    <w:rsid w:val="00F5179A"/>
    <w:rsid w:val="00F5190B"/>
    <w:rsid w:val="00F522B1"/>
    <w:rsid w:val="00F52C19"/>
    <w:rsid w:val="00F53406"/>
    <w:rsid w:val="00F5449D"/>
    <w:rsid w:val="00F5473C"/>
    <w:rsid w:val="00F54812"/>
    <w:rsid w:val="00F548E2"/>
    <w:rsid w:val="00F54924"/>
    <w:rsid w:val="00F54C7E"/>
    <w:rsid w:val="00F55262"/>
    <w:rsid w:val="00F5540B"/>
    <w:rsid w:val="00F55596"/>
    <w:rsid w:val="00F5573D"/>
    <w:rsid w:val="00F55BF2"/>
    <w:rsid w:val="00F55D55"/>
    <w:rsid w:val="00F55EAF"/>
    <w:rsid w:val="00F562EB"/>
    <w:rsid w:val="00F56415"/>
    <w:rsid w:val="00F5650C"/>
    <w:rsid w:val="00F56573"/>
    <w:rsid w:val="00F56E39"/>
    <w:rsid w:val="00F57596"/>
    <w:rsid w:val="00F575FD"/>
    <w:rsid w:val="00F577F9"/>
    <w:rsid w:val="00F578C5"/>
    <w:rsid w:val="00F578E5"/>
    <w:rsid w:val="00F57CDA"/>
    <w:rsid w:val="00F57FE2"/>
    <w:rsid w:val="00F60A46"/>
    <w:rsid w:val="00F60E43"/>
    <w:rsid w:val="00F60FE4"/>
    <w:rsid w:val="00F61010"/>
    <w:rsid w:val="00F61068"/>
    <w:rsid w:val="00F614B9"/>
    <w:rsid w:val="00F61AB2"/>
    <w:rsid w:val="00F61F54"/>
    <w:rsid w:val="00F62645"/>
    <w:rsid w:val="00F62767"/>
    <w:rsid w:val="00F627E3"/>
    <w:rsid w:val="00F62878"/>
    <w:rsid w:val="00F62932"/>
    <w:rsid w:val="00F62D53"/>
    <w:rsid w:val="00F62F38"/>
    <w:rsid w:val="00F62F9E"/>
    <w:rsid w:val="00F63774"/>
    <w:rsid w:val="00F6389A"/>
    <w:rsid w:val="00F63AC1"/>
    <w:rsid w:val="00F63AE8"/>
    <w:rsid w:val="00F63EBE"/>
    <w:rsid w:val="00F64044"/>
    <w:rsid w:val="00F64254"/>
    <w:rsid w:val="00F64507"/>
    <w:rsid w:val="00F64602"/>
    <w:rsid w:val="00F64737"/>
    <w:rsid w:val="00F648A1"/>
    <w:rsid w:val="00F64BBC"/>
    <w:rsid w:val="00F658BB"/>
    <w:rsid w:val="00F65BC8"/>
    <w:rsid w:val="00F65C1B"/>
    <w:rsid w:val="00F65E3C"/>
    <w:rsid w:val="00F66212"/>
    <w:rsid w:val="00F66418"/>
    <w:rsid w:val="00F66756"/>
    <w:rsid w:val="00F669E8"/>
    <w:rsid w:val="00F66ED6"/>
    <w:rsid w:val="00F66F63"/>
    <w:rsid w:val="00F66FF9"/>
    <w:rsid w:val="00F6703D"/>
    <w:rsid w:val="00F672B3"/>
    <w:rsid w:val="00F6797E"/>
    <w:rsid w:val="00F701FF"/>
    <w:rsid w:val="00F70E18"/>
    <w:rsid w:val="00F70F67"/>
    <w:rsid w:val="00F711EE"/>
    <w:rsid w:val="00F714F7"/>
    <w:rsid w:val="00F71C39"/>
    <w:rsid w:val="00F71D0D"/>
    <w:rsid w:val="00F71E01"/>
    <w:rsid w:val="00F720F2"/>
    <w:rsid w:val="00F7212F"/>
    <w:rsid w:val="00F7243B"/>
    <w:rsid w:val="00F72793"/>
    <w:rsid w:val="00F729F5"/>
    <w:rsid w:val="00F72B0B"/>
    <w:rsid w:val="00F72C6D"/>
    <w:rsid w:val="00F7310C"/>
    <w:rsid w:val="00F73162"/>
    <w:rsid w:val="00F7346D"/>
    <w:rsid w:val="00F73496"/>
    <w:rsid w:val="00F73A1E"/>
    <w:rsid w:val="00F73E53"/>
    <w:rsid w:val="00F73E71"/>
    <w:rsid w:val="00F741B6"/>
    <w:rsid w:val="00F74240"/>
    <w:rsid w:val="00F748A3"/>
    <w:rsid w:val="00F749E8"/>
    <w:rsid w:val="00F74E63"/>
    <w:rsid w:val="00F74FF2"/>
    <w:rsid w:val="00F752D5"/>
    <w:rsid w:val="00F75544"/>
    <w:rsid w:val="00F75803"/>
    <w:rsid w:val="00F75A02"/>
    <w:rsid w:val="00F75A38"/>
    <w:rsid w:val="00F75AC1"/>
    <w:rsid w:val="00F75CDB"/>
    <w:rsid w:val="00F75FD1"/>
    <w:rsid w:val="00F76534"/>
    <w:rsid w:val="00F765B9"/>
    <w:rsid w:val="00F76863"/>
    <w:rsid w:val="00F76E6C"/>
    <w:rsid w:val="00F7704B"/>
    <w:rsid w:val="00F773DF"/>
    <w:rsid w:val="00F77436"/>
    <w:rsid w:val="00F77454"/>
    <w:rsid w:val="00F77799"/>
    <w:rsid w:val="00F77A17"/>
    <w:rsid w:val="00F77DBE"/>
    <w:rsid w:val="00F8040E"/>
    <w:rsid w:val="00F80654"/>
    <w:rsid w:val="00F808BB"/>
    <w:rsid w:val="00F80FE9"/>
    <w:rsid w:val="00F811B5"/>
    <w:rsid w:val="00F8146D"/>
    <w:rsid w:val="00F81580"/>
    <w:rsid w:val="00F81D48"/>
    <w:rsid w:val="00F81E79"/>
    <w:rsid w:val="00F8212E"/>
    <w:rsid w:val="00F8227F"/>
    <w:rsid w:val="00F8241B"/>
    <w:rsid w:val="00F8241F"/>
    <w:rsid w:val="00F8260C"/>
    <w:rsid w:val="00F829C3"/>
    <w:rsid w:val="00F82BCA"/>
    <w:rsid w:val="00F83160"/>
    <w:rsid w:val="00F83227"/>
    <w:rsid w:val="00F83640"/>
    <w:rsid w:val="00F83801"/>
    <w:rsid w:val="00F83AB4"/>
    <w:rsid w:val="00F8409D"/>
    <w:rsid w:val="00F84122"/>
    <w:rsid w:val="00F84188"/>
    <w:rsid w:val="00F84304"/>
    <w:rsid w:val="00F848C6"/>
    <w:rsid w:val="00F849F6"/>
    <w:rsid w:val="00F84A2D"/>
    <w:rsid w:val="00F84EBB"/>
    <w:rsid w:val="00F84F5C"/>
    <w:rsid w:val="00F84FC9"/>
    <w:rsid w:val="00F8590C"/>
    <w:rsid w:val="00F85EC3"/>
    <w:rsid w:val="00F85F37"/>
    <w:rsid w:val="00F86028"/>
    <w:rsid w:val="00F860C1"/>
    <w:rsid w:val="00F86252"/>
    <w:rsid w:val="00F86457"/>
    <w:rsid w:val="00F864CD"/>
    <w:rsid w:val="00F8666A"/>
    <w:rsid w:val="00F86862"/>
    <w:rsid w:val="00F86EAF"/>
    <w:rsid w:val="00F86F43"/>
    <w:rsid w:val="00F870D9"/>
    <w:rsid w:val="00F8713A"/>
    <w:rsid w:val="00F872D7"/>
    <w:rsid w:val="00F87338"/>
    <w:rsid w:val="00F87532"/>
    <w:rsid w:val="00F876C7"/>
    <w:rsid w:val="00F876F4"/>
    <w:rsid w:val="00F87892"/>
    <w:rsid w:val="00F879E4"/>
    <w:rsid w:val="00F87BDC"/>
    <w:rsid w:val="00F87F76"/>
    <w:rsid w:val="00F902C4"/>
    <w:rsid w:val="00F90826"/>
    <w:rsid w:val="00F90C20"/>
    <w:rsid w:val="00F9104F"/>
    <w:rsid w:val="00F9164B"/>
    <w:rsid w:val="00F918AA"/>
    <w:rsid w:val="00F91B85"/>
    <w:rsid w:val="00F91C70"/>
    <w:rsid w:val="00F91DDA"/>
    <w:rsid w:val="00F91F61"/>
    <w:rsid w:val="00F92303"/>
    <w:rsid w:val="00F9250F"/>
    <w:rsid w:val="00F92539"/>
    <w:rsid w:val="00F92571"/>
    <w:rsid w:val="00F9270C"/>
    <w:rsid w:val="00F928ED"/>
    <w:rsid w:val="00F92944"/>
    <w:rsid w:val="00F929F8"/>
    <w:rsid w:val="00F92E43"/>
    <w:rsid w:val="00F93158"/>
    <w:rsid w:val="00F93519"/>
    <w:rsid w:val="00F9356F"/>
    <w:rsid w:val="00F93B3A"/>
    <w:rsid w:val="00F93C84"/>
    <w:rsid w:val="00F93D9D"/>
    <w:rsid w:val="00F943AC"/>
    <w:rsid w:val="00F947F4"/>
    <w:rsid w:val="00F94880"/>
    <w:rsid w:val="00F94E3F"/>
    <w:rsid w:val="00F9506D"/>
    <w:rsid w:val="00F951EA"/>
    <w:rsid w:val="00F9529B"/>
    <w:rsid w:val="00F95543"/>
    <w:rsid w:val="00F95A0D"/>
    <w:rsid w:val="00F95DC7"/>
    <w:rsid w:val="00F95EA6"/>
    <w:rsid w:val="00F960ED"/>
    <w:rsid w:val="00F96184"/>
    <w:rsid w:val="00F963A5"/>
    <w:rsid w:val="00F96654"/>
    <w:rsid w:val="00F9668E"/>
    <w:rsid w:val="00F96820"/>
    <w:rsid w:val="00F96A79"/>
    <w:rsid w:val="00F96B6E"/>
    <w:rsid w:val="00F96FFE"/>
    <w:rsid w:val="00F97436"/>
    <w:rsid w:val="00F97BCE"/>
    <w:rsid w:val="00F97EF5"/>
    <w:rsid w:val="00FA0562"/>
    <w:rsid w:val="00FA0883"/>
    <w:rsid w:val="00FA0D32"/>
    <w:rsid w:val="00FA1E1C"/>
    <w:rsid w:val="00FA2454"/>
    <w:rsid w:val="00FA24B8"/>
    <w:rsid w:val="00FA2519"/>
    <w:rsid w:val="00FA2626"/>
    <w:rsid w:val="00FA2BCC"/>
    <w:rsid w:val="00FA3146"/>
    <w:rsid w:val="00FA3252"/>
    <w:rsid w:val="00FA359C"/>
    <w:rsid w:val="00FA37E1"/>
    <w:rsid w:val="00FA3A8F"/>
    <w:rsid w:val="00FA3BDE"/>
    <w:rsid w:val="00FA3C43"/>
    <w:rsid w:val="00FA3F26"/>
    <w:rsid w:val="00FA4136"/>
    <w:rsid w:val="00FA48E9"/>
    <w:rsid w:val="00FA49BC"/>
    <w:rsid w:val="00FA4AB1"/>
    <w:rsid w:val="00FA4B47"/>
    <w:rsid w:val="00FA4CF0"/>
    <w:rsid w:val="00FA5090"/>
    <w:rsid w:val="00FA550C"/>
    <w:rsid w:val="00FA559B"/>
    <w:rsid w:val="00FA560B"/>
    <w:rsid w:val="00FA5694"/>
    <w:rsid w:val="00FA5965"/>
    <w:rsid w:val="00FA63CB"/>
    <w:rsid w:val="00FA659A"/>
    <w:rsid w:val="00FA664D"/>
    <w:rsid w:val="00FA677B"/>
    <w:rsid w:val="00FA6A0B"/>
    <w:rsid w:val="00FA6B5D"/>
    <w:rsid w:val="00FA6C84"/>
    <w:rsid w:val="00FA6C9F"/>
    <w:rsid w:val="00FA6EB9"/>
    <w:rsid w:val="00FA6FBB"/>
    <w:rsid w:val="00FA75B3"/>
    <w:rsid w:val="00FA75CC"/>
    <w:rsid w:val="00FA76C5"/>
    <w:rsid w:val="00FA7B09"/>
    <w:rsid w:val="00FA7BAE"/>
    <w:rsid w:val="00FB07DD"/>
    <w:rsid w:val="00FB0D91"/>
    <w:rsid w:val="00FB0DA5"/>
    <w:rsid w:val="00FB0EC4"/>
    <w:rsid w:val="00FB0EE1"/>
    <w:rsid w:val="00FB1152"/>
    <w:rsid w:val="00FB1229"/>
    <w:rsid w:val="00FB12F2"/>
    <w:rsid w:val="00FB1412"/>
    <w:rsid w:val="00FB1967"/>
    <w:rsid w:val="00FB1D22"/>
    <w:rsid w:val="00FB20ED"/>
    <w:rsid w:val="00FB268F"/>
    <w:rsid w:val="00FB26A7"/>
    <w:rsid w:val="00FB274C"/>
    <w:rsid w:val="00FB276E"/>
    <w:rsid w:val="00FB290F"/>
    <w:rsid w:val="00FB3345"/>
    <w:rsid w:val="00FB336E"/>
    <w:rsid w:val="00FB3874"/>
    <w:rsid w:val="00FB3977"/>
    <w:rsid w:val="00FB4016"/>
    <w:rsid w:val="00FB4065"/>
    <w:rsid w:val="00FB41DD"/>
    <w:rsid w:val="00FB44FA"/>
    <w:rsid w:val="00FB47C2"/>
    <w:rsid w:val="00FB4914"/>
    <w:rsid w:val="00FB4DF8"/>
    <w:rsid w:val="00FB5418"/>
    <w:rsid w:val="00FB5A40"/>
    <w:rsid w:val="00FB608B"/>
    <w:rsid w:val="00FB6164"/>
    <w:rsid w:val="00FB6240"/>
    <w:rsid w:val="00FB62B1"/>
    <w:rsid w:val="00FB63D8"/>
    <w:rsid w:val="00FB65D6"/>
    <w:rsid w:val="00FB66E4"/>
    <w:rsid w:val="00FB676D"/>
    <w:rsid w:val="00FB6AB3"/>
    <w:rsid w:val="00FB6F3C"/>
    <w:rsid w:val="00FB7090"/>
    <w:rsid w:val="00FB70A8"/>
    <w:rsid w:val="00FB70D2"/>
    <w:rsid w:val="00FB711F"/>
    <w:rsid w:val="00FB754C"/>
    <w:rsid w:val="00FB7778"/>
    <w:rsid w:val="00FB7903"/>
    <w:rsid w:val="00FC0DBA"/>
    <w:rsid w:val="00FC0EF7"/>
    <w:rsid w:val="00FC16FC"/>
    <w:rsid w:val="00FC1894"/>
    <w:rsid w:val="00FC19D5"/>
    <w:rsid w:val="00FC1A82"/>
    <w:rsid w:val="00FC1AF9"/>
    <w:rsid w:val="00FC1B1B"/>
    <w:rsid w:val="00FC1C1E"/>
    <w:rsid w:val="00FC1CAA"/>
    <w:rsid w:val="00FC1CDA"/>
    <w:rsid w:val="00FC1D3D"/>
    <w:rsid w:val="00FC1D4F"/>
    <w:rsid w:val="00FC2198"/>
    <w:rsid w:val="00FC261A"/>
    <w:rsid w:val="00FC2623"/>
    <w:rsid w:val="00FC3A4D"/>
    <w:rsid w:val="00FC3EB5"/>
    <w:rsid w:val="00FC4A52"/>
    <w:rsid w:val="00FC4A8D"/>
    <w:rsid w:val="00FC510B"/>
    <w:rsid w:val="00FC576B"/>
    <w:rsid w:val="00FC58D0"/>
    <w:rsid w:val="00FC60AF"/>
    <w:rsid w:val="00FC60E9"/>
    <w:rsid w:val="00FC6A07"/>
    <w:rsid w:val="00FC6A46"/>
    <w:rsid w:val="00FC707D"/>
    <w:rsid w:val="00FC725A"/>
    <w:rsid w:val="00FC72D5"/>
    <w:rsid w:val="00FC7344"/>
    <w:rsid w:val="00FC73C5"/>
    <w:rsid w:val="00FC7843"/>
    <w:rsid w:val="00FC7C6C"/>
    <w:rsid w:val="00FC7EE9"/>
    <w:rsid w:val="00FC7FC3"/>
    <w:rsid w:val="00FD03AB"/>
    <w:rsid w:val="00FD060C"/>
    <w:rsid w:val="00FD066B"/>
    <w:rsid w:val="00FD083A"/>
    <w:rsid w:val="00FD0853"/>
    <w:rsid w:val="00FD08EB"/>
    <w:rsid w:val="00FD0B18"/>
    <w:rsid w:val="00FD0C76"/>
    <w:rsid w:val="00FD141C"/>
    <w:rsid w:val="00FD1A16"/>
    <w:rsid w:val="00FD1EDD"/>
    <w:rsid w:val="00FD2025"/>
    <w:rsid w:val="00FD2222"/>
    <w:rsid w:val="00FD251D"/>
    <w:rsid w:val="00FD252D"/>
    <w:rsid w:val="00FD25EE"/>
    <w:rsid w:val="00FD2777"/>
    <w:rsid w:val="00FD2A5F"/>
    <w:rsid w:val="00FD2B25"/>
    <w:rsid w:val="00FD2B27"/>
    <w:rsid w:val="00FD2F2F"/>
    <w:rsid w:val="00FD2F39"/>
    <w:rsid w:val="00FD2F56"/>
    <w:rsid w:val="00FD3248"/>
    <w:rsid w:val="00FD3E44"/>
    <w:rsid w:val="00FD4045"/>
    <w:rsid w:val="00FD48EE"/>
    <w:rsid w:val="00FD4922"/>
    <w:rsid w:val="00FD4C9E"/>
    <w:rsid w:val="00FD5486"/>
    <w:rsid w:val="00FD55C4"/>
    <w:rsid w:val="00FD5674"/>
    <w:rsid w:val="00FD5874"/>
    <w:rsid w:val="00FD5A20"/>
    <w:rsid w:val="00FD5C88"/>
    <w:rsid w:val="00FD5F88"/>
    <w:rsid w:val="00FD6046"/>
    <w:rsid w:val="00FD6094"/>
    <w:rsid w:val="00FD6330"/>
    <w:rsid w:val="00FD63D8"/>
    <w:rsid w:val="00FD66D3"/>
    <w:rsid w:val="00FD67DE"/>
    <w:rsid w:val="00FD6CE0"/>
    <w:rsid w:val="00FD6DFA"/>
    <w:rsid w:val="00FD7249"/>
    <w:rsid w:val="00FD7424"/>
    <w:rsid w:val="00FD7503"/>
    <w:rsid w:val="00FD750B"/>
    <w:rsid w:val="00FD75E4"/>
    <w:rsid w:val="00FD761C"/>
    <w:rsid w:val="00FD762E"/>
    <w:rsid w:val="00FD775C"/>
    <w:rsid w:val="00FD7B10"/>
    <w:rsid w:val="00FD7D2B"/>
    <w:rsid w:val="00FE0442"/>
    <w:rsid w:val="00FE04A8"/>
    <w:rsid w:val="00FE10B9"/>
    <w:rsid w:val="00FE11E7"/>
    <w:rsid w:val="00FE1353"/>
    <w:rsid w:val="00FE1449"/>
    <w:rsid w:val="00FE16F1"/>
    <w:rsid w:val="00FE172F"/>
    <w:rsid w:val="00FE1A58"/>
    <w:rsid w:val="00FE1AC5"/>
    <w:rsid w:val="00FE1C93"/>
    <w:rsid w:val="00FE1D1E"/>
    <w:rsid w:val="00FE1F15"/>
    <w:rsid w:val="00FE1F96"/>
    <w:rsid w:val="00FE2216"/>
    <w:rsid w:val="00FE23D6"/>
    <w:rsid w:val="00FE2910"/>
    <w:rsid w:val="00FE2950"/>
    <w:rsid w:val="00FE2B16"/>
    <w:rsid w:val="00FE2C8A"/>
    <w:rsid w:val="00FE2CE5"/>
    <w:rsid w:val="00FE2D27"/>
    <w:rsid w:val="00FE2FF0"/>
    <w:rsid w:val="00FE3661"/>
    <w:rsid w:val="00FE3665"/>
    <w:rsid w:val="00FE3A11"/>
    <w:rsid w:val="00FE4E11"/>
    <w:rsid w:val="00FE52B6"/>
    <w:rsid w:val="00FE57DA"/>
    <w:rsid w:val="00FE58B7"/>
    <w:rsid w:val="00FE6174"/>
    <w:rsid w:val="00FE6295"/>
    <w:rsid w:val="00FE657F"/>
    <w:rsid w:val="00FE670F"/>
    <w:rsid w:val="00FE68EE"/>
    <w:rsid w:val="00FE6AC0"/>
    <w:rsid w:val="00FE6AF5"/>
    <w:rsid w:val="00FE6CAC"/>
    <w:rsid w:val="00FE785C"/>
    <w:rsid w:val="00FE7B92"/>
    <w:rsid w:val="00FE7CE9"/>
    <w:rsid w:val="00FE7DB9"/>
    <w:rsid w:val="00FF0311"/>
    <w:rsid w:val="00FF04AF"/>
    <w:rsid w:val="00FF07E4"/>
    <w:rsid w:val="00FF1153"/>
    <w:rsid w:val="00FF177A"/>
    <w:rsid w:val="00FF1944"/>
    <w:rsid w:val="00FF198D"/>
    <w:rsid w:val="00FF1C87"/>
    <w:rsid w:val="00FF1E12"/>
    <w:rsid w:val="00FF2413"/>
    <w:rsid w:val="00FF2561"/>
    <w:rsid w:val="00FF262A"/>
    <w:rsid w:val="00FF2990"/>
    <w:rsid w:val="00FF2A19"/>
    <w:rsid w:val="00FF3428"/>
    <w:rsid w:val="00FF3968"/>
    <w:rsid w:val="00FF3B79"/>
    <w:rsid w:val="00FF3C9C"/>
    <w:rsid w:val="00FF42E0"/>
    <w:rsid w:val="00FF4553"/>
    <w:rsid w:val="00FF4689"/>
    <w:rsid w:val="00FF47E3"/>
    <w:rsid w:val="00FF487D"/>
    <w:rsid w:val="00FF4AD3"/>
    <w:rsid w:val="00FF4D47"/>
    <w:rsid w:val="00FF4EBF"/>
    <w:rsid w:val="00FF505B"/>
    <w:rsid w:val="00FF510A"/>
    <w:rsid w:val="00FF52EA"/>
    <w:rsid w:val="00FF5770"/>
    <w:rsid w:val="00FF57B4"/>
    <w:rsid w:val="00FF57E4"/>
    <w:rsid w:val="00FF58C0"/>
    <w:rsid w:val="00FF5F8C"/>
    <w:rsid w:val="00FF6029"/>
    <w:rsid w:val="00FF620D"/>
    <w:rsid w:val="00FF6468"/>
    <w:rsid w:val="00FF6783"/>
    <w:rsid w:val="00FF707D"/>
    <w:rsid w:val="00FF70A9"/>
    <w:rsid w:val="00FF7136"/>
    <w:rsid w:val="00FF7267"/>
    <w:rsid w:val="00FF7A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C7A8"/>
  <w15:docId w15:val="{511894C5-4F28-4EC6-B56D-7371B60E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14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B26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B2641"/>
    <w:pPr>
      <w:ind w:left="708"/>
    </w:pPr>
  </w:style>
  <w:style w:type="paragraph" w:customStyle="1" w:styleId="ConsPlusTitle">
    <w:name w:val="ConsPlusTitle"/>
    <w:uiPriority w:val="99"/>
    <w:rsid w:val="007B2641"/>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iPriority w:val="99"/>
    <w:unhideWhenUsed/>
    <w:rsid w:val="007B2641"/>
    <w:pPr>
      <w:spacing w:before="100" w:beforeAutospacing="1" w:after="100" w:afterAutospacing="1"/>
    </w:pPr>
  </w:style>
  <w:style w:type="paragraph" w:styleId="a6">
    <w:name w:val="Balloon Text"/>
    <w:basedOn w:val="a"/>
    <w:link w:val="a7"/>
    <w:uiPriority w:val="99"/>
    <w:semiHidden/>
    <w:unhideWhenUsed/>
    <w:rsid w:val="005D69DA"/>
    <w:rPr>
      <w:rFonts w:ascii="Tahoma" w:hAnsi="Tahoma" w:cs="Tahoma"/>
      <w:sz w:val="16"/>
      <w:szCs w:val="16"/>
    </w:rPr>
  </w:style>
  <w:style w:type="character" w:customStyle="1" w:styleId="a7">
    <w:name w:val="Текст выноски Знак"/>
    <w:basedOn w:val="a0"/>
    <w:link w:val="a6"/>
    <w:uiPriority w:val="99"/>
    <w:semiHidden/>
    <w:rsid w:val="005D69DA"/>
    <w:rPr>
      <w:rFonts w:ascii="Tahoma" w:eastAsia="Times New Roman" w:hAnsi="Tahoma" w:cs="Tahoma"/>
      <w:sz w:val="16"/>
      <w:szCs w:val="16"/>
      <w:lang w:eastAsia="ru-RU"/>
    </w:rPr>
  </w:style>
  <w:style w:type="paragraph" w:styleId="a8">
    <w:name w:val="Body Text"/>
    <w:basedOn w:val="a"/>
    <w:link w:val="a9"/>
    <w:rsid w:val="001628D6"/>
    <w:pPr>
      <w:spacing w:line="360" w:lineRule="exact"/>
      <w:ind w:firstLine="720"/>
      <w:jc w:val="both"/>
    </w:pPr>
    <w:rPr>
      <w:sz w:val="28"/>
    </w:rPr>
  </w:style>
  <w:style w:type="character" w:customStyle="1" w:styleId="a9">
    <w:name w:val="Основной текст Знак"/>
    <w:basedOn w:val="a0"/>
    <w:link w:val="a8"/>
    <w:rsid w:val="001628D6"/>
    <w:rPr>
      <w:rFonts w:ascii="Times New Roman" w:eastAsia="Times New Roman" w:hAnsi="Times New Roman" w:cs="Times New Roman"/>
      <w:sz w:val="28"/>
      <w:szCs w:val="24"/>
      <w:lang w:eastAsia="ru-RU"/>
    </w:rPr>
  </w:style>
  <w:style w:type="paragraph" w:styleId="aa">
    <w:name w:val="header"/>
    <w:basedOn w:val="a"/>
    <w:link w:val="ab"/>
    <w:uiPriority w:val="99"/>
    <w:unhideWhenUsed/>
    <w:rsid w:val="00916AA5"/>
    <w:pPr>
      <w:tabs>
        <w:tab w:val="center" w:pos="4677"/>
        <w:tab w:val="right" w:pos="9355"/>
      </w:tabs>
    </w:pPr>
  </w:style>
  <w:style w:type="character" w:customStyle="1" w:styleId="ab">
    <w:name w:val="Верхний колонтитул Знак"/>
    <w:basedOn w:val="a0"/>
    <w:link w:val="aa"/>
    <w:uiPriority w:val="99"/>
    <w:rsid w:val="00916AA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916AA5"/>
    <w:pPr>
      <w:tabs>
        <w:tab w:val="center" w:pos="4677"/>
        <w:tab w:val="right" w:pos="9355"/>
      </w:tabs>
    </w:pPr>
  </w:style>
  <w:style w:type="character" w:customStyle="1" w:styleId="ad">
    <w:name w:val="Нижний колонтитул Знак"/>
    <w:basedOn w:val="a0"/>
    <w:link w:val="ac"/>
    <w:uiPriority w:val="99"/>
    <w:rsid w:val="00916AA5"/>
    <w:rPr>
      <w:rFonts w:ascii="Times New Roman" w:eastAsia="Times New Roman" w:hAnsi="Times New Roman" w:cs="Times New Roman"/>
      <w:sz w:val="24"/>
      <w:szCs w:val="24"/>
      <w:lang w:eastAsia="ru-RU"/>
    </w:rPr>
  </w:style>
  <w:style w:type="character" w:styleId="ae">
    <w:name w:val="annotation reference"/>
    <w:basedOn w:val="a0"/>
    <w:uiPriority w:val="99"/>
    <w:semiHidden/>
    <w:unhideWhenUsed/>
    <w:rsid w:val="00224B90"/>
    <w:rPr>
      <w:sz w:val="16"/>
      <w:szCs w:val="16"/>
    </w:rPr>
  </w:style>
  <w:style w:type="paragraph" w:styleId="af">
    <w:name w:val="annotation text"/>
    <w:basedOn w:val="a"/>
    <w:link w:val="af0"/>
    <w:uiPriority w:val="99"/>
    <w:semiHidden/>
    <w:unhideWhenUsed/>
    <w:rsid w:val="00224B90"/>
    <w:rPr>
      <w:sz w:val="20"/>
      <w:szCs w:val="20"/>
    </w:rPr>
  </w:style>
  <w:style w:type="character" w:customStyle="1" w:styleId="af0">
    <w:name w:val="Текст примечания Знак"/>
    <w:basedOn w:val="a0"/>
    <w:link w:val="af"/>
    <w:uiPriority w:val="99"/>
    <w:semiHidden/>
    <w:rsid w:val="00224B90"/>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224B90"/>
    <w:rPr>
      <w:b/>
      <w:bCs/>
    </w:rPr>
  </w:style>
  <w:style w:type="character" w:customStyle="1" w:styleId="af2">
    <w:name w:val="Тема примечания Знак"/>
    <w:basedOn w:val="af0"/>
    <w:link w:val="af1"/>
    <w:uiPriority w:val="99"/>
    <w:semiHidden/>
    <w:rsid w:val="00224B90"/>
    <w:rPr>
      <w:rFonts w:ascii="Times New Roman" w:eastAsia="Times New Roman" w:hAnsi="Times New Roman" w:cs="Times New Roman"/>
      <w:b/>
      <w:bCs/>
      <w:sz w:val="20"/>
      <w:szCs w:val="20"/>
      <w:lang w:eastAsia="ru-RU"/>
    </w:rPr>
  </w:style>
  <w:style w:type="paragraph" w:customStyle="1" w:styleId="af3">
    <w:name w:val="Заголовок к тексту"/>
    <w:basedOn w:val="a"/>
    <w:next w:val="a8"/>
    <w:rsid w:val="00900D67"/>
    <w:pPr>
      <w:suppressAutoHyphens/>
      <w:spacing w:after="480" w:line="240" w:lineRule="exact"/>
    </w:pPr>
    <w:rPr>
      <w:b/>
      <w:sz w:val="20"/>
      <w:szCs w:val="20"/>
    </w:rPr>
  </w:style>
  <w:style w:type="paragraph" w:styleId="af4">
    <w:name w:val="Revision"/>
    <w:hidden/>
    <w:uiPriority w:val="99"/>
    <w:semiHidden/>
    <w:rsid w:val="00DB308F"/>
    <w:pPr>
      <w:spacing w:after="0" w:line="240" w:lineRule="auto"/>
    </w:pPr>
    <w:rPr>
      <w:rFonts w:ascii="Times New Roman" w:eastAsia="Times New Roman" w:hAnsi="Times New Roman" w:cs="Times New Roman"/>
      <w:sz w:val="24"/>
      <w:szCs w:val="24"/>
      <w:lang w:eastAsia="ru-RU"/>
    </w:rPr>
  </w:style>
  <w:style w:type="character" w:styleId="af5">
    <w:name w:val="Hyperlink"/>
    <w:basedOn w:val="a0"/>
    <w:uiPriority w:val="99"/>
    <w:semiHidden/>
    <w:unhideWhenUsed/>
    <w:rsid w:val="009B0855"/>
    <w:rPr>
      <w:color w:val="0000FF"/>
      <w:u w:val="single"/>
    </w:rPr>
  </w:style>
  <w:style w:type="character" w:styleId="af6">
    <w:name w:val="FollowedHyperlink"/>
    <w:basedOn w:val="a0"/>
    <w:uiPriority w:val="99"/>
    <w:semiHidden/>
    <w:unhideWhenUsed/>
    <w:rsid w:val="009B0855"/>
    <w:rPr>
      <w:color w:val="800080"/>
      <w:u w:val="single"/>
    </w:rPr>
  </w:style>
  <w:style w:type="paragraph" w:customStyle="1" w:styleId="xl65">
    <w:name w:val="xl65"/>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66">
    <w:name w:val="xl66"/>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7">
    <w:name w:val="xl67"/>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68">
    <w:name w:val="xl68"/>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9">
    <w:name w:val="xl69"/>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70">
    <w:name w:val="xl70"/>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71">
    <w:name w:val="xl71"/>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2">
    <w:name w:val="xl72"/>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3">
    <w:name w:val="xl73"/>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5">
    <w:name w:val="xl75"/>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76">
    <w:name w:val="xl76"/>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77">
    <w:name w:val="xl77"/>
    <w:basedOn w:val="a"/>
    <w:rsid w:val="009B08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right"/>
      <w:textAlignment w:val="center"/>
    </w:pPr>
    <w:rPr>
      <w:sz w:val="16"/>
      <w:szCs w:val="16"/>
    </w:rPr>
  </w:style>
  <w:style w:type="paragraph" w:customStyle="1" w:styleId="xl78">
    <w:name w:val="xl78"/>
    <w:basedOn w:val="a"/>
    <w:rsid w:val="009B08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16"/>
      <w:szCs w:val="16"/>
    </w:rPr>
  </w:style>
  <w:style w:type="paragraph" w:customStyle="1" w:styleId="xl79">
    <w:name w:val="xl79"/>
    <w:basedOn w:val="a"/>
    <w:rsid w:val="009B085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sz w:val="16"/>
      <w:szCs w:val="16"/>
    </w:rPr>
  </w:style>
  <w:style w:type="paragraph" w:customStyle="1" w:styleId="xl80">
    <w:name w:val="xl80"/>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81">
    <w:name w:val="xl81"/>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82">
    <w:name w:val="xl82"/>
    <w:basedOn w:val="a"/>
    <w:rsid w:val="009B0855"/>
    <w:pPr>
      <w:pBdr>
        <w:top w:val="single" w:sz="4" w:space="0" w:color="auto"/>
        <w:left w:val="single" w:sz="4" w:space="0" w:color="auto"/>
        <w:bottom w:val="single" w:sz="4" w:space="0" w:color="auto"/>
        <w:right w:val="single" w:sz="4" w:space="0" w:color="auto"/>
      </w:pBdr>
      <w:spacing w:before="100" w:beforeAutospacing="1" w:after="100" w:afterAutospacing="1"/>
    </w:pPr>
  </w:style>
  <w:style w:type="table" w:customStyle="1" w:styleId="1">
    <w:name w:val="Сетка таблицы1"/>
    <w:basedOn w:val="a1"/>
    <w:next w:val="a3"/>
    <w:uiPriority w:val="59"/>
    <w:rsid w:val="00C712F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3"/>
    <w:uiPriority w:val="59"/>
    <w:rsid w:val="001B2B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3"/>
    <w:uiPriority w:val="59"/>
    <w:rsid w:val="009D3C8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487">
      <w:bodyDiv w:val="1"/>
      <w:marLeft w:val="0"/>
      <w:marRight w:val="0"/>
      <w:marTop w:val="0"/>
      <w:marBottom w:val="0"/>
      <w:divBdr>
        <w:top w:val="none" w:sz="0" w:space="0" w:color="auto"/>
        <w:left w:val="none" w:sz="0" w:space="0" w:color="auto"/>
        <w:bottom w:val="none" w:sz="0" w:space="0" w:color="auto"/>
        <w:right w:val="none" w:sz="0" w:space="0" w:color="auto"/>
      </w:divBdr>
    </w:div>
    <w:div w:id="4212211">
      <w:bodyDiv w:val="1"/>
      <w:marLeft w:val="0"/>
      <w:marRight w:val="0"/>
      <w:marTop w:val="0"/>
      <w:marBottom w:val="0"/>
      <w:divBdr>
        <w:top w:val="none" w:sz="0" w:space="0" w:color="auto"/>
        <w:left w:val="none" w:sz="0" w:space="0" w:color="auto"/>
        <w:bottom w:val="none" w:sz="0" w:space="0" w:color="auto"/>
        <w:right w:val="none" w:sz="0" w:space="0" w:color="auto"/>
      </w:divBdr>
    </w:div>
    <w:div w:id="14309768">
      <w:bodyDiv w:val="1"/>
      <w:marLeft w:val="0"/>
      <w:marRight w:val="0"/>
      <w:marTop w:val="0"/>
      <w:marBottom w:val="0"/>
      <w:divBdr>
        <w:top w:val="none" w:sz="0" w:space="0" w:color="auto"/>
        <w:left w:val="none" w:sz="0" w:space="0" w:color="auto"/>
        <w:bottom w:val="none" w:sz="0" w:space="0" w:color="auto"/>
        <w:right w:val="none" w:sz="0" w:space="0" w:color="auto"/>
      </w:divBdr>
    </w:div>
    <w:div w:id="19744029">
      <w:bodyDiv w:val="1"/>
      <w:marLeft w:val="0"/>
      <w:marRight w:val="0"/>
      <w:marTop w:val="0"/>
      <w:marBottom w:val="0"/>
      <w:divBdr>
        <w:top w:val="none" w:sz="0" w:space="0" w:color="auto"/>
        <w:left w:val="none" w:sz="0" w:space="0" w:color="auto"/>
        <w:bottom w:val="none" w:sz="0" w:space="0" w:color="auto"/>
        <w:right w:val="none" w:sz="0" w:space="0" w:color="auto"/>
      </w:divBdr>
    </w:div>
    <w:div w:id="21059533">
      <w:bodyDiv w:val="1"/>
      <w:marLeft w:val="0"/>
      <w:marRight w:val="0"/>
      <w:marTop w:val="0"/>
      <w:marBottom w:val="0"/>
      <w:divBdr>
        <w:top w:val="none" w:sz="0" w:space="0" w:color="auto"/>
        <w:left w:val="none" w:sz="0" w:space="0" w:color="auto"/>
        <w:bottom w:val="none" w:sz="0" w:space="0" w:color="auto"/>
        <w:right w:val="none" w:sz="0" w:space="0" w:color="auto"/>
      </w:divBdr>
    </w:div>
    <w:div w:id="32966348">
      <w:bodyDiv w:val="1"/>
      <w:marLeft w:val="0"/>
      <w:marRight w:val="0"/>
      <w:marTop w:val="0"/>
      <w:marBottom w:val="0"/>
      <w:divBdr>
        <w:top w:val="none" w:sz="0" w:space="0" w:color="auto"/>
        <w:left w:val="none" w:sz="0" w:space="0" w:color="auto"/>
        <w:bottom w:val="none" w:sz="0" w:space="0" w:color="auto"/>
        <w:right w:val="none" w:sz="0" w:space="0" w:color="auto"/>
      </w:divBdr>
    </w:div>
    <w:div w:id="36007612">
      <w:bodyDiv w:val="1"/>
      <w:marLeft w:val="0"/>
      <w:marRight w:val="0"/>
      <w:marTop w:val="0"/>
      <w:marBottom w:val="0"/>
      <w:divBdr>
        <w:top w:val="none" w:sz="0" w:space="0" w:color="auto"/>
        <w:left w:val="none" w:sz="0" w:space="0" w:color="auto"/>
        <w:bottom w:val="none" w:sz="0" w:space="0" w:color="auto"/>
        <w:right w:val="none" w:sz="0" w:space="0" w:color="auto"/>
      </w:divBdr>
    </w:div>
    <w:div w:id="42876480">
      <w:bodyDiv w:val="1"/>
      <w:marLeft w:val="0"/>
      <w:marRight w:val="0"/>
      <w:marTop w:val="0"/>
      <w:marBottom w:val="0"/>
      <w:divBdr>
        <w:top w:val="none" w:sz="0" w:space="0" w:color="auto"/>
        <w:left w:val="none" w:sz="0" w:space="0" w:color="auto"/>
        <w:bottom w:val="none" w:sz="0" w:space="0" w:color="auto"/>
        <w:right w:val="none" w:sz="0" w:space="0" w:color="auto"/>
      </w:divBdr>
    </w:div>
    <w:div w:id="49156593">
      <w:bodyDiv w:val="1"/>
      <w:marLeft w:val="0"/>
      <w:marRight w:val="0"/>
      <w:marTop w:val="0"/>
      <w:marBottom w:val="0"/>
      <w:divBdr>
        <w:top w:val="none" w:sz="0" w:space="0" w:color="auto"/>
        <w:left w:val="none" w:sz="0" w:space="0" w:color="auto"/>
        <w:bottom w:val="none" w:sz="0" w:space="0" w:color="auto"/>
        <w:right w:val="none" w:sz="0" w:space="0" w:color="auto"/>
      </w:divBdr>
    </w:div>
    <w:div w:id="53700325">
      <w:bodyDiv w:val="1"/>
      <w:marLeft w:val="0"/>
      <w:marRight w:val="0"/>
      <w:marTop w:val="0"/>
      <w:marBottom w:val="0"/>
      <w:divBdr>
        <w:top w:val="none" w:sz="0" w:space="0" w:color="auto"/>
        <w:left w:val="none" w:sz="0" w:space="0" w:color="auto"/>
        <w:bottom w:val="none" w:sz="0" w:space="0" w:color="auto"/>
        <w:right w:val="none" w:sz="0" w:space="0" w:color="auto"/>
      </w:divBdr>
    </w:div>
    <w:div w:id="59334248">
      <w:bodyDiv w:val="1"/>
      <w:marLeft w:val="0"/>
      <w:marRight w:val="0"/>
      <w:marTop w:val="0"/>
      <w:marBottom w:val="0"/>
      <w:divBdr>
        <w:top w:val="none" w:sz="0" w:space="0" w:color="auto"/>
        <w:left w:val="none" w:sz="0" w:space="0" w:color="auto"/>
        <w:bottom w:val="none" w:sz="0" w:space="0" w:color="auto"/>
        <w:right w:val="none" w:sz="0" w:space="0" w:color="auto"/>
      </w:divBdr>
    </w:div>
    <w:div w:id="62721594">
      <w:bodyDiv w:val="1"/>
      <w:marLeft w:val="0"/>
      <w:marRight w:val="0"/>
      <w:marTop w:val="0"/>
      <w:marBottom w:val="0"/>
      <w:divBdr>
        <w:top w:val="none" w:sz="0" w:space="0" w:color="auto"/>
        <w:left w:val="none" w:sz="0" w:space="0" w:color="auto"/>
        <w:bottom w:val="none" w:sz="0" w:space="0" w:color="auto"/>
        <w:right w:val="none" w:sz="0" w:space="0" w:color="auto"/>
      </w:divBdr>
    </w:div>
    <w:div w:id="63141347">
      <w:bodyDiv w:val="1"/>
      <w:marLeft w:val="0"/>
      <w:marRight w:val="0"/>
      <w:marTop w:val="0"/>
      <w:marBottom w:val="0"/>
      <w:divBdr>
        <w:top w:val="none" w:sz="0" w:space="0" w:color="auto"/>
        <w:left w:val="none" w:sz="0" w:space="0" w:color="auto"/>
        <w:bottom w:val="none" w:sz="0" w:space="0" w:color="auto"/>
        <w:right w:val="none" w:sz="0" w:space="0" w:color="auto"/>
      </w:divBdr>
    </w:div>
    <w:div w:id="67964569">
      <w:bodyDiv w:val="1"/>
      <w:marLeft w:val="0"/>
      <w:marRight w:val="0"/>
      <w:marTop w:val="0"/>
      <w:marBottom w:val="0"/>
      <w:divBdr>
        <w:top w:val="none" w:sz="0" w:space="0" w:color="auto"/>
        <w:left w:val="none" w:sz="0" w:space="0" w:color="auto"/>
        <w:bottom w:val="none" w:sz="0" w:space="0" w:color="auto"/>
        <w:right w:val="none" w:sz="0" w:space="0" w:color="auto"/>
      </w:divBdr>
    </w:div>
    <w:div w:id="73667471">
      <w:bodyDiv w:val="1"/>
      <w:marLeft w:val="0"/>
      <w:marRight w:val="0"/>
      <w:marTop w:val="0"/>
      <w:marBottom w:val="0"/>
      <w:divBdr>
        <w:top w:val="none" w:sz="0" w:space="0" w:color="auto"/>
        <w:left w:val="none" w:sz="0" w:space="0" w:color="auto"/>
        <w:bottom w:val="none" w:sz="0" w:space="0" w:color="auto"/>
        <w:right w:val="none" w:sz="0" w:space="0" w:color="auto"/>
      </w:divBdr>
    </w:div>
    <w:div w:id="77606195">
      <w:bodyDiv w:val="1"/>
      <w:marLeft w:val="0"/>
      <w:marRight w:val="0"/>
      <w:marTop w:val="0"/>
      <w:marBottom w:val="0"/>
      <w:divBdr>
        <w:top w:val="none" w:sz="0" w:space="0" w:color="auto"/>
        <w:left w:val="none" w:sz="0" w:space="0" w:color="auto"/>
        <w:bottom w:val="none" w:sz="0" w:space="0" w:color="auto"/>
        <w:right w:val="none" w:sz="0" w:space="0" w:color="auto"/>
      </w:divBdr>
    </w:div>
    <w:div w:id="79301615">
      <w:bodyDiv w:val="1"/>
      <w:marLeft w:val="0"/>
      <w:marRight w:val="0"/>
      <w:marTop w:val="0"/>
      <w:marBottom w:val="0"/>
      <w:divBdr>
        <w:top w:val="none" w:sz="0" w:space="0" w:color="auto"/>
        <w:left w:val="none" w:sz="0" w:space="0" w:color="auto"/>
        <w:bottom w:val="none" w:sz="0" w:space="0" w:color="auto"/>
        <w:right w:val="none" w:sz="0" w:space="0" w:color="auto"/>
      </w:divBdr>
    </w:div>
    <w:div w:id="87041781">
      <w:bodyDiv w:val="1"/>
      <w:marLeft w:val="0"/>
      <w:marRight w:val="0"/>
      <w:marTop w:val="0"/>
      <w:marBottom w:val="0"/>
      <w:divBdr>
        <w:top w:val="none" w:sz="0" w:space="0" w:color="auto"/>
        <w:left w:val="none" w:sz="0" w:space="0" w:color="auto"/>
        <w:bottom w:val="none" w:sz="0" w:space="0" w:color="auto"/>
        <w:right w:val="none" w:sz="0" w:space="0" w:color="auto"/>
      </w:divBdr>
    </w:div>
    <w:div w:id="88166148">
      <w:bodyDiv w:val="1"/>
      <w:marLeft w:val="0"/>
      <w:marRight w:val="0"/>
      <w:marTop w:val="0"/>
      <w:marBottom w:val="0"/>
      <w:divBdr>
        <w:top w:val="none" w:sz="0" w:space="0" w:color="auto"/>
        <w:left w:val="none" w:sz="0" w:space="0" w:color="auto"/>
        <w:bottom w:val="none" w:sz="0" w:space="0" w:color="auto"/>
        <w:right w:val="none" w:sz="0" w:space="0" w:color="auto"/>
      </w:divBdr>
    </w:div>
    <w:div w:id="102312971">
      <w:bodyDiv w:val="1"/>
      <w:marLeft w:val="0"/>
      <w:marRight w:val="0"/>
      <w:marTop w:val="0"/>
      <w:marBottom w:val="0"/>
      <w:divBdr>
        <w:top w:val="none" w:sz="0" w:space="0" w:color="auto"/>
        <w:left w:val="none" w:sz="0" w:space="0" w:color="auto"/>
        <w:bottom w:val="none" w:sz="0" w:space="0" w:color="auto"/>
        <w:right w:val="none" w:sz="0" w:space="0" w:color="auto"/>
      </w:divBdr>
    </w:div>
    <w:div w:id="107553543">
      <w:bodyDiv w:val="1"/>
      <w:marLeft w:val="0"/>
      <w:marRight w:val="0"/>
      <w:marTop w:val="0"/>
      <w:marBottom w:val="0"/>
      <w:divBdr>
        <w:top w:val="none" w:sz="0" w:space="0" w:color="auto"/>
        <w:left w:val="none" w:sz="0" w:space="0" w:color="auto"/>
        <w:bottom w:val="none" w:sz="0" w:space="0" w:color="auto"/>
        <w:right w:val="none" w:sz="0" w:space="0" w:color="auto"/>
      </w:divBdr>
    </w:div>
    <w:div w:id="115955784">
      <w:bodyDiv w:val="1"/>
      <w:marLeft w:val="0"/>
      <w:marRight w:val="0"/>
      <w:marTop w:val="0"/>
      <w:marBottom w:val="0"/>
      <w:divBdr>
        <w:top w:val="none" w:sz="0" w:space="0" w:color="auto"/>
        <w:left w:val="none" w:sz="0" w:space="0" w:color="auto"/>
        <w:bottom w:val="none" w:sz="0" w:space="0" w:color="auto"/>
        <w:right w:val="none" w:sz="0" w:space="0" w:color="auto"/>
      </w:divBdr>
    </w:div>
    <w:div w:id="116875066">
      <w:bodyDiv w:val="1"/>
      <w:marLeft w:val="0"/>
      <w:marRight w:val="0"/>
      <w:marTop w:val="0"/>
      <w:marBottom w:val="0"/>
      <w:divBdr>
        <w:top w:val="none" w:sz="0" w:space="0" w:color="auto"/>
        <w:left w:val="none" w:sz="0" w:space="0" w:color="auto"/>
        <w:bottom w:val="none" w:sz="0" w:space="0" w:color="auto"/>
        <w:right w:val="none" w:sz="0" w:space="0" w:color="auto"/>
      </w:divBdr>
    </w:div>
    <w:div w:id="125976859">
      <w:bodyDiv w:val="1"/>
      <w:marLeft w:val="0"/>
      <w:marRight w:val="0"/>
      <w:marTop w:val="0"/>
      <w:marBottom w:val="0"/>
      <w:divBdr>
        <w:top w:val="none" w:sz="0" w:space="0" w:color="auto"/>
        <w:left w:val="none" w:sz="0" w:space="0" w:color="auto"/>
        <w:bottom w:val="none" w:sz="0" w:space="0" w:color="auto"/>
        <w:right w:val="none" w:sz="0" w:space="0" w:color="auto"/>
      </w:divBdr>
    </w:div>
    <w:div w:id="135924392">
      <w:bodyDiv w:val="1"/>
      <w:marLeft w:val="0"/>
      <w:marRight w:val="0"/>
      <w:marTop w:val="0"/>
      <w:marBottom w:val="0"/>
      <w:divBdr>
        <w:top w:val="none" w:sz="0" w:space="0" w:color="auto"/>
        <w:left w:val="none" w:sz="0" w:space="0" w:color="auto"/>
        <w:bottom w:val="none" w:sz="0" w:space="0" w:color="auto"/>
        <w:right w:val="none" w:sz="0" w:space="0" w:color="auto"/>
      </w:divBdr>
    </w:div>
    <w:div w:id="144396003">
      <w:bodyDiv w:val="1"/>
      <w:marLeft w:val="0"/>
      <w:marRight w:val="0"/>
      <w:marTop w:val="0"/>
      <w:marBottom w:val="0"/>
      <w:divBdr>
        <w:top w:val="none" w:sz="0" w:space="0" w:color="auto"/>
        <w:left w:val="none" w:sz="0" w:space="0" w:color="auto"/>
        <w:bottom w:val="none" w:sz="0" w:space="0" w:color="auto"/>
        <w:right w:val="none" w:sz="0" w:space="0" w:color="auto"/>
      </w:divBdr>
    </w:div>
    <w:div w:id="151991016">
      <w:bodyDiv w:val="1"/>
      <w:marLeft w:val="0"/>
      <w:marRight w:val="0"/>
      <w:marTop w:val="0"/>
      <w:marBottom w:val="0"/>
      <w:divBdr>
        <w:top w:val="none" w:sz="0" w:space="0" w:color="auto"/>
        <w:left w:val="none" w:sz="0" w:space="0" w:color="auto"/>
        <w:bottom w:val="none" w:sz="0" w:space="0" w:color="auto"/>
        <w:right w:val="none" w:sz="0" w:space="0" w:color="auto"/>
      </w:divBdr>
    </w:div>
    <w:div w:id="159586449">
      <w:bodyDiv w:val="1"/>
      <w:marLeft w:val="0"/>
      <w:marRight w:val="0"/>
      <w:marTop w:val="0"/>
      <w:marBottom w:val="0"/>
      <w:divBdr>
        <w:top w:val="none" w:sz="0" w:space="0" w:color="auto"/>
        <w:left w:val="none" w:sz="0" w:space="0" w:color="auto"/>
        <w:bottom w:val="none" w:sz="0" w:space="0" w:color="auto"/>
        <w:right w:val="none" w:sz="0" w:space="0" w:color="auto"/>
      </w:divBdr>
    </w:div>
    <w:div w:id="159933629">
      <w:bodyDiv w:val="1"/>
      <w:marLeft w:val="0"/>
      <w:marRight w:val="0"/>
      <w:marTop w:val="0"/>
      <w:marBottom w:val="0"/>
      <w:divBdr>
        <w:top w:val="none" w:sz="0" w:space="0" w:color="auto"/>
        <w:left w:val="none" w:sz="0" w:space="0" w:color="auto"/>
        <w:bottom w:val="none" w:sz="0" w:space="0" w:color="auto"/>
        <w:right w:val="none" w:sz="0" w:space="0" w:color="auto"/>
      </w:divBdr>
    </w:div>
    <w:div w:id="168444413">
      <w:bodyDiv w:val="1"/>
      <w:marLeft w:val="0"/>
      <w:marRight w:val="0"/>
      <w:marTop w:val="0"/>
      <w:marBottom w:val="0"/>
      <w:divBdr>
        <w:top w:val="none" w:sz="0" w:space="0" w:color="auto"/>
        <w:left w:val="none" w:sz="0" w:space="0" w:color="auto"/>
        <w:bottom w:val="none" w:sz="0" w:space="0" w:color="auto"/>
        <w:right w:val="none" w:sz="0" w:space="0" w:color="auto"/>
      </w:divBdr>
    </w:div>
    <w:div w:id="174541920">
      <w:bodyDiv w:val="1"/>
      <w:marLeft w:val="0"/>
      <w:marRight w:val="0"/>
      <w:marTop w:val="0"/>
      <w:marBottom w:val="0"/>
      <w:divBdr>
        <w:top w:val="none" w:sz="0" w:space="0" w:color="auto"/>
        <w:left w:val="none" w:sz="0" w:space="0" w:color="auto"/>
        <w:bottom w:val="none" w:sz="0" w:space="0" w:color="auto"/>
        <w:right w:val="none" w:sz="0" w:space="0" w:color="auto"/>
      </w:divBdr>
    </w:div>
    <w:div w:id="182282892">
      <w:bodyDiv w:val="1"/>
      <w:marLeft w:val="0"/>
      <w:marRight w:val="0"/>
      <w:marTop w:val="0"/>
      <w:marBottom w:val="0"/>
      <w:divBdr>
        <w:top w:val="none" w:sz="0" w:space="0" w:color="auto"/>
        <w:left w:val="none" w:sz="0" w:space="0" w:color="auto"/>
        <w:bottom w:val="none" w:sz="0" w:space="0" w:color="auto"/>
        <w:right w:val="none" w:sz="0" w:space="0" w:color="auto"/>
      </w:divBdr>
    </w:div>
    <w:div w:id="184172484">
      <w:bodyDiv w:val="1"/>
      <w:marLeft w:val="0"/>
      <w:marRight w:val="0"/>
      <w:marTop w:val="0"/>
      <w:marBottom w:val="0"/>
      <w:divBdr>
        <w:top w:val="none" w:sz="0" w:space="0" w:color="auto"/>
        <w:left w:val="none" w:sz="0" w:space="0" w:color="auto"/>
        <w:bottom w:val="none" w:sz="0" w:space="0" w:color="auto"/>
        <w:right w:val="none" w:sz="0" w:space="0" w:color="auto"/>
      </w:divBdr>
    </w:div>
    <w:div w:id="206573125">
      <w:bodyDiv w:val="1"/>
      <w:marLeft w:val="0"/>
      <w:marRight w:val="0"/>
      <w:marTop w:val="0"/>
      <w:marBottom w:val="0"/>
      <w:divBdr>
        <w:top w:val="none" w:sz="0" w:space="0" w:color="auto"/>
        <w:left w:val="none" w:sz="0" w:space="0" w:color="auto"/>
        <w:bottom w:val="none" w:sz="0" w:space="0" w:color="auto"/>
        <w:right w:val="none" w:sz="0" w:space="0" w:color="auto"/>
      </w:divBdr>
    </w:div>
    <w:div w:id="210578020">
      <w:bodyDiv w:val="1"/>
      <w:marLeft w:val="0"/>
      <w:marRight w:val="0"/>
      <w:marTop w:val="0"/>
      <w:marBottom w:val="0"/>
      <w:divBdr>
        <w:top w:val="none" w:sz="0" w:space="0" w:color="auto"/>
        <w:left w:val="none" w:sz="0" w:space="0" w:color="auto"/>
        <w:bottom w:val="none" w:sz="0" w:space="0" w:color="auto"/>
        <w:right w:val="none" w:sz="0" w:space="0" w:color="auto"/>
      </w:divBdr>
    </w:div>
    <w:div w:id="220412670">
      <w:bodyDiv w:val="1"/>
      <w:marLeft w:val="0"/>
      <w:marRight w:val="0"/>
      <w:marTop w:val="0"/>
      <w:marBottom w:val="0"/>
      <w:divBdr>
        <w:top w:val="none" w:sz="0" w:space="0" w:color="auto"/>
        <w:left w:val="none" w:sz="0" w:space="0" w:color="auto"/>
        <w:bottom w:val="none" w:sz="0" w:space="0" w:color="auto"/>
        <w:right w:val="none" w:sz="0" w:space="0" w:color="auto"/>
      </w:divBdr>
    </w:div>
    <w:div w:id="222298814">
      <w:bodyDiv w:val="1"/>
      <w:marLeft w:val="0"/>
      <w:marRight w:val="0"/>
      <w:marTop w:val="0"/>
      <w:marBottom w:val="0"/>
      <w:divBdr>
        <w:top w:val="none" w:sz="0" w:space="0" w:color="auto"/>
        <w:left w:val="none" w:sz="0" w:space="0" w:color="auto"/>
        <w:bottom w:val="none" w:sz="0" w:space="0" w:color="auto"/>
        <w:right w:val="none" w:sz="0" w:space="0" w:color="auto"/>
      </w:divBdr>
    </w:div>
    <w:div w:id="224462735">
      <w:bodyDiv w:val="1"/>
      <w:marLeft w:val="0"/>
      <w:marRight w:val="0"/>
      <w:marTop w:val="0"/>
      <w:marBottom w:val="0"/>
      <w:divBdr>
        <w:top w:val="none" w:sz="0" w:space="0" w:color="auto"/>
        <w:left w:val="none" w:sz="0" w:space="0" w:color="auto"/>
        <w:bottom w:val="none" w:sz="0" w:space="0" w:color="auto"/>
        <w:right w:val="none" w:sz="0" w:space="0" w:color="auto"/>
      </w:divBdr>
    </w:div>
    <w:div w:id="228151556">
      <w:bodyDiv w:val="1"/>
      <w:marLeft w:val="0"/>
      <w:marRight w:val="0"/>
      <w:marTop w:val="0"/>
      <w:marBottom w:val="0"/>
      <w:divBdr>
        <w:top w:val="none" w:sz="0" w:space="0" w:color="auto"/>
        <w:left w:val="none" w:sz="0" w:space="0" w:color="auto"/>
        <w:bottom w:val="none" w:sz="0" w:space="0" w:color="auto"/>
        <w:right w:val="none" w:sz="0" w:space="0" w:color="auto"/>
      </w:divBdr>
    </w:div>
    <w:div w:id="231896391">
      <w:bodyDiv w:val="1"/>
      <w:marLeft w:val="0"/>
      <w:marRight w:val="0"/>
      <w:marTop w:val="0"/>
      <w:marBottom w:val="0"/>
      <w:divBdr>
        <w:top w:val="none" w:sz="0" w:space="0" w:color="auto"/>
        <w:left w:val="none" w:sz="0" w:space="0" w:color="auto"/>
        <w:bottom w:val="none" w:sz="0" w:space="0" w:color="auto"/>
        <w:right w:val="none" w:sz="0" w:space="0" w:color="auto"/>
      </w:divBdr>
    </w:div>
    <w:div w:id="235282685">
      <w:bodyDiv w:val="1"/>
      <w:marLeft w:val="0"/>
      <w:marRight w:val="0"/>
      <w:marTop w:val="0"/>
      <w:marBottom w:val="0"/>
      <w:divBdr>
        <w:top w:val="none" w:sz="0" w:space="0" w:color="auto"/>
        <w:left w:val="none" w:sz="0" w:space="0" w:color="auto"/>
        <w:bottom w:val="none" w:sz="0" w:space="0" w:color="auto"/>
        <w:right w:val="none" w:sz="0" w:space="0" w:color="auto"/>
      </w:divBdr>
    </w:div>
    <w:div w:id="243076208">
      <w:bodyDiv w:val="1"/>
      <w:marLeft w:val="0"/>
      <w:marRight w:val="0"/>
      <w:marTop w:val="0"/>
      <w:marBottom w:val="0"/>
      <w:divBdr>
        <w:top w:val="none" w:sz="0" w:space="0" w:color="auto"/>
        <w:left w:val="none" w:sz="0" w:space="0" w:color="auto"/>
        <w:bottom w:val="none" w:sz="0" w:space="0" w:color="auto"/>
        <w:right w:val="none" w:sz="0" w:space="0" w:color="auto"/>
      </w:divBdr>
    </w:div>
    <w:div w:id="254828654">
      <w:bodyDiv w:val="1"/>
      <w:marLeft w:val="0"/>
      <w:marRight w:val="0"/>
      <w:marTop w:val="0"/>
      <w:marBottom w:val="0"/>
      <w:divBdr>
        <w:top w:val="none" w:sz="0" w:space="0" w:color="auto"/>
        <w:left w:val="none" w:sz="0" w:space="0" w:color="auto"/>
        <w:bottom w:val="none" w:sz="0" w:space="0" w:color="auto"/>
        <w:right w:val="none" w:sz="0" w:space="0" w:color="auto"/>
      </w:divBdr>
    </w:div>
    <w:div w:id="258568015">
      <w:bodyDiv w:val="1"/>
      <w:marLeft w:val="0"/>
      <w:marRight w:val="0"/>
      <w:marTop w:val="0"/>
      <w:marBottom w:val="0"/>
      <w:divBdr>
        <w:top w:val="none" w:sz="0" w:space="0" w:color="auto"/>
        <w:left w:val="none" w:sz="0" w:space="0" w:color="auto"/>
        <w:bottom w:val="none" w:sz="0" w:space="0" w:color="auto"/>
        <w:right w:val="none" w:sz="0" w:space="0" w:color="auto"/>
      </w:divBdr>
    </w:div>
    <w:div w:id="267586629">
      <w:bodyDiv w:val="1"/>
      <w:marLeft w:val="0"/>
      <w:marRight w:val="0"/>
      <w:marTop w:val="0"/>
      <w:marBottom w:val="0"/>
      <w:divBdr>
        <w:top w:val="none" w:sz="0" w:space="0" w:color="auto"/>
        <w:left w:val="none" w:sz="0" w:space="0" w:color="auto"/>
        <w:bottom w:val="none" w:sz="0" w:space="0" w:color="auto"/>
        <w:right w:val="none" w:sz="0" w:space="0" w:color="auto"/>
      </w:divBdr>
    </w:div>
    <w:div w:id="273172146">
      <w:bodyDiv w:val="1"/>
      <w:marLeft w:val="0"/>
      <w:marRight w:val="0"/>
      <w:marTop w:val="0"/>
      <w:marBottom w:val="0"/>
      <w:divBdr>
        <w:top w:val="none" w:sz="0" w:space="0" w:color="auto"/>
        <w:left w:val="none" w:sz="0" w:space="0" w:color="auto"/>
        <w:bottom w:val="none" w:sz="0" w:space="0" w:color="auto"/>
        <w:right w:val="none" w:sz="0" w:space="0" w:color="auto"/>
      </w:divBdr>
    </w:div>
    <w:div w:id="274558745">
      <w:bodyDiv w:val="1"/>
      <w:marLeft w:val="0"/>
      <w:marRight w:val="0"/>
      <w:marTop w:val="0"/>
      <w:marBottom w:val="0"/>
      <w:divBdr>
        <w:top w:val="none" w:sz="0" w:space="0" w:color="auto"/>
        <w:left w:val="none" w:sz="0" w:space="0" w:color="auto"/>
        <w:bottom w:val="none" w:sz="0" w:space="0" w:color="auto"/>
        <w:right w:val="none" w:sz="0" w:space="0" w:color="auto"/>
      </w:divBdr>
    </w:div>
    <w:div w:id="282272202">
      <w:bodyDiv w:val="1"/>
      <w:marLeft w:val="0"/>
      <w:marRight w:val="0"/>
      <w:marTop w:val="0"/>
      <w:marBottom w:val="0"/>
      <w:divBdr>
        <w:top w:val="none" w:sz="0" w:space="0" w:color="auto"/>
        <w:left w:val="none" w:sz="0" w:space="0" w:color="auto"/>
        <w:bottom w:val="none" w:sz="0" w:space="0" w:color="auto"/>
        <w:right w:val="none" w:sz="0" w:space="0" w:color="auto"/>
      </w:divBdr>
    </w:div>
    <w:div w:id="293412668">
      <w:bodyDiv w:val="1"/>
      <w:marLeft w:val="0"/>
      <w:marRight w:val="0"/>
      <w:marTop w:val="0"/>
      <w:marBottom w:val="0"/>
      <w:divBdr>
        <w:top w:val="none" w:sz="0" w:space="0" w:color="auto"/>
        <w:left w:val="none" w:sz="0" w:space="0" w:color="auto"/>
        <w:bottom w:val="none" w:sz="0" w:space="0" w:color="auto"/>
        <w:right w:val="none" w:sz="0" w:space="0" w:color="auto"/>
      </w:divBdr>
    </w:div>
    <w:div w:id="311836576">
      <w:bodyDiv w:val="1"/>
      <w:marLeft w:val="0"/>
      <w:marRight w:val="0"/>
      <w:marTop w:val="0"/>
      <w:marBottom w:val="0"/>
      <w:divBdr>
        <w:top w:val="none" w:sz="0" w:space="0" w:color="auto"/>
        <w:left w:val="none" w:sz="0" w:space="0" w:color="auto"/>
        <w:bottom w:val="none" w:sz="0" w:space="0" w:color="auto"/>
        <w:right w:val="none" w:sz="0" w:space="0" w:color="auto"/>
      </w:divBdr>
    </w:div>
    <w:div w:id="315841540">
      <w:bodyDiv w:val="1"/>
      <w:marLeft w:val="0"/>
      <w:marRight w:val="0"/>
      <w:marTop w:val="0"/>
      <w:marBottom w:val="0"/>
      <w:divBdr>
        <w:top w:val="none" w:sz="0" w:space="0" w:color="auto"/>
        <w:left w:val="none" w:sz="0" w:space="0" w:color="auto"/>
        <w:bottom w:val="none" w:sz="0" w:space="0" w:color="auto"/>
        <w:right w:val="none" w:sz="0" w:space="0" w:color="auto"/>
      </w:divBdr>
    </w:div>
    <w:div w:id="319772446">
      <w:bodyDiv w:val="1"/>
      <w:marLeft w:val="0"/>
      <w:marRight w:val="0"/>
      <w:marTop w:val="0"/>
      <w:marBottom w:val="0"/>
      <w:divBdr>
        <w:top w:val="none" w:sz="0" w:space="0" w:color="auto"/>
        <w:left w:val="none" w:sz="0" w:space="0" w:color="auto"/>
        <w:bottom w:val="none" w:sz="0" w:space="0" w:color="auto"/>
        <w:right w:val="none" w:sz="0" w:space="0" w:color="auto"/>
      </w:divBdr>
    </w:div>
    <w:div w:id="333655456">
      <w:bodyDiv w:val="1"/>
      <w:marLeft w:val="0"/>
      <w:marRight w:val="0"/>
      <w:marTop w:val="0"/>
      <w:marBottom w:val="0"/>
      <w:divBdr>
        <w:top w:val="none" w:sz="0" w:space="0" w:color="auto"/>
        <w:left w:val="none" w:sz="0" w:space="0" w:color="auto"/>
        <w:bottom w:val="none" w:sz="0" w:space="0" w:color="auto"/>
        <w:right w:val="none" w:sz="0" w:space="0" w:color="auto"/>
      </w:divBdr>
    </w:div>
    <w:div w:id="336424981">
      <w:bodyDiv w:val="1"/>
      <w:marLeft w:val="0"/>
      <w:marRight w:val="0"/>
      <w:marTop w:val="0"/>
      <w:marBottom w:val="0"/>
      <w:divBdr>
        <w:top w:val="none" w:sz="0" w:space="0" w:color="auto"/>
        <w:left w:val="none" w:sz="0" w:space="0" w:color="auto"/>
        <w:bottom w:val="none" w:sz="0" w:space="0" w:color="auto"/>
        <w:right w:val="none" w:sz="0" w:space="0" w:color="auto"/>
      </w:divBdr>
    </w:div>
    <w:div w:id="342443089">
      <w:bodyDiv w:val="1"/>
      <w:marLeft w:val="0"/>
      <w:marRight w:val="0"/>
      <w:marTop w:val="0"/>
      <w:marBottom w:val="0"/>
      <w:divBdr>
        <w:top w:val="none" w:sz="0" w:space="0" w:color="auto"/>
        <w:left w:val="none" w:sz="0" w:space="0" w:color="auto"/>
        <w:bottom w:val="none" w:sz="0" w:space="0" w:color="auto"/>
        <w:right w:val="none" w:sz="0" w:space="0" w:color="auto"/>
      </w:divBdr>
    </w:div>
    <w:div w:id="349261158">
      <w:bodyDiv w:val="1"/>
      <w:marLeft w:val="0"/>
      <w:marRight w:val="0"/>
      <w:marTop w:val="0"/>
      <w:marBottom w:val="0"/>
      <w:divBdr>
        <w:top w:val="none" w:sz="0" w:space="0" w:color="auto"/>
        <w:left w:val="none" w:sz="0" w:space="0" w:color="auto"/>
        <w:bottom w:val="none" w:sz="0" w:space="0" w:color="auto"/>
        <w:right w:val="none" w:sz="0" w:space="0" w:color="auto"/>
      </w:divBdr>
    </w:div>
    <w:div w:id="350451786">
      <w:bodyDiv w:val="1"/>
      <w:marLeft w:val="0"/>
      <w:marRight w:val="0"/>
      <w:marTop w:val="0"/>
      <w:marBottom w:val="0"/>
      <w:divBdr>
        <w:top w:val="none" w:sz="0" w:space="0" w:color="auto"/>
        <w:left w:val="none" w:sz="0" w:space="0" w:color="auto"/>
        <w:bottom w:val="none" w:sz="0" w:space="0" w:color="auto"/>
        <w:right w:val="none" w:sz="0" w:space="0" w:color="auto"/>
      </w:divBdr>
    </w:div>
    <w:div w:id="358163038">
      <w:bodyDiv w:val="1"/>
      <w:marLeft w:val="0"/>
      <w:marRight w:val="0"/>
      <w:marTop w:val="0"/>
      <w:marBottom w:val="0"/>
      <w:divBdr>
        <w:top w:val="none" w:sz="0" w:space="0" w:color="auto"/>
        <w:left w:val="none" w:sz="0" w:space="0" w:color="auto"/>
        <w:bottom w:val="none" w:sz="0" w:space="0" w:color="auto"/>
        <w:right w:val="none" w:sz="0" w:space="0" w:color="auto"/>
      </w:divBdr>
    </w:div>
    <w:div w:id="359285608">
      <w:bodyDiv w:val="1"/>
      <w:marLeft w:val="0"/>
      <w:marRight w:val="0"/>
      <w:marTop w:val="0"/>
      <w:marBottom w:val="0"/>
      <w:divBdr>
        <w:top w:val="none" w:sz="0" w:space="0" w:color="auto"/>
        <w:left w:val="none" w:sz="0" w:space="0" w:color="auto"/>
        <w:bottom w:val="none" w:sz="0" w:space="0" w:color="auto"/>
        <w:right w:val="none" w:sz="0" w:space="0" w:color="auto"/>
      </w:divBdr>
    </w:div>
    <w:div w:id="359400108">
      <w:bodyDiv w:val="1"/>
      <w:marLeft w:val="0"/>
      <w:marRight w:val="0"/>
      <w:marTop w:val="0"/>
      <w:marBottom w:val="0"/>
      <w:divBdr>
        <w:top w:val="none" w:sz="0" w:space="0" w:color="auto"/>
        <w:left w:val="none" w:sz="0" w:space="0" w:color="auto"/>
        <w:bottom w:val="none" w:sz="0" w:space="0" w:color="auto"/>
        <w:right w:val="none" w:sz="0" w:space="0" w:color="auto"/>
      </w:divBdr>
    </w:div>
    <w:div w:id="365832791">
      <w:bodyDiv w:val="1"/>
      <w:marLeft w:val="0"/>
      <w:marRight w:val="0"/>
      <w:marTop w:val="0"/>
      <w:marBottom w:val="0"/>
      <w:divBdr>
        <w:top w:val="none" w:sz="0" w:space="0" w:color="auto"/>
        <w:left w:val="none" w:sz="0" w:space="0" w:color="auto"/>
        <w:bottom w:val="none" w:sz="0" w:space="0" w:color="auto"/>
        <w:right w:val="none" w:sz="0" w:space="0" w:color="auto"/>
      </w:divBdr>
    </w:div>
    <w:div w:id="374159881">
      <w:bodyDiv w:val="1"/>
      <w:marLeft w:val="0"/>
      <w:marRight w:val="0"/>
      <w:marTop w:val="0"/>
      <w:marBottom w:val="0"/>
      <w:divBdr>
        <w:top w:val="none" w:sz="0" w:space="0" w:color="auto"/>
        <w:left w:val="none" w:sz="0" w:space="0" w:color="auto"/>
        <w:bottom w:val="none" w:sz="0" w:space="0" w:color="auto"/>
        <w:right w:val="none" w:sz="0" w:space="0" w:color="auto"/>
      </w:divBdr>
    </w:div>
    <w:div w:id="377509330">
      <w:bodyDiv w:val="1"/>
      <w:marLeft w:val="0"/>
      <w:marRight w:val="0"/>
      <w:marTop w:val="0"/>
      <w:marBottom w:val="0"/>
      <w:divBdr>
        <w:top w:val="none" w:sz="0" w:space="0" w:color="auto"/>
        <w:left w:val="none" w:sz="0" w:space="0" w:color="auto"/>
        <w:bottom w:val="none" w:sz="0" w:space="0" w:color="auto"/>
        <w:right w:val="none" w:sz="0" w:space="0" w:color="auto"/>
      </w:divBdr>
    </w:div>
    <w:div w:id="387843208">
      <w:bodyDiv w:val="1"/>
      <w:marLeft w:val="0"/>
      <w:marRight w:val="0"/>
      <w:marTop w:val="0"/>
      <w:marBottom w:val="0"/>
      <w:divBdr>
        <w:top w:val="none" w:sz="0" w:space="0" w:color="auto"/>
        <w:left w:val="none" w:sz="0" w:space="0" w:color="auto"/>
        <w:bottom w:val="none" w:sz="0" w:space="0" w:color="auto"/>
        <w:right w:val="none" w:sz="0" w:space="0" w:color="auto"/>
      </w:divBdr>
    </w:div>
    <w:div w:id="395249733">
      <w:bodyDiv w:val="1"/>
      <w:marLeft w:val="0"/>
      <w:marRight w:val="0"/>
      <w:marTop w:val="0"/>
      <w:marBottom w:val="0"/>
      <w:divBdr>
        <w:top w:val="none" w:sz="0" w:space="0" w:color="auto"/>
        <w:left w:val="none" w:sz="0" w:space="0" w:color="auto"/>
        <w:bottom w:val="none" w:sz="0" w:space="0" w:color="auto"/>
        <w:right w:val="none" w:sz="0" w:space="0" w:color="auto"/>
      </w:divBdr>
    </w:div>
    <w:div w:id="399601751">
      <w:bodyDiv w:val="1"/>
      <w:marLeft w:val="0"/>
      <w:marRight w:val="0"/>
      <w:marTop w:val="0"/>
      <w:marBottom w:val="0"/>
      <w:divBdr>
        <w:top w:val="none" w:sz="0" w:space="0" w:color="auto"/>
        <w:left w:val="none" w:sz="0" w:space="0" w:color="auto"/>
        <w:bottom w:val="none" w:sz="0" w:space="0" w:color="auto"/>
        <w:right w:val="none" w:sz="0" w:space="0" w:color="auto"/>
      </w:divBdr>
    </w:div>
    <w:div w:id="400760972">
      <w:bodyDiv w:val="1"/>
      <w:marLeft w:val="0"/>
      <w:marRight w:val="0"/>
      <w:marTop w:val="0"/>
      <w:marBottom w:val="0"/>
      <w:divBdr>
        <w:top w:val="none" w:sz="0" w:space="0" w:color="auto"/>
        <w:left w:val="none" w:sz="0" w:space="0" w:color="auto"/>
        <w:bottom w:val="none" w:sz="0" w:space="0" w:color="auto"/>
        <w:right w:val="none" w:sz="0" w:space="0" w:color="auto"/>
      </w:divBdr>
    </w:div>
    <w:div w:id="406920257">
      <w:bodyDiv w:val="1"/>
      <w:marLeft w:val="0"/>
      <w:marRight w:val="0"/>
      <w:marTop w:val="0"/>
      <w:marBottom w:val="0"/>
      <w:divBdr>
        <w:top w:val="none" w:sz="0" w:space="0" w:color="auto"/>
        <w:left w:val="none" w:sz="0" w:space="0" w:color="auto"/>
        <w:bottom w:val="none" w:sz="0" w:space="0" w:color="auto"/>
        <w:right w:val="none" w:sz="0" w:space="0" w:color="auto"/>
      </w:divBdr>
    </w:div>
    <w:div w:id="409890844">
      <w:bodyDiv w:val="1"/>
      <w:marLeft w:val="0"/>
      <w:marRight w:val="0"/>
      <w:marTop w:val="0"/>
      <w:marBottom w:val="0"/>
      <w:divBdr>
        <w:top w:val="none" w:sz="0" w:space="0" w:color="auto"/>
        <w:left w:val="none" w:sz="0" w:space="0" w:color="auto"/>
        <w:bottom w:val="none" w:sz="0" w:space="0" w:color="auto"/>
        <w:right w:val="none" w:sz="0" w:space="0" w:color="auto"/>
      </w:divBdr>
    </w:div>
    <w:div w:id="414280413">
      <w:bodyDiv w:val="1"/>
      <w:marLeft w:val="0"/>
      <w:marRight w:val="0"/>
      <w:marTop w:val="0"/>
      <w:marBottom w:val="0"/>
      <w:divBdr>
        <w:top w:val="none" w:sz="0" w:space="0" w:color="auto"/>
        <w:left w:val="none" w:sz="0" w:space="0" w:color="auto"/>
        <w:bottom w:val="none" w:sz="0" w:space="0" w:color="auto"/>
        <w:right w:val="none" w:sz="0" w:space="0" w:color="auto"/>
      </w:divBdr>
    </w:div>
    <w:div w:id="418255407">
      <w:bodyDiv w:val="1"/>
      <w:marLeft w:val="0"/>
      <w:marRight w:val="0"/>
      <w:marTop w:val="0"/>
      <w:marBottom w:val="0"/>
      <w:divBdr>
        <w:top w:val="none" w:sz="0" w:space="0" w:color="auto"/>
        <w:left w:val="none" w:sz="0" w:space="0" w:color="auto"/>
        <w:bottom w:val="none" w:sz="0" w:space="0" w:color="auto"/>
        <w:right w:val="none" w:sz="0" w:space="0" w:color="auto"/>
      </w:divBdr>
    </w:div>
    <w:div w:id="418329023">
      <w:bodyDiv w:val="1"/>
      <w:marLeft w:val="0"/>
      <w:marRight w:val="0"/>
      <w:marTop w:val="0"/>
      <w:marBottom w:val="0"/>
      <w:divBdr>
        <w:top w:val="none" w:sz="0" w:space="0" w:color="auto"/>
        <w:left w:val="none" w:sz="0" w:space="0" w:color="auto"/>
        <w:bottom w:val="none" w:sz="0" w:space="0" w:color="auto"/>
        <w:right w:val="none" w:sz="0" w:space="0" w:color="auto"/>
      </w:divBdr>
    </w:div>
    <w:div w:id="428548138">
      <w:bodyDiv w:val="1"/>
      <w:marLeft w:val="0"/>
      <w:marRight w:val="0"/>
      <w:marTop w:val="0"/>
      <w:marBottom w:val="0"/>
      <w:divBdr>
        <w:top w:val="none" w:sz="0" w:space="0" w:color="auto"/>
        <w:left w:val="none" w:sz="0" w:space="0" w:color="auto"/>
        <w:bottom w:val="none" w:sz="0" w:space="0" w:color="auto"/>
        <w:right w:val="none" w:sz="0" w:space="0" w:color="auto"/>
      </w:divBdr>
    </w:div>
    <w:div w:id="428627484">
      <w:bodyDiv w:val="1"/>
      <w:marLeft w:val="0"/>
      <w:marRight w:val="0"/>
      <w:marTop w:val="0"/>
      <w:marBottom w:val="0"/>
      <w:divBdr>
        <w:top w:val="none" w:sz="0" w:space="0" w:color="auto"/>
        <w:left w:val="none" w:sz="0" w:space="0" w:color="auto"/>
        <w:bottom w:val="none" w:sz="0" w:space="0" w:color="auto"/>
        <w:right w:val="none" w:sz="0" w:space="0" w:color="auto"/>
      </w:divBdr>
    </w:div>
    <w:div w:id="442111197">
      <w:bodyDiv w:val="1"/>
      <w:marLeft w:val="0"/>
      <w:marRight w:val="0"/>
      <w:marTop w:val="0"/>
      <w:marBottom w:val="0"/>
      <w:divBdr>
        <w:top w:val="none" w:sz="0" w:space="0" w:color="auto"/>
        <w:left w:val="none" w:sz="0" w:space="0" w:color="auto"/>
        <w:bottom w:val="none" w:sz="0" w:space="0" w:color="auto"/>
        <w:right w:val="none" w:sz="0" w:space="0" w:color="auto"/>
      </w:divBdr>
    </w:div>
    <w:div w:id="444426036">
      <w:bodyDiv w:val="1"/>
      <w:marLeft w:val="0"/>
      <w:marRight w:val="0"/>
      <w:marTop w:val="0"/>
      <w:marBottom w:val="0"/>
      <w:divBdr>
        <w:top w:val="none" w:sz="0" w:space="0" w:color="auto"/>
        <w:left w:val="none" w:sz="0" w:space="0" w:color="auto"/>
        <w:bottom w:val="none" w:sz="0" w:space="0" w:color="auto"/>
        <w:right w:val="none" w:sz="0" w:space="0" w:color="auto"/>
      </w:divBdr>
    </w:div>
    <w:div w:id="456065940">
      <w:bodyDiv w:val="1"/>
      <w:marLeft w:val="0"/>
      <w:marRight w:val="0"/>
      <w:marTop w:val="0"/>
      <w:marBottom w:val="0"/>
      <w:divBdr>
        <w:top w:val="none" w:sz="0" w:space="0" w:color="auto"/>
        <w:left w:val="none" w:sz="0" w:space="0" w:color="auto"/>
        <w:bottom w:val="none" w:sz="0" w:space="0" w:color="auto"/>
        <w:right w:val="none" w:sz="0" w:space="0" w:color="auto"/>
      </w:divBdr>
    </w:div>
    <w:div w:id="460849192">
      <w:bodyDiv w:val="1"/>
      <w:marLeft w:val="0"/>
      <w:marRight w:val="0"/>
      <w:marTop w:val="0"/>
      <w:marBottom w:val="0"/>
      <w:divBdr>
        <w:top w:val="none" w:sz="0" w:space="0" w:color="auto"/>
        <w:left w:val="none" w:sz="0" w:space="0" w:color="auto"/>
        <w:bottom w:val="none" w:sz="0" w:space="0" w:color="auto"/>
        <w:right w:val="none" w:sz="0" w:space="0" w:color="auto"/>
      </w:divBdr>
    </w:div>
    <w:div w:id="461655792">
      <w:bodyDiv w:val="1"/>
      <w:marLeft w:val="0"/>
      <w:marRight w:val="0"/>
      <w:marTop w:val="0"/>
      <w:marBottom w:val="0"/>
      <w:divBdr>
        <w:top w:val="none" w:sz="0" w:space="0" w:color="auto"/>
        <w:left w:val="none" w:sz="0" w:space="0" w:color="auto"/>
        <w:bottom w:val="none" w:sz="0" w:space="0" w:color="auto"/>
        <w:right w:val="none" w:sz="0" w:space="0" w:color="auto"/>
      </w:divBdr>
    </w:div>
    <w:div w:id="463231991">
      <w:bodyDiv w:val="1"/>
      <w:marLeft w:val="0"/>
      <w:marRight w:val="0"/>
      <w:marTop w:val="0"/>
      <w:marBottom w:val="0"/>
      <w:divBdr>
        <w:top w:val="none" w:sz="0" w:space="0" w:color="auto"/>
        <w:left w:val="none" w:sz="0" w:space="0" w:color="auto"/>
        <w:bottom w:val="none" w:sz="0" w:space="0" w:color="auto"/>
        <w:right w:val="none" w:sz="0" w:space="0" w:color="auto"/>
      </w:divBdr>
    </w:div>
    <w:div w:id="463617592">
      <w:bodyDiv w:val="1"/>
      <w:marLeft w:val="0"/>
      <w:marRight w:val="0"/>
      <w:marTop w:val="0"/>
      <w:marBottom w:val="0"/>
      <w:divBdr>
        <w:top w:val="none" w:sz="0" w:space="0" w:color="auto"/>
        <w:left w:val="none" w:sz="0" w:space="0" w:color="auto"/>
        <w:bottom w:val="none" w:sz="0" w:space="0" w:color="auto"/>
        <w:right w:val="none" w:sz="0" w:space="0" w:color="auto"/>
      </w:divBdr>
    </w:div>
    <w:div w:id="466817446">
      <w:bodyDiv w:val="1"/>
      <w:marLeft w:val="0"/>
      <w:marRight w:val="0"/>
      <w:marTop w:val="0"/>
      <w:marBottom w:val="0"/>
      <w:divBdr>
        <w:top w:val="none" w:sz="0" w:space="0" w:color="auto"/>
        <w:left w:val="none" w:sz="0" w:space="0" w:color="auto"/>
        <w:bottom w:val="none" w:sz="0" w:space="0" w:color="auto"/>
        <w:right w:val="none" w:sz="0" w:space="0" w:color="auto"/>
      </w:divBdr>
    </w:div>
    <w:div w:id="471606572">
      <w:bodyDiv w:val="1"/>
      <w:marLeft w:val="0"/>
      <w:marRight w:val="0"/>
      <w:marTop w:val="0"/>
      <w:marBottom w:val="0"/>
      <w:divBdr>
        <w:top w:val="none" w:sz="0" w:space="0" w:color="auto"/>
        <w:left w:val="none" w:sz="0" w:space="0" w:color="auto"/>
        <w:bottom w:val="none" w:sz="0" w:space="0" w:color="auto"/>
        <w:right w:val="none" w:sz="0" w:space="0" w:color="auto"/>
      </w:divBdr>
    </w:div>
    <w:div w:id="480926405">
      <w:bodyDiv w:val="1"/>
      <w:marLeft w:val="0"/>
      <w:marRight w:val="0"/>
      <w:marTop w:val="0"/>
      <w:marBottom w:val="0"/>
      <w:divBdr>
        <w:top w:val="none" w:sz="0" w:space="0" w:color="auto"/>
        <w:left w:val="none" w:sz="0" w:space="0" w:color="auto"/>
        <w:bottom w:val="none" w:sz="0" w:space="0" w:color="auto"/>
        <w:right w:val="none" w:sz="0" w:space="0" w:color="auto"/>
      </w:divBdr>
    </w:div>
    <w:div w:id="486822608">
      <w:bodyDiv w:val="1"/>
      <w:marLeft w:val="0"/>
      <w:marRight w:val="0"/>
      <w:marTop w:val="0"/>
      <w:marBottom w:val="0"/>
      <w:divBdr>
        <w:top w:val="none" w:sz="0" w:space="0" w:color="auto"/>
        <w:left w:val="none" w:sz="0" w:space="0" w:color="auto"/>
        <w:bottom w:val="none" w:sz="0" w:space="0" w:color="auto"/>
        <w:right w:val="none" w:sz="0" w:space="0" w:color="auto"/>
      </w:divBdr>
    </w:div>
    <w:div w:id="487597127">
      <w:bodyDiv w:val="1"/>
      <w:marLeft w:val="0"/>
      <w:marRight w:val="0"/>
      <w:marTop w:val="0"/>
      <w:marBottom w:val="0"/>
      <w:divBdr>
        <w:top w:val="none" w:sz="0" w:space="0" w:color="auto"/>
        <w:left w:val="none" w:sz="0" w:space="0" w:color="auto"/>
        <w:bottom w:val="none" w:sz="0" w:space="0" w:color="auto"/>
        <w:right w:val="none" w:sz="0" w:space="0" w:color="auto"/>
      </w:divBdr>
    </w:div>
    <w:div w:id="490605176">
      <w:bodyDiv w:val="1"/>
      <w:marLeft w:val="0"/>
      <w:marRight w:val="0"/>
      <w:marTop w:val="0"/>
      <w:marBottom w:val="0"/>
      <w:divBdr>
        <w:top w:val="none" w:sz="0" w:space="0" w:color="auto"/>
        <w:left w:val="none" w:sz="0" w:space="0" w:color="auto"/>
        <w:bottom w:val="none" w:sz="0" w:space="0" w:color="auto"/>
        <w:right w:val="none" w:sz="0" w:space="0" w:color="auto"/>
      </w:divBdr>
    </w:div>
    <w:div w:id="492335581">
      <w:bodyDiv w:val="1"/>
      <w:marLeft w:val="0"/>
      <w:marRight w:val="0"/>
      <w:marTop w:val="0"/>
      <w:marBottom w:val="0"/>
      <w:divBdr>
        <w:top w:val="none" w:sz="0" w:space="0" w:color="auto"/>
        <w:left w:val="none" w:sz="0" w:space="0" w:color="auto"/>
        <w:bottom w:val="none" w:sz="0" w:space="0" w:color="auto"/>
        <w:right w:val="none" w:sz="0" w:space="0" w:color="auto"/>
      </w:divBdr>
    </w:div>
    <w:div w:id="505095929">
      <w:bodyDiv w:val="1"/>
      <w:marLeft w:val="0"/>
      <w:marRight w:val="0"/>
      <w:marTop w:val="0"/>
      <w:marBottom w:val="0"/>
      <w:divBdr>
        <w:top w:val="none" w:sz="0" w:space="0" w:color="auto"/>
        <w:left w:val="none" w:sz="0" w:space="0" w:color="auto"/>
        <w:bottom w:val="none" w:sz="0" w:space="0" w:color="auto"/>
        <w:right w:val="none" w:sz="0" w:space="0" w:color="auto"/>
      </w:divBdr>
    </w:div>
    <w:div w:id="507982339">
      <w:bodyDiv w:val="1"/>
      <w:marLeft w:val="0"/>
      <w:marRight w:val="0"/>
      <w:marTop w:val="0"/>
      <w:marBottom w:val="0"/>
      <w:divBdr>
        <w:top w:val="none" w:sz="0" w:space="0" w:color="auto"/>
        <w:left w:val="none" w:sz="0" w:space="0" w:color="auto"/>
        <w:bottom w:val="none" w:sz="0" w:space="0" w:color="auto"/>
        <w:right w:val="none" w:sz="0" w:space="0" w:color="auto"/>
      </w:divBdr>
    </w:div>
    <w:div w:id="510753660">
      <w:bodyDiv w:val="1"/>
      <w:marLeft w:val="0"/>
      <w:marRight w:val="0"/>
      <w:marTop w:val="0"/>
      <w:marBottom w:val="0"/>
      <w:divBdr>
        <w:top w:val="none" w:sz="0" w:space="0" w:color="auto"/>
        <w:left w:val="none" w:sz="0" w:space="0" w:color="auto"/>
        <w:bottom w:val="none" w:sz="0" w:space="0" w:color="auto"/>
        <w:right w:val="none" w:sz="0" w:space="0" w:color="auto"/>
      </w:divBdr>
    </w:div>
    <w:div w:id="511796002">
      <w:bodyDiv w:val="1"/>
      <w:marLeft w:val="0"/>
      <w:marRight w:val="0"/>
      <w:marTop w:val="0"/>
      <w:marBottom w:val="0"/>
      <w:divBdr>
        <w:top w:val="none" w:sz="0" w:space="0" w:color="auto"/>
        <w:left w:val="none" w:sz="0" w:space="0" w:color="auto"/>
        <w:bottom w:val="none" w:sz="0" w:space="0" w:color="auto"/>
        <w:right w:val="none" w:sz="0" w:space="0" w:color="auto"/>
      </w:divBdr>
    </w:div>
    <w:div w:id="523713893">
      <w:bodyDiv w:val="1"/>
      <w:marLeft w:val="0"/>
      <w:marRight w:val="0"/>
      <w:marTop w:val="0"/>
      <w:marBottom w:val="0"/>
      <w:divBdr>
        <w:top w:val="none" w:sz="0" w:space="0" w:color="auto"/>
        <w:left w:val="none" w:sz="0" w:space="0" w:color="auto"/>
        <w:bottom w:val="none" w:sz="0" w:space="0" w:color="auto"/>
        <w:right w:val="none" w:sz="0" w:space="0" w:color="auto"/>
      </w:divBdr>
    </w:div>
    <w:div w:id="532688544">
      <w:bodyDiv w:val="1"/>
      <w:marLeft w:val="0"/>
      <w:marRight w:val="0"/>
      <w:marTop w:val="0"/>
      <w:marBottom w:val="0"/>
      <w:divBdr>
        <w:top w:val="none" w:sz="0" w:space="0" w:color="auto"/>
        <w:left w:val="none" w:sz="0" w:space="0" w:color="auto"/>
        <w:bottom w:val="none" w:sz="0" w:space="0" w:color="auto"/>
        <w:right w:val="none" w:sz="0" w:space="0" w:color="auto"/>
      </w:divBdr>
    </w:div>
    <w:div w:id="538737977">
      <w:bodyDiv w:val="1"/>
      <w:marLeft w:val="0"/>
      <w:marRight w:val="0"/>
      <w:marTop w:val="0"/>
      <w:marBottom w:val="0"/>
      <w:divBdr>
        <w:top w:val="none" w:sz="0" w:space="0" w:color="auto"/>
        <w:left w:val="none" w:sz="0" w:space="0" w:color="auto"/>
        <w:bottom w:val="none" w:sz="0" w:space="0" w:color="auto"/>
        <w:right w:val="none" w:sz="0" w:space="0" w:color="auto"/>
      </w:divBdr>
    </w:div>
    <w:div w:id="550070769">
      <w:bodyDiv w:val="1"/>
      <w:marLeft w:val="0"/>
      <w:marRight w:val="0"/>
      <w:marTop w:val="0"/>
      <w:marBottom w:val="0"/>
      <w:divBdr>
        <w:top w:val="none" w:sz="0" w:space="0" w:color="auto"/>
        <w:left w:val="none" w:sz="0" w:space="0" w:color="auto"/>
        <w:bottom w:val="none" w:sz="0" w:space="0" w:color="auto"/>
        <w:right w:val="none" w:sz="0" w:space="0" w:color="auto"/>
      </w:divBdr>
    </w:div>
    <w:div w:id="562373871">
      <w:bodyDiv w:val="1"/>
      <w:marLeft w:val="0"/>
      <w:marRight w:val="0"/>
      <w:marTop w:val="0"/>
      <w:marBottom w:val="0"/>
      <w:divBdr>
        <w:top w:val="none" w:sz="0" w:space="0" w:color="auto"/>
        <w:left w:val="none" w:sz="0" w:space="0" w:color="auto"/>
        <w:bottom w:val="none" w:sz="0" w:space="0" w:color="auto"/>
        <w:right w:val="none" w:sz="0" w:space="0" w:color="auto"/>
      </w:divBdr>
    </w:div>
    <w:div w:id="579677274">
      <w:bodyDiv w:val="1"/>
      <w:marLeft w:val="0"/>
      <w:marRight w:val="0"/>
      <w:marTop w:val="0"/>
      <w:marBottom w:val="0"/>
      <w:divBdr>
        <w:top w:val="none" w:sz="0" w:space="0" w:color="auto"/>
        <w:left w:val="none" w:sz="0" w:space="0" w:color="auto"/>
        <w:bottom w:val="none" w:sz="0" w:space="0" w:color="auto"/>
        <w:right w:val="none" w:sz="0" w:space="0" w:color="auto"/>
      </w:divBdr>
    </w:div>
    <w:div w:id="586809616">
      <w:bodyDiv w:val="1"/>
      <w:marLeft w:val="0"/>
      <w:marRight w:val="0"/>
      <w:marTop w:val="0"/>
      <w:marBottom w:val="0"/>
      <w:divBdr>
        <w:top w:val="none" w:sz="0" w:space="0" w:color="auto"/>
        <w:left w:val="none" w:sz="0" w:space="0" w:color="auto"/>
        <w:bottom w:val="none" w:sz="0" w:space="0" w:color="auto"/>
        <w:right w:val="none" w:sz="0" w:space="0" w:color="auto"/>
      </w:divBdr>
    </w:div>
    <w:div w:id="590815017">
      <w:bodyDiv w:val="1"/>
      <w:marLeft w:val="0"/>
      <w:marRight w:val="0"/>
      <w:marTop w:val="0"/>
      <w:marBottom w:val="0"/>
      <w:divBdr>
        <w:top w:val="none" w:sz="0" w:space="0" w:color="auto"/>
        <w:left w:val="none" w:sz="0" w:space="0" w:color="auto"/>
        <w:bottom w:val="none" w:sz="0" w:space="0" w:color="auto"/>
        <w:right w:val="none" w:sz="0" w:space="0" w:color="auto"/>
      </w:divBdr>
    </w:div>
    <w:div w:id="590969741">
      <w:bodyDiv w:val="1"/>
      <w:marLeft w:val="0"/>
      <w:marRight w:val="0"/>
      <w:marTop w:val="0"/>
      <w:marBottom w:val="0"/>
      <w:divBdr>
        <w:top w:val="none" w:sz="0" w:space="0" w:color="auto"/>
        <w:left w:val="none" w:sz="0" w:space="0" w:color="auto"/>
        <w:bottom w:val="none" w:sz="0" w:space="0" w:color="auto"/>
        <w:right w:val="none" w:sz="0" w:space="0" w:color="auto"/>
      </w:divBdr>
    </w:div>
    <w:div w:id="595134846">
      <w:bodyDiv w:val="1"/>
      <w:marLeft w:val="0"/>
      <w:marRight w:val="0"/>
      <w:marTop w:val="0"/>
      <w:marBottom w:val="0"/>
      <w:divBdr>
        <w:top w:val="none" w:sz="0" w:space="0" w:color="auto"/>
        <w:left w:val="none" w:sz="0" w:space="0" w:color="auto"/>
        <w:bottom w:val="none" w:sz="0" w:space="0" w:color="auto"/>
        <w:right w:val="none" w:sz="0" w:space="0" w:color="auto"/>
      </w:divBdr>
    </w:div>
    <w:div w:id="595329833">
      <w:bodyDiv w:val="1"/>
      <w:marLeft w:val="0"/>
      <w:marRight w:val="0"/>
      <w:marTop w:val="0"/>
      <w:marBottom w:val="0"/>
      <w:divBdr>
        <w:top w:val="none" w:sz="0" w:space="0" w:color="auto"/>
        <w:left w:val="none" w:sz="0" w:space="0" w:color="auto"/>
        <w:bottom w:val="none" w:sz="0" w:space="0" w:color="auto"/>
        <w:right w:val="none" w:sz="0" w:space="0" w:color="auto"/>
      </w:divBdr>
    </w:div>
    <w:div w:id="602692585">
      <w:bodyDiv w:val="1"/>
      <w:marLeft w:val="0"/>
      <w:marRight w:val="0"/>
      <w:marTop w:val="0"/>
      <w:marBottom w:val="0"/>
      <w:divBdr>
        <w:top w:val="none" w:sz="0" w:space="0" w:color="auto"/>
        <w:left w:val="none" w:sz="0" w:space="0" w:color="auto"/>
        <w:bottom w:val="none" w:sz="0" w:space="0" w:color="auto"/>
        <w:right w:val="none" w:sz="0" w:space="0" w:color="auto"/>
      </w:divBdr>
    </w:div>
    <w:div w:id="607929899">
      <w:bodyDiv w:val="1"/>
      <w:marLeft w:val="0"/>
      <w:marRight w:val="0"/>
      <w:marTop w:val="0"/>
      <w:marBottom w:val="0"/>
      <w:divBdr>
        <w:top w:val="none" w:sz="0" w:space="0" w:color="auto"/>
        <w:left w:val="none" w:sz="0" w:space="0" w:color="auto"/>
        <w:bottom w:val="none" w:sz="0" w:space="0" w:color="auto"/>
        <w:right w:val="none" w:sz="0" w:space="0" w:color="auto"/>
      </w:divBdr>
    </w:div>
    <w:div w:id="610547870">
      <w:bodyDiv w:val="1"/>
      <w:marLeft w:val="0"/>
      <w:marRight w:val="0"/>
      <w:marTop w:val="0"/>
      <w:marBottom w:val="0"/>
      <w:divBdr>
        <w:top w:val="none" w:sz="0" w:space="0" w:color="auto"/>
        <w:left w:val="none" w:sz="0" w:space="0" w:color="auto"/>
        <w:bottom w:val="none" w:sz="0" w:space="0" w:color="auto"/>
        <w:right w:val="none" w:sz="0" w:space="0" w:color="auto"/>
      </w:divBdr>
    </w:div>
    <w:div w:id="617109412">
      <w:bodyDiv w:val="1"/>
      <w:marLeft w:val="0"/>
      <w:marRight w:val="0"/>
      <w:marTop w:val="0"/>
      <w:marBottom w:val="0"/>
      <w:divBdr>
        <w:top w:val="none" w:sz="0" w:space="0" w:color="auto"/>
        <w:left w:val="none" w:sz="0" w:space="0" w:color="auto"/>
        <w:bottom w:val="none" w:sz="0" w:space="0" w:color="auto"/>
        <w:right w:val="none" w:sz="0" w:space="0" w:color="auto"/>
      </w:divBdr>
    </w:div>
    <w:div w:id="622081405">
      <w:bodyDiv w:val="1"/>
      <w:marLeft w:val="0"/>
      <w:marRight w:val="0"/>
      <w:marTop w:val="0"/>
      <w:marBottom w:val="0"/>
      <w:divBdr>
        <w:top w:val="none" w:sz="0" w:space="0" w:color="auto"/>
        <w:left w:val="none" w:sz="0" w:space="0" w:color="auto"/>
        <w:bottom w:val="none" w:sz="0" w:space="0" w:color="auto"/>
        <w:right w:val="none" w:sz="0" w:space="0" w:color="auto"/>
      </w:divBdr>
    </w:div>
    <w:div w:id="631446688">
      <w:bodyDiv w:val="1"/>
      <w:marLeft w:val="0"/>
      <w:marRight w:val="0"/>
      <w:marTop w:val="0"/>
      <w:marBottom w:val="0"/>
      <w:divBdr>
        <w:top w:val="none" w:sz="0" w:space="0" w:color="auto"/>
        <w:left w:val="none" w:sz="0" w:space="0" w:color="auto"/>
        <w:bottom w:val="none" w:sz="0" w:space="0" w:color="auto"/>
        <w:right w:val="none" w:sz="0" w:space="0" w:color="auto"/>
      </w:divBdr>
    </w:div>
    <w:div w:id="636032779">
      <w:bodyDiv w:val="1"/>
      <w:marLeft w:val="0"/>
      <w:marRight w:val="0"/>
      <w:marTop w:val="0"/>
      <w:marBottom w:val="0"/>
      <w:divBdr>
        <w:top w:val="none" w:sz="0" w:space="0" w:color="auto"/>
        <w:left w:val="none" w:sz="0" w:space="0" w:color="auto"/>
        <w:bottom w:val="none" w:sz="0" w:space="0" w:color="auto"/>
        <w:right w:val="none" w:sz="0" w:space="0" w:color="auto"/>
      </w:divBdr>
    </w:div>
    <w:div w:id="636373194">
      <w:bodyDiv w:val="1"/>
      <w:marLeft w:val="0"/>
      <w:marRight w:val="0"/>
      <w:marTop w:val="0"/>
      <w:marBottom w:val="0"/>
      <w:divBdr>
        <w:top w:val="none" w:sz="0" w:space="0" w:color="auto"/>
        <w:left w:val="none" w:sz="0" w:space="0" w:color="auto"/>
        <w:bottom w:val="none" w:sz="0" w:space="0" w:color="auto"/>
        <w:right w:val="none" w:sz="0" w:space="0" w:color="auto"/>
      </w:divBdr>
    </w:div>
    <w:div w:id="660357179">
      <w:bodyDiv w:val="1"/>
      <w:marLeft w:val="0"/>
      <w:marRight w:val="0"/>
      <w:marTop w:val="0"/>
      <w:marBottom w:val="0"/>
      <w:divBdr>
        <w:top w:val="none" w:sz="0" w:space="0" w:color="auto"/>
        <w:left w:val="none" w:sz="0" w:space="0" w:color="auto"/>
        <w:bottom w:val="none" w:sz="0" w:space="0" w:color="auto"/>
        <w:right w:val="none" w:sz="0" w:space="0" w:color="auto"/>
      </w:divBdr>
    </w:div>
    <w:div w:id="672075379">
      <w:bodyDiv w:val="1"/>
      <w:marLeft w:val="0"/>
      <w:marRight w:val="0"/>
      <w:marTop w:val="0"/>
      <w:marBottom w:val="0"/>
      <w:divBdr>
        <w:top w:val="none" w:sz="0" w:space="0" w:color="auto"/>
        <w:left w:val="none" w:sz="0" w:space="0" w:color="auto"/>
        <w:bottom w:val="none" w:sz="0" w:space="0" w:color="auto"/>
        <w:right w:val="none" w:sz="0" w:space="0" w:color="auto"/>
      </w:divBdr>
    </w:div>
    <w:div w:id="673842147">
      <w:bodyDiv w:val="1"/>
      <w:marLeft w:val="0"/>
      <w:marRight w:val="0"/>
      <w:marTop w:val="0"/>
      <w:marBottom w:val="0"/>
      <w:divBdr>
        <w:top w:val="none" w:sz="0" w:space="0" w:color="auto"/>
        <w:left w:val="none" w:sz="0" w:space="0" w:color="auto"/>
        <w:bottom w:val="none" w:sz="0" w:space="0" w:color="auto"/>
        <w:right w:val="none" w:sz="0" w:space="0" w:color="auto"/>
      </w:divBdr>
    </w:div>
    <w:div w:id="685866026">
      <w:bodyDiv w:val="1"/>
      <w:marLeft w:val="0"/>
      <w:marRight w:val="0"/>
      <w:marTop w:val="0"/>
      <w:marBottom w:val="0"/>
      <w:divBdr>
        <w:top w:val="none" w:sz="0" w:space="0" w:color="auto"/>
        <w:left w:val="none" w:sz="0" w:space="0" w:color="auto"/>
        <w:bottom w:val="none" w:sz="0" w:space="0" w:color="auto"/>
        <w:right w:val="none" w:sz="0" w:space="0" w:color="auto"/>
      </w:divBdr>
    </w:div>
    <w:div w:id="691421646">
      <w:bodyDiv w:val="1"/>
      <w:marLeft w:val="0"/>
      <w:marRight w:val="0"/>
      <w:marTop w:val="0"/>
      <w:marBottom w:val="0"/>
      <w:divBdr>
        <w:top w:val="none" w:sz="0" w:space="0" w:color="auto"/>
        <w:left w:val="none" w:sz="0" w:space="0" w:color="auto"/>
        <w:bottom w:val="none" w:sz="0" w:space="0" w:color="auto"/>
        <w:right w:val="none" w:sz="0" w:space="0" w:color="auto"/>
      </w:divBdr>
    </w:div>
    <w:div w:id="696589236">
      <w:bodyDiv w:val="1"/>
      <w:marLeft w:val="0"/>
      <w:marRight w:val="0"/>
      <w:marTop w:val="0"/>
      <w:marBottom w:val="0"/>
      <w:divBdr>
        <w:top w:val="none" w:sz="0" w:space="0" w:color="auto"/>
        <w:left w:val="none" w:sz="0" w:space="0" w:color="auto"/>
        <w:bottom w:val="none" w:sz="0" w:space="0" w:color="auto"/>
        <w:right w:val="none" w:sz="0" w:space="0" w:color="auto"/>
      </w:divBdr>
    </w:div>
    <w:div w:id="721907006">
      <w:bodyDiv w:val="1"/>
      <w:marLeft w:val="0"/>
      <w:marRight w:val="0"/>
      <w:marTop w:val="0"/>
      <w:marBottom w:val="0"/>
      <w:divBdr>
        <w:top w:val="none" w:sz="0" w:space="0" w:color="auto"/>
        <w:left w:val="none" w:sz="0" w:space="0" w:color="auto"/>
        <w:bottom w:val="none" w:sz="0" w:space="0" w:color="auto"/>
        <w:right w:val="none" w:sz="0" w:space="0" w:color="auto"/>
      </w:divBdr>
    </w:div>
    <w:div w:id="730425589">
      <w:bodyDiv w:val="1"/>
      <w:marLeft w:val="0"/>
      <w:marRight w:val="0"/>
      <w:marTop w:val="0"/>
      <w:marBottom w:val="0"/>
      <w:divBdr>
        <w:top w:val="none" w:sz="0" w:space="0" w:color="auto"/>
        <w:left w:val="none" w:sz="0" w:space="0" w:color="auto"/>
        <w:bottom w:val="none" w:sz="0" w:space="0" w:color="auto"/>
        <w:right w:val="none" w:sz="0" w:space="0" w:color="auto"/>
      </w:divBdr>
    </w:div>
    <w:div w:id="731120321">
      <w:bodyDiv w:val="1"/>
      <w:marLeft w:val="0"/>
      <w:marRight w:val="0"/>
      <w:marTop w:val="0"/>
      <w:marBottom w:val="0"/>
      <w:divBdr>
        <w:top w:val="none" w:sz="0" w:space="0" w:color="auto"/>
        <w:left w:val="none" w:sz="0" w:space="0" w:color="auto"/>
        <w:bottom w:val="none" w:sz="0" w:space="0" w:color="auto"/>
        <w:right w:val="none" w:sz="0" w:space="0" w:color="auto"/>
      </w:divBdr>
    </w:div>
    <w:div w:id="735935178">
      <w:bodyDiv w:val="1"/>
      <w:marLeft w:val="0"/>
      <w:marRight w:val="0"/>
      <w:marTop w:val="0"/>
      <w:marBottom w:val="0"/>
      <w:divBdr>
        <w:top w:val="none" w:sz="0" w:space="0" w:color="auto"/>
        <w:left w:val="none" w:sz="0" w:space="0" w:color="auto"/>
        <w:bottom w:val="none" w:sz="0" w:space="0" w:color="auto"/>
        <w:right w:val="none" w:sz="0" w:space="0" w:color="auto"/>
      </w:divBdr>
    </w:div>
    <w:div w:id="739254446">
      <w:bodyDiv w:val="1"/>
      <w:marLeft w:val="0"/>
      <w:marRight w:val="0"/>
      <w:marTop w:val="0"/>
      <w:marBottom w:val="0"/>
      <w:divBdr>
        <w:top w:val="none" w:sz="0" w:space="0" w:color="auto"/>
        <w:left w:val="none" w:sz="0" w:space="0" w:color="auto"/>
        <w:bottom w:val="none" w:sz="0" w:space="0" w:color="auto"/>
        <w:right w:val="none" w:sz="0" w:space="0" w:color="auto"/>
      </w:divBdr>
    </w:div>
    <w:div w:id="743137763">
      <w:bodyDiv w:val="1"/>
      <w:marLeft w:val="0"/>
      <w:marRight w:val="0"/>
      <w:marTop w:val="0"/>
      <w:marBottom w:val="0"/>
      <w:divBdr>
        <w:top w:val="none" w:sz="0" w:space="0" w:color="auto"/>
        <w:left w:val="none" w:sz="0" w:space="0" w:color="auto"/>
        <w:bottom w:val="none" w:sz="0" w:space="0" w:color="auto"/>
        <w:right w:val="none" w:sz="0" w:space="0" w:color="auto"/>
      </w:divBdr>
    </w:div>
    <w:div w:id="751124357">
      <w:bodyDiv w:val="1"/>
      <w:marLeft w:val="0"/>
      <w:marRight w:val="0"/>
      <w:marTop w:val="0"/>
      <w:marBottom w:val="0"/>
      <w:divBdr>
        <w:top w:val="none" w:sz="0" w:space="0" w:color="auto"/>
        <w:left w:val="none" w:sz="0" w:space="0" w:color="auto"/>
        <w:bottom w:val="none" w:sz="0" w:space="0" w:color="auto"/>
        <w:right w:val="none" w:sz="0" w:space="0" w:color="auto"/>
      </w:divBdr>
    </w:div>
    <w:div w:id="752436085">
      <w:bodyDiv w:val="1"/>
      <w:marLeft w:val="0"/>
      <w:marRight w:val="0"/>
      <w:marTop w:val="0"/>
      <w:marBottom w:val="0"/>
      <w:divBdr>
        <w:top w:val="none" w:sz="0" w:space="0" w:color="auto"/>
        <w:left w:val="none" w:sz="0" w:space="0" w:color="auto"/>
        <w:bottom w:val="none" w:sz="0" w:space="0" w:color="auto"/>
        <w:right w:val="none" w:sz="0" w:space="0" w:color="auto"/>
      </w:divBdr>
    </w:div>
    <w:div w:id="754782366">
      <w:bodyDiv w:val="1"/>
      <w:marLeft w:val="0"/>
      <w:marRight w:val="0"/>
      <w:marTop w:val="0"/>
      <w:marBottom w:val="0"/>
      <w:divBdr>
        <w:top w:val="none" w:sz="0" w:space="0" w:color="auto"/>
        <w:left w:val="none" w:sz="0" w:space="0" w:color="auto"/>
        <w:bottom w:val="none" w:sz="0" w:space="0" w:color="auto"/>
        <w:right w:val="none" w:sz="0" w:space="0" w:color="auto"/>
      </w:divBdr>
      <w:divsChild>
        <w:div w:id="1454790301">
          <w:marLeft w:val="0"/>
          <w:marRight w:val="0"/>
          <w:marTop w:val="0"/>
          <w:marBottom w:val="0"/>
          <w:divBdr>
            <w:top w:val="none" w:sz="0" w:space="0" w:color="auto"/>
            <w:left w:val="none" w:sz="0" w:space="0" w:color="auto"/>
            <w:bottom w:val="none" w:sz="0" w:space="0" w:color="auto"/>
            <w:right w:val="none" w:sz="0" w:space="0" w:color="auto"/>
          </w:divBdr>
        </w:div>
        <w:div w:id="1501658802">
          <w:marLeft w:val="0"/>
          <w:marRight w:val="0"/>
          <w:marTop w:val="0"/>
          <w:marBottom w:val="0"/>
          <w:divBdr>
            <w:top w:val="none" w:sz="0" w:space="0" w:color="auto"/>
            <w:left w:val="none" w:sz="0" w:space="0" w:color="auto"/>
            <w:bottom w:val="none" w:sz="0" w:space="0" w:color="auto"/>
            <w:right w:val="none" w:sz="0" w:space="0" w:color="auto"/>
          </w:divBdr>
        </w:div>
        <w:div w:id="1949045310">
          <w:marLeft w:val="0"/>
          <w:marRight w:val="0"/>
          <w:marTop w:val="0"/>
          <w:marBottom w:val="0"/>
          <w:divBdr>
            <w:top w:val="none" w:sz="0" w:space="0" w:color="auto"/>
            <w:left w:val="none" w:sz="0" w:space="0" w:color="auto"/>
            <w:bottom w:val="none" w:sz="0" w:space="0" w:color="auto"/>
            <w:right w:val="none" w:sz="0" w:space="0" w:color="auto"/>
          </w:divBdr>
        </w:div>
        <w:div w:id="1987395888">
          <w:marLeft w:val="0"/>
          <w:marRight w:val="0"/>
          <w:marTop w:val="0"/>
          <w:marBottom w:val="0"/>
          <w:divBdr>
            <w:top w:val="none" w:sz="0" w:space="0" w:color="auto"/>
            <w:left w:val="none" w:sz="0" w:space="0" w:color="auto"/>
            <w:bottom w:val="none" w:sz="0" w:space="0" w:color="auto"/>
            <w:right w:val="none" w:sz="0" w:space="0" w:color="auto"/>
          </w:divBdr>
        </w:div>
      </w:divsChild>
    </w:div>
    <w:div w:id="773329181">
      <w:bodyDiv w:val="1"/>
      <w:marLeft w:val="0"/>
      <w:marRight w:val="0"/>
      <w:marTop w:val="0"/>
      <w:marBottom w:val="0"/>
      <w:divBdr>
        <w:top w:val="none" w:sz="0" w:space="0" w:color="auto"/>
        <w:left w:val="none" w:sz="0" w:space="0" w:color="auto"/>
        <w:bottom w:val="none" w:sz="0" w:space="0" w:color="auto"/>
        <w:right w:val="none" w:sz="0" w:space="0" w:color="auto"/>
      </w:divBdr>
    </w:div>
    <w:div w:id="778140086">
      <w:bodyDiv w:val="1"/>
      <w:marLeft w:val="0"/>
      <w:marRight w:val="0"/>
      <w:marTop w:val="0"/>
      <w:marBottom w:val="0"/>
      <w:divBdr>
        <w:top w:val="none" w:sz="0" w:space="0" w:color="auto"/>
        <w:left w:val="none" w:sz="0" w:space="0" w:color="auto"/>
        <w:bottom w:val="none" w:sz="0" w:space="0" w:color="auto"/>
        <w:right w:val="none" w:sz="0" w:space="0" w:color="auto"/>
      </w:divBdr>
    </w:div>
    <w:div w:id="779639517">
      <w:bodyDiv w:val="1"/>
      <w:marLeft w:val="0"/>
      <w:marRight w:val="0"/>
      <w:marTop w:val="0"/>
      <w:marBottom w:val="0"/>
      <w:divBdr>
        <w:top w:val="none" w:sz="0" w:space="0" w:color="auto"/>
        <w:left w:val="none" w:sz="0" w:space="0" w:color="auto"/>
        <w:bottom w:val="none" w:sz="0" w:space="0" w:color="auto"/>
        <w:right w:val="none" w:sz="0" w:space="0" w:color="auto"/>
      </w:divBdr>
    </w:div>
    <w:div w:id="786120689">
      <w:bodyDiv w:val="1"/>
      <w:marLeft w:val="0"/>
      <w:marRight w:val="0"/>
      <w:marTop w:val="0"/>
      <w:marBottom w:val="0"/>
      <w:divBdr>
        <w:top w:val="none" w:sz="0" w:space="0" w:color="auto"/>
        <w:left w:val="none" w:sz="0" w:space="0" w:color="auto"/>
        <w:bottom w:val="none" w:sz="0" w:space="0" w:color="auto"/>
        <w:right w:val="none" w:sz="0" w:space="0" w:color="auto"/>
      </w:divBdr>
    </w:div>
    <w:div w:id="788858059">
      <w:bodyDiv w:val="1"/>
      <w:marLeft w:val="0"/>
      <w:marRight w:val="0"/>
      <w:marTop w:val="0"/>
      <w:marBottom w:val="0"/>
      <w:divBdr>
        <w:top w:val="none" w:sz="0" w:space="0" w:color="auto"/>
        <w:left w:val="none" w:sz="0" w:space="0" w:color="auto"/>
        <w:bottom w:val="none" w:sz="0" w:space="0" w:color="auto"/>
        <w:right w:val="none" w:sz="0" w:space="0" w:color="auto"/>
      </w:divBdr>
    </w:div>
    <w:div w:id="802312774">
      <w:bodyDiv w:val="1"/>
      <w:marLeft w:val="0"/>
      <w:marRight w:val="0"/>
      <w:marTop w:val="0"/>
      <w:marBottom w:val="0"/>
      <w:divBdr>
        <w:top w:val="none" w:sz="0" w:space="0" w:color="auto"/>
        <w:left w:val="none" w:sz="0" w:space="0" w:color="auto"/>
        <w:bottom w:val="none" w:sz="0" w:space="0" w:color="auto"/>
        <w:right w:val="none" w:sz="0" w:space="0" w:color="auto"/>
      </w:divBdr>
    </w:div>
    <w:div w:id="807821173">
      <w:bodyDiv w:val="1"/>
      <w:marLeft w:val="0"/>
      <w:marRight w:val="0"/>
      <w:marTop w:val="0"/>
      <w:marBottom w:val="0"/>
      <w:divBdr>
        <w:top w:val="none" w:sz="0" w:space="0" w:color="auto"/>
        <w:left w:val="none" w:sz="0" w:space="0" w:color="auto"/>
        <w:bottom w:val="none" w:sz="0" w:space="0" w:color="auto"/>
        <w:right w:val="none" w:sz="0" w:space="0" w:color="auto"/>
      </w:divBdr>
    </w:div>
    <w:div w:id="825626380">
      <w:bodyDiv w:val="1"/>
      <w:marLeft w:val="0"/>
      <w:marRight w:val="0"/>
      <w:marTop w:val="0"/>
      <w:marBottom w:val="0"/>
      <w:divBdr>
        <w:top w:val="none" w:sz="0" w:space="0" w:color="auto"/>
        <w:left w:val="none" w:sz="0" w:space="0" w:color="auto"/>
        <w:bottom w:val="none" w:sz="0" w:space="0" w:color="auto"/>
        <w:right w:val="none" w:sz="0" w:space="0" w:color="auto"/>
      </w:divBdr>
    </w:div>
    <w:div w:id="838228818">
      <w:bodyDiv w:val="1"/>
      <w:marLeft w:val="0"/>
      <w:marRight w:val="0"/>
      <w:marTop w:val="0"/>
      <w:marBottom w:val="0"/>
      <w:divBdr>
        <w:top w:val="none" w:sz="0" w:space="0" w:color="auto"/>
        <w:left w:val="none" w:sz="0" w:space="0" w:color="auto"/>
        <w:bottom w:val="none" w:sz="0" w:space="0" w:color="auto"/>
        <w:right w:val="none" w:sz="0" w:space="0" w:color="auto"/>
      </w:divBdr>
    </w:div>
    <w:div w:id="843280525">
      <w:bodyDiv w:val="1"/>
      <w:marLeft w:val="0"/>
      <w:marRight w:val="0"/>
      <w:marTop w:val="0"/>
      <w:marBottom w:val="0"/>
      <w:divBdr>
        <w:top w:val="none" w:sz="0" w:space="0" w:color="auto"/>
        <w:left w:val="none" w:sz="0" w:space="0" w:color="auto"/>
        <w:bottom w:val="none" w:sz="0" w:space="0" w:color="auto"/>
        <w:right w:val="none" w:sz="0" w:space="0" w:color="auto"/>
      </w:divBdr>
    </w:div>
    <w:div w:id="846791597">
      <w:bodyDiv w:val="1"/>
      <w:marLeft w:val="0"/>
      <w:marRight w:val="0"/>
      <w:marTop w:val="0"/>
      <w:marBottom w:val="0"/>
      <w:divBdr>
        <w:top w:val="none" w:sz="0" w:space="0" w:color="auto"/>
        <w:left w:val="none" w:sz="0" w:space="0" w:color="auto"/>
        <w:bottom w:val="none" w:sz="0" w:space="0" w:color="auto"/>
        <w:right w:val="none" w:sz="0" w:space="0" w:color="auto"/>
      </w:divBdr>
    </w:div>
    <w:div w:id="848329639">
      <w:bodyDiv w:val="1"/>
      <w:marLeft w:val="0"/>
      <w:marRight w:val="0"/>
      <w:marTop w:val="0"/>
      <w:marBottom w:val="0"/>
      <w:divBdr>
        <w:top w:val="none" w:sz="0" w:space="0" w:color="auto"/>
        <w:left w:val="none" w:sz="0" w:space="0" w:color="auto"/>
        <w:bottom w:val="none" w:sz="0" w:space="0" w:color="auto"/>
        <w:right w:val="none" w:sz="0" w:space="0" w:color="auto"/>
      </w:divBdr>
    </w:div>
    <w:div w:id="850296673">
      <w:bodyDiv w:val="1"/>
      <w:marLeft w:val="0"/>
      <w:marRight w:val="0"/>
      <w:marTop w:val="0"/>
      <w:marBottom w:val="0"/>
      <w:divBdr>
        <w:top w:val="none" w:sz="0" w:space="0" w:color="auto"/>
        <w:left w:val="none" w:sz="0" w:space="0" w:color="auto"/>
        <w:bottom w:val="none" w:sz="0" w:space="0" w:color="auto"/>
        <w:right w:val="none" w:sz="0" w:space="0" w:color="auto"/>
      </w:divBdr>
    </w:div>
    <w:div w:id="861239572">
      <w:bodyDiv w:val="1"/>
      <w:marLeft w:val="0"/>
      <w:marRight w:val="0"/>
      <w:marTop w:val="0"/>
      <w:marBottom w:val="0"/>
      <w:divBdr>
        <w:top w:val="none" w:sz="0" w:space="0" w:color="auto"/>
        <w:left w:val="none" w:sz="0" w:space="0" w:color="auto"/>
        <w:bottom w:val="none" w:sz="0" w:space="0" w:color="auto"/>
        <w:right w:val="none" w:sz="0" w:space="0" w:color="auto"/>
      </w:divBdr>
    </w:div>
    <w:div w:id="866795134">
      <w:bodyDiv w:val="1"/>
      <w:marLeft w:val="0"/>
      <w:marRight w:val="0"/>
      <w:marTop w:val="0"/>
      <w:marBottom w:val="0"/>
      <w:divBdr>
        <w:top w:val="none" w:sz="0" w:space="0" w:color="auto"/>
        <w:left w:val="none" w:sz="0" w:space="0" w:color="auto"/>
        <w:bottom w:val="none" w:sz="0" w:space="0" w:color="auto"/>
        <w:right w:val="none" w:sz="0" w:space="0" w:color="auto"/>
      </w:divBdr>
    </w:div>
    <w:div w:id="870648882">
      <w:bodyDiv w:val="1"/>
      <w:marLeft w:val="0"/>
      <w:marRight w:val="0"/>
      <w:marTop w:val="0"/>
      <w:marBottom w:val="0"/>
      <w:divBdr>
        <w:top w:val="none" w:sz="0" w:space="0" w:color="auto"/>
        <w:left w:val="none" w:sz="0" w:space="0" w:color="auto"/>
        <w:bottom w:val="none" w:sz="0" w:space="0" w:color="auto"/>
        <w:right w:val="none" w:sz="0" w:space="0" w:color="auto"/>
      </w:divBdr>
    </w:div>
    <w:div w:id="871112330">
      <w:bodyDiv w:val="1"/>
      <w:marLeft w:val="0"/>
      <w:marRight w:val="0"/>
      <w:marTop w:val="0"/>
      <w:marBottom w:val="0"/>
      <w:divBdr>
        <w:top w:val="none" w:sz="0" w:space="0" w:color="auto"/>
        <w:left w:val="none" w:sz="0" w:space="0" w:color="auto"/>
        <w:bottom w:val="none" w:sz="0" w:space="0" w:color="auto"/>
        <w:right w:val="none" w:sz="0" w:space="0" w:color="auto"/>
      </w:divBdr>
    </w:div>
    <w:div w:id="872305854">
      <w:bodyDiv w:val="1"/>
      <w:marLeft w:val="0"/>
      <w:marRight w:val="0"/>
      <w:marTop w:val="0"/>
      <w:marBottom w:val="0"/>
      <w:divBdr>
        <w:top w:val="none" w:sz="0" w:space="0" w:color="auto"/>
        <w:left w:val="none" w:sz="0" w:space="0" w:color="auto"/>
        <w:bottom w:val="none" w:sz="0" w:space="0" w:color="auto"/>
        <w:right w:val="none" w:sz="0" w:space="0" w:color="auto"/>
      </w:divBdr>
    </w:div>
    <w:div w:id="876309796">
      <w:bodyDiv w:val="1"/>
      <w:marLeft w:val="0"/>
      <w:marRight w:val="0"/>
      <w:marTop w:val="0"/>
      <w:marBottom w:val="0"/>
      <w:divBdr>
        <w:top w:val="none" w:sz="0" w:space="0" w:color="auto"/>
        <w:left w:val="none" w:sz="0" w:space="0" w:color="auto"/>
        <w:bottom w:val="none" w:sz="0" w:space="0" w:color="auto"/>
        <w:right w:val="none" w:sz="0" w:space="0" w:color="auto"/>
      </w:divBdr>
    </w:div>
    <w:div w:id="894199832">
      <w:bodyDiv w:val="1"/>
      <w:marLeft w:val="0"/>
      <w:marRight w:val="0"/>
      <w:marTop w:val="0"/>
      <w:marBottom w:val="0"/>
      <w:divBdr>
        <w:top w:val="none" w:sz="0" w:space="0" w:color="auto"/>
        <w:left w:val="none" w:sz="0" w:space="0" w:color="auto"/>
        <w:bottom w:val="none" w:sz="0" w:space="0" w:color="auto"/>
        <w:right w:val="none" w:sz="0" w:space="0" w:color="auto"/>
      </w:divBdr>
    </w:div>
    <w:div w:id="903956019">
      <w:bodyDiv w:val="1"/>
      <w:marLeft w:val="0"/>
      <w:marRight w:val="0"/>
      <w:marTop w:val="0"/>
      <w:marBottom w:val="0"/>
      <w:divBdr>
        <w:top w:val="none" w:sz="0" w:space="0" w:color="auto"/>
        <w:left w:val="none" w:sz="0" w:space="0" w:color="auto"/>
        <w:bottom w:val="none" w:sz="0" w:space="0" w:color="auto"/>
        <w:right w:val="none" w:sz="0" w:space="0" w:color="auto"/>
      </w:divBdr>
    </w:div>
    <w:div w:id="906720398">
      <w:bodyDiv w:val="1"/>
      <w:marLeft w:val="0"/>
      <w:marRight w:val="0"/>
      <w:marTop w:val="0"/>
      <w:marBottom w:val="0"/>
      <w:divBdr>
        <w:top w:val="none" w:sz="0" w:space="0" w:color="auto"/>
        <w:left w:val="none" w:sz="0" w:space="0" w:color="auto"/>
        <w:bottom w:val="none" w:sz="0" w:space="0" w:color="auto"/>
        <w:right w:val="none" w:sz="0" w:space="0" w:color="auto"/>
      </w:divBdr>
    </w:div>
    <w:div w:id="918710637">
      <w:bodyDiv w:val="1"/>
      <w:marLeft w:val="0"/>
      <w:marRight w:val="0"/>
      <w:marTop w:val="0"/>
      <w:marBottom w:val="0"/>
      <w:divBdr>
        <w:top w:val="none" w:sz="0" w:space="0" w:color="auto"/>
        <w:left w:val="none" w:sz="0" w:space="0" w:color="auto"/>
        <w:bottom w:val="none" w:sz="0" w:space="0" w:color="auto"/>
        <w:right w:val="none" w:sz="0" w:space="0" w:color="auto"/>
      </w:divBdr>
    </w:div>
    <w:div w:id="932588333">
      <w:bodyDiv w:val="1"/>
      <w:marLeft w:val="0"/>
      <w:marRight w:val="0"/>
      <w:marTop w:val="0"/>
      <w:marBottom w:val="0"/>
      <w:divBdr>
        <w:top w:val="none" w:sz="0" w:space="0" w:color="auto"/>
        <w:left w:val="none" w:sz="0" w:space="0" w:color="auto"/>
        <w:bottom w:val="none" w:sz="0" w:space="0" w:color="auto"/>
        <w:right w:val="none" w:sz="0" w:space="0" w:color="auto"/>
      </w:divBdr>
    </w:div>
    <w:div w:id="933703891">
      <w:bodyDiv w:val="1"/>
      <w:marLeft w:val="0"/>
      <w:marRight w:val="0"/>
      <w:marTop w:val="0"/>
      <w:marBottom w:val="0"/>
      <w:divBdr>
        <w:top w:val="none" w:sz="0" w:space="0" w:color="auto"/>
        <w:left w:val="none" w:sz="0" w:space="0" w:color="auto"/>
        <w:bottom w:val="none" w:sz="0" w:space="0" w:color="auto"/>
        <w:right w:val="none" w:sz="0" w:space="0" w:color="auto"/>
      </w:divBdr>
    </w:div>
    <w:div w:id="945885518">
      <w:bodyDiv w:val="1"/>
      <w:marLeft w:val="0"/>
      <w:marRight w:val="0"/>
      <w:marTop w:val="0"/>
      <w:marBottom w:val="0"/>
      <w:divBdr>
        <w:top w:val="none" w:sz="0" w:space="0" w:color="auto"/>
        <w:left w:val="none" w:sz="0" w:space="0" w:color="auto"/>
        <w:bottom w:val="none" w:sz="0" w:space="0" w:color="auto"/>
        <w:right w:val="none" w:sz="0" w:space="0" w:color="auto"/>
      </w:divBdr>
    </w:div>
    <w:div w:id="964625639">
      <w:bodyDiv w:val="1"/>
      <w:marLeft w:val="0"/>
      <w:marRight w:val="0"/>
      <w:marTop w:val="0"/>
      <w:marBottom w:val="0"/>
      <w:divBdr>
        <w:top w:val="none" w:sz="0" w:space="0" w:color="auto"/>
        <w:left w:val="none" w:sz="0" w:space="0" w:color="auto"/>
        <w:bottom w:val="none" w:sz="0" w:space="0" w:color="auto"/>
        <w:right w:val="none" w:sz="0" w:space="0" w:color="auto"/>
      </w:divBdr>
    </w:div>
    <w:div w:id="976105487">
      <w:bodyDiv w:val="1"/>
      <w:marLeft w:val="0"/>
      <w:marRight w:val="0"/>
      <w:marTop w:val="0"/>
      <w:marBottom w:val="0"/>
      <w:divBdr>
        <w:top w:val="none" w:sz="0" w:space="0" w:color="auto"/>
        <w:left w:val="none" w:sz="0" w:space="0" w:color="auto"/>
        <w:bottom w:val="none" w:sz="0" w:space="0" w:color="auto"/>
        <w:right w:val="none" w:sz="0" w:space="0" w:color="auto"/>
      </w:divBdr>
    </w:div>
    <w:div w:id="988365420">
      <w:bodyDiv w:val="1"/>
      <w:marLeft w:val="0"/>
      <w:marRight w:val="0"/>
      <w:marTop w:val="0"/>
      <w:marBottom w:val="0"/>
      <w:divBdr>
        <w:top w:val="none" w:sz="0" w:space="0" w:color="auto"/>
        <w:left w:val="none" w:sz="0" w:space="0" w:color="auto"/>
        <w:bottom w:val="none" w:sz="0" w:space="0" w:color="auto"/>
        <w:right w:val="none" w:sz="0" w:space="0" w:color="auto"/>
      </w:divBdr>
    </w:div>
    <w:div w:id="991907769">
      <w:bodyDiv w:val="1"/>
      <w:marLeft w:val="0"/>
      <w:marRight w:val="0"/>
      <w:marTop w:val="0"/>
      <w:marBottom w:val="0"/>
      <w:divBdr>
        <w:top w:val="none" w:sz="0" w:space="0" w:color="auto"/>
        <w:left w:val="none" w:sz="0" w:space="0" w:color="auto"/>
        <w:bottom w:val="none" w:sz="0" w:space="0" w:color="auto"/>
        <w:right w:val="none" w:sz="0" w:space="0" w:color="auto"/>
      </w:divBdr>
    </w:div>
    <w:div w:id="1010566700">
      <w:bodyDiv w:val="1"/>
      <w:marLeft w:val="0"/>
      <w:marRight w:val="0"/>
      <w:marTop w:val="0"/>
      <w:marBottom w:val="0"/>
      <w:divBdr>
        <w:top w:val="none" w:sz="0" w:space="0" w:color="auto"/>
        <w:left w:val="none" w:sz="0" w:space="0" w:color="auto"/>
        <w:bottom w:val="none" w:sz="0" w:space="0" w:color="auto"/>
        <w:right w:val="none" w:sz="0" w:space="0" w:color="auto"/>
      </w:divBdr>
    </w:div>
    <w:div w:id="1010910902">
      <w:bodyDiv w:val="1"/>
      <w:marLeft w:val="0"/>
      <w:marRight w:val="0"/>
      <w:marTop w:val="0"/>
      <w:marBottom w:val="0"/>
      <w:divBdr>
        <w:top w:val="none" w:sz="0" w:space="0" w:color="auto"/>
        <w:left w:val="none" w:sz="0" w:space="0" w:color="auto"/>
        <w:bottom w:val="none" w:sz="0" w:space="0" w:color="auto"/>
        <w:right w:val="none" w:sz="0" w:space="0" w:color="auto"/>
      </w:divBdr>
    </w:div>
    <w:div w:id="1011567363">
      <w:bodyDiv w:val="1"/>
      <w:marLeft w:val="0"/>
      <w:marRight w:val="0"/>
      <w:marTop w:val="0"/>
      <w:marBottom w:val="0"/>
      <w:divBdr>
        <w:top w:val="none" w:sz="0" w:space="0" w:color="auto"/>
        <w:left w:val="none" w:sz="0" w:space="0" w:color="auto"/>
        <w:bottom w:val="none" w:sz="0" w:space="0" w:color="auto"/>
        <w:right w:val="none" w:sz="0" w:space="0" w:color="auto"/>
      </w:divBdr>
    </w:div>
    <w:div w:id="1013343294">
      <w:bodyDiv w:val="1"/>
      <w:marLeft w:val="0"/>
      <w:marRight w:val="0"/>
      <w:marTop w:val="0"/>
      <w:marBottom w:val="0"/>
      <w:divBdr>
        <w:top w:val="none" w:sz="0" w:space="0" w:color="auto"/>
        <w:left w:val="none" w:sz="0" w:space="0" w:color="auto"/>
        <w:bottom w:val="none" w:sz="0" w:space="0" w:color="auto"/>
        <w:right w:val="none" w:sz="0" w:space="0" w:color="auto"/>
      </w:divBdr>
    </w:div>
    <w:div w:id="1025789250">
      <w:bodyDiv w:val="1"/>
      <w:marLeft w:val="0"/>
      <w:marRight w:val="0"/>
      <w:marTop w:val="0"/>
      <w:marBottom w:val="0"/>
      <w:divBdr>
        <w:top w:val="none" w:sz="0" w:space="0" w:color="auto"/>
        <w:left w:val="none" w:sz="0" w:space="0" w:color="auto"/>
        <w:bottom w:val="none" w:sz="0" w:space="0" w:color="auto"/>
        <w:right w:val="none" w:sz="0" w:space="0" w:color="auto"/>
      </w:divBdr>
    </w:div>
    <w:div w:id="1027411745">
      <w:bodyDiv w:val="1"/>
      <w:marLeft w:val="0"/>
      <w:marRight w:val="0"/>
      <w:marTop w:val="0"/>
      <w:marBottom w:val="0"/>
      <w:divBdr>
        <w:top w:val="none" w:sz="0" w:space="0" w:color="auto"/>
        <w:left w:val="none" w:sz="0" w:space="0" w:color="auto"/>
        <w:bottom w:val="none" w:sz="0" w:space="0" w:color="auto"/>
        <w:right w:val="none" w:sz="0" w:space="0" w:color="auto"/>
      </w:divBdr>
    </w:div>
    <w:div w:id="1032656782">
      <w:bodyDiv w:val="1"/>
      <w:marLeft w:val="0"/>
      <w:marRight w:val="0"/>
      <w:marTop w:val="0"/>
      <w:marBottom w:val="0"/>
      <w:divBdr>
        <w:top w:val="none" w:sz="0" w:space="0" w:color="auto"/>
        <w:left w:val="none" w:sz="0" w:space="0" w:color="auto"/>
        <w:bottom w:val="none" w:sz="0" w:space="0" w:color="auto"/>
        <w:right w:val="none" w:sz="0" w:space="0" w:color="auto"/>
      </w:divBdr>
    </w:div>
    <w:div w:id="1037199326">
      <w:bodyDiv w:val="1"/>
      <w:marLeft w:val="0"/>
      <w:marRight w:val="0"/>
      <w:marTop w:val="0"/>
      <w:marBottom w:val="0"/>
      <w:divBdr>
        <w:top w:val="none" w:sz="0" w:space="0" w:color="auto"/>
        <w:left w:val="none" w:sz="0" w:space="0" w:color="auto"/>
        <w:bottom w:val="none" w:sz="0" w:space="0" w:color="auto"/>
        <w:right w:val="none" w:sz="0" w:space="0" w:color="auto"/>
      </w:divBdr>
    </w:div>
    <w:div w:id="1046106614">
      <w:bodyDiv w:val="1"/>
      <w:marLeft w:val="0"/>
      <w:marRight w:val="0"/>
      <w:marTop w:val="0"/>
      <w:marBottom w:val="0"/>
      <w:divBdr>
        <w:top w:val="none" w:sz="0" w:space="0" w:color="auto"/>
        <w:left w:val="none" w:sz="0" w:space="0" w:color="auto"/>
        <w:bottom w:val="none" w:sz="0" w:space="0" w:color="auto"/>
        <w:right w:val="none" w:sz="0" w:space="0" w:color="auto"/>
      </w:divBdr>
    </w:div>
    <w:div w:id="1055735162">
      <w:bodyDiv w:val="1"/>
      <w:marLeft w:val="0"/>
      <w:marRight w:val="0"/>
      <w:marTop w:val="0"/>
      <w:marBottom w:val="0"/>
      <w:divBdr>
        <w:top w:val="none" w:sz="0" w:space="0" w:color="auto"/>
        <w:left w:val="none" w:sz="0" w:space="0" w:color="auto"/>
        <w:bottom w:val="none" w:sz="0" w:space="0" w:color="auto"/>
        <w:right w:val="none" w:sz="0" w:space="0" w:color="auto"/>
      </w:divBdr>
    </w:div>
    <w:div w:id="1068578272">
      <w:bodyDiv w:val="1"/>
      <w:marLeft w:val="0"/>
      <w:marRight w:val="0"/>
      <w:marTop w:val="0"/>
      <w:marBottom w:val="0"/>
      <w:divBdr>
        <w:top w:val="none" w:sz="0" w:space="0" w:color="auto"/>
        <w:left w:val="none" w:sz="0" w:space="0" w:color="auto"/>
        <w:bottom w:val="none" w:sz="0" w:space="0" w:color="auto"/>
        <w:right w:val="none" w:sz="0" w:space="0" w:color="auto"/>
      </w:divBdr>
    </w:div>
    <w:div w:id="1070690300">
      <w:bodyDiv w:val="1"/>
      <w:marLeft w:val="0"/>
      <w:marRight w:val="0"/>
      <w:marTop w:val="0"/>
      <w:marBottom w:val="0"/>
      <w:divBdr>
        <w:top w:val="none" w:sz="0" w:space="0" w:color="auto"/>
        <w:left w:val="none" w:sz="0" w:space="0" w:color="auto"/>
        <w:bottom w:val="none" w:sz="0" w:space="0" w:color="auto"/>
        <w:right w:val="none" w:sz="0" w:space="0" w:color="auto"/>
      </w:divBdr>
    </w:div>
    <w:div w:id="1075512034">
      <w:bodyDiv w:val="1"/>
      <w:marLeft w:val="0"/>
      <w:marRight w:val="0"/>
      <w:marTop w:val="0"/>
      <w:marBottom w:val="0"/>
      <w:divBdr>
        <w:top w:val="none" w:sz="0" w:space="0" w:color="auto"/>
        <w:left w:val="none" w:sz="0" w:space="0" w:color="auto"/>
        <w:bottom w:val="none" w:sz="0" w:space="0" w:color="auto"/>
        <w:right w:val="none" w:sz="0" w:space="0" w:color="auto"/>
      </w:divBdr>
    </w:div>
    <w:div w:id="1078402857">
      <w:bodyDiv w:val="1"/>
      <w:marLeft w:val="0"/>
      <w:marRight w:val="0"/>
      <w:marTop w:val="0"/>
      <w:marBottom w:val="0"/>
      <w:divBdr>
        <w:top w:val="none" w:sz="0" w:space="0" w:color="auto"/>
        <w:left w:val="none" w:sz="0" w:space="0" w:color="auto"/>
        <w:bottom w:val="none" w:sz="0" w:space="0" w:color="auto"/>
        <w:right w:val="none" w:sz="0" w:space="0" w:color="auto"/>
      </w:divBdr>
    </w:div>
    <w:div w:id="1083140088">
      <w:bodyDiv w:val="1"/>
      <w:marLeft w:val="0"/>
      <w:marRight w:val="0"/>
      <w:marTop w:val="0"/>
      <w:marBottom w:val="0"/>
      <w:divBdr>
        <w:top w:val="none" w:sz="0" w:space="0" w:color="auto"/>
        <w:left w:val="none" w:sz="0" w:space="0" w:color="auto"/>
        <w:bottom w:val="none" w:sz="0" w:space="0" w:color="auto"/>
        <w:right w:val="none" w:sz="0" w:space="0" w:color="auto"/>
      </w:divBdr>
    </w:div>
    <w:div w:id="1096287049">
      <w:bodyDiv w:val="1"/>
      <w:marLeft w:val="0"/>
      <w:marRight w:val="0"/>
      <w:marTop w:val="0"/>
      <w:marBottom w:val="0"/>
      <w:divBdr>
        <w:top w:val="none" w:sz="0" w:space="0" w:color="auto"/>
        <w:left w:val="none" w:sz="0" w:space="0" w:color="auto"/>
        <w:bottom w:val="none" w:sz="0" w:space="0" w:color="auto"/>
        <w:right w:val="none" w:sz="0" w:space="0" w:color="auto"/>
      </w:divBdr>
    </w:div>
    <w:div w:id="1105661881">
      <w:bodyDiv w:val="1"/>
      <w:marLeft w:val="0"/>
      <w:marRight w:val="0"/>
      <w:marTop w:val="0"/>
      <w:marBottom w:val="0"/>
      <w:divBdr>
        <w:top w:val="none" w:sz="0" w:space="0" w:color="auto"/>
        <w:left w:val="none" w:sz="0" w:space="0" w:color="auto"/>
        <w:bottom w:val="none" w:sz="0" w:space="0" w:color="auto"/>
        <w:right w:val="none" w:sz="0" w:space="0" w:color="auto"/>
      </w:divBdr>
    </w:div>
    <w:div w:id="1122262737">
      <w:bodyDiv w:val="1"/>
      <w:marLeft w:val="0"/>
      <w:marRight w:val="0"/>
      <w:marTop w:val="0"/>
      <w:marBottom w:val="0"/>
      <w:divBdr>
        <w:top w:val="none" w:sz="0" w:space="0" w:color="auto"/>
        <w:left w:val="none" w:sz="0" w:space="0" w:color="auto"/>
        <w:bottom w:val="none" w:sz="0" w:space="0" w:color="auto"/>
        <w:right w:val="none" w:sz="0" w:space="0" w:color="auto"/>
      </w:divBdr>
    </w:div>
    <w:div w:id="1125855101">
      <w:bodyDiv w:val="1"/>
      <w:marLeft w:val="0"/>
      <w:marRight w:val="0"/>
      <w:marTop w:val="0"/>
      <w:marBottom w:val="0"/>
      <w:divBdr>
        <w:top w:val="none" w:sz="0" w:space="0" w:color="auto"/>
        <w:left w:val="none" w:sz="0" w:space="0" w:color="auto"/>
        <w:bottom w:val="none" w:sz="0" w:space="0" w:color="auto"/>
        <w:right w:val="none" w:sz="0" w:space="0" w:color="auto"/>
      </w:divBdr>
    </w:div>
    <w:div w:id="1133670839">
      <w:bodyDiv w:val="1"/>
      <w:marLeft w:val="0"/>
      <w:marRight w:val="0"/>
      <w:marTop w:val="0"/>
      <w:marBottom w:val="0"/>
      <w:divBdr>
        <w:top w:val="none" w:sz="0" w:space="0" w:color="auto"/>
        <w:left w:val="none" w:sz="0" w:space="0" w:color="auto"/>
        <w:bottom w:val="none" w:sz="0" w:space="0" w:color="auto"/>
        <w:right w:val="none" w:sz="0" w:space="0" w:color="auto"/>
      </w:divBdr>
    </w:div>
    <w:div w:id="1134175875">
      <w:bodyDiv w:val="1"/>
      <w:marLeft w:val="0"/>
      <w:marRight w:val="0"/>
      <w:marTop w:val="0"/>
      <w:marBottom w:val="0"/>
      <w:divBdr>
        <w:top w:val="none" w:sz="0" w:space="0" w:color="auto"/>
        <w:left w:val="none" w:sz="0" w:space="0" w:color="auto"/>
        <w:bottom w:val="none" w:sz="0" w:space="0" w:color="auto"/>
        <w:right w:val="none" w:sz="0" w:space="0" w:color="auto"/>
      </w:divBdr>
    </w:div>
    <w:div w:id="1135174976">
      <w:bodyDiv w:val="1"/>
      <w:marLeft w:val="0"/>
      <w:marRight w:val="0"/>
      <w:marTop w:val="0"/>
      <w:marBottom w:val="0"/>
      <w:divBdr>
        <w:top w:val="none" w:sz="0" w:space="0" w:color="auto"/>
        <w:left w:val="none" w:sz="0" w:space="0" w:color="auto"/>
        <w:bottom w:val="none" w:sz="0" w:space="0" w:color="auto"/>
        <w:right w:val="none" w:sz="0" w:space="0" w:color="auto"/>
      </w:divBdr>
    </w:div>
    <w:div w:id="1143936027">
      <w:bodyDiv w:val="1"/>
      <w:marLeft w:val="0"/>
      <w:marRight w:val="0"/>
      <w:marTop w:val="0"/>
      <w:marBottom w:val="0"/>
      <w:divBdr>
        <w:top w:val="none" w:sz="0" w:space="0" w:color="auto"/>
        <w:left w:val="none" w:sz="0" w:space="0" w:color="auto"/>
        <w:bottom w:val="none" w:sz="0" w:space="0" w:color="auto"/>
        <w:right w:val="none" w:sz="0" w:space="0" w:color="auto"/>
      </w:divBdr>
    </w:div>
    <w:div w:id="1152910240">
      <w:bodyDiv w:val="1"/>
      <w:marLeft w:val="0"/>
      <w:marRight w:val="0"/>
      <w:marTop w:val="0"/>
      <w:marBottom w:val="0"/>
      <w:divBdr>
        <w:top w:val="none" w:sz="0" w:space="0" w:color="auto"/>
        <w:left w:val="none" w:sz="0" w:space="0" w:color="auto"/>
        <w:bottom w:val="none" w:sz="0" w:space="0" w:color="auto"/>
        <w:right w:val="none" w:sz="0" w:space="0" w:color="auto"/>
      </w:divBdr>
    </w:div>
    <w:div w:id="1159076864">
      <w:bodyDiv w:val="1"/>
      <w:marLeft w:val="0"/>
      <w:marRight w:val="0"/>
      <w:marTop w:val="0"/>
      <w:marBottom w:val="0"/>
      <w:divBdr>
        <w:top w:val="none" w:sz="0" w:space="0" w:color="auto"/>
        <w:left w:val="none" w:sz="0" w:space="0" w:color="auto"/>
        <w:bottom w:val="none" w:sz="0" w:space="0" w:color="auto"/>
        <w:right w:val="none" w:sz="0" w:space="0" w:color="auto"/>
      </w:divBdr>
    </w:div>
    <w:div w:id="1173304484">
      <w:bodyDiv w:val="1"/>
      <w:marLeft w:val="0"/>
      <w:marRight w:val="0"/>
      <w:marTop w:val="0"/>
      <w:marBottom w:val="0"/>
      <w:divBdr>
        <w:top w:val="none" w:sz="0" w:space="0" w:color="auto"/>
        <w:left w:val="none" w:sz="0" w:space="0" w:color="auto"/>
        <w:bottom w:val="none" w:sz="0" w:space="0" w:color="auto"/>
        <w:right w:val="none" w:sz="0" w:space="0" w:color="auto"/>
      </w:divBdr>
    </w:div>
    <w:div w:id="1177691779">
      <w:bodyDiv w:val="1"/>
      <w:marLeft w:val="0"/>
      <w:marRight w:val="0"/>
      <w:marTop w:val="0"/>
      <w:marBottom w:val="0"/>
      <w:divBdr>
        <w:top w:val="none" w:sz="0" w:space="0" w:color="auto"/>
        <w:left w:val="none" w:sz="0" w:space="0" w:color="auto"/>
        <w:bottom w:val="none" w:sz="0" w:space="0" w:color="auto"/>
        <w:right w:val="none" w:sz="0" w:space="0" w:color="auto"/>
      </w:divBdr>
    </w:div>
    <w:div w:id="1188254644">
      <w:bodyDiv w:val="1"/>
      <w:marLeft w:val="0"/>
      <w:marRight w:val="0"/>
      <w:marTop w:val="0"/>
      <w:marBottom w:val="0"/>
      <w:divBdr>
        <w:top w:val="none" w:sz="0" w:space="0" w:color="auto"/>
        <w:left w:val="none" w:sz="0" w:space="0" w:color="auto"/>
        <w:bottom w:val="none" w:sz="0" w:space="0" w:color="auto"/>
        <w:right w:val="none" w:sz="0" w:space="0" w:color="auto"/>
      </w:divBdr>
    </w:div>
    <w:div w:id="1195997926">
      <w:bodyDiv w:val="1"/>
      <w:marLeft w:val="0"/>
      <w:marRight w:val="0"/>
      <w:marTop w:val="0"/>
      <w:marBottom w:val="0"/>
      <w:divBdr>
        <w:top w:val="none" w:sz="0" w:space="0" w:color="auto"/>
        <w:left w:val="none" w:sz="0" w:space="0" w:color="auto"/>
        <w:bottom w:val="none" w:sz="0" w:space="0" w:color="auto"/>
        <w:right w:val="none" w:sz="0" w:space="0" w:color="auto"/>
      </w:divBdr>
    </w:div>
    <w:div w:id="1196964918">
      <w:bodyDiv w:val="1"/>
      <w:marLeft w:val="0"/>
      <w:marRight w:val="0"/>
      <w:marTop w:val="0"/>
      <w:marBottom w:val="0"/>
      <w:divBdr>
        <w:top w:val="none" w:sz="0" w:space="0" w:color="auto"/>
        <w:left w:val="none" w:sz="0" w:space="0" w:color="auto"/>
        <w:bottom w:val="none" w:sz="0" w:space="0" w:color="auto"/>
        <w:right w:val="none" w:sz="0" w:space="0" w:color="auto"/>
      </w:divBdr>
    </w:div>
    <w:div w:id="1205021107">
      <w:bodyDiv w:val="1"/>
      <w:marLeft w:val="0"/>
      <w:marRight w:val="0"/>
      <w:marTop w:val="0"/>
      <w:marBottom w:val="0"/>
      <w:divBdr>
        <w:top w:val="none" w:sz="0" w:space="0" w:color="auto"/>
        <w:left w:val="none" w:sz="0" w:space="0" w:color="auto"/>
        <w:bottom w:val="none" w:sz="0" w:space="0" w:color="auto"/>
        <w:right w:val="none" w:sz="0" w:space="0" w:color="auto"/>
      </w:divBdr>
    </w:div>
    <w:div w:id="1214931204">
      <w:bodyDiv w:val="1"/>
      <w:marLeft w:val="0"/>
      <w:marRight w:val="0"/>
      <w:marTop w:val="0"/>
      <w:marBottom w:val="0"/>
      <w:divBdr>
        <w:top w:val="none" w:sz="0" w:space="0" w:color="auto"/>
        <w:left w:val="none" w:sz="0" w:space="0" w:color="auto"/>
        <w:bottom w:val="none" w:sz="0" w:space="0" w:color="auto"/>
        <w:right w:val="none" w:sz="0" w:space="0" w:color="auto"/>
      </w:divBdr>
    </w:div>
    <w:div w:id="1222793074">
      <w:bodyDiv w:val="1"/>
      <w:marLeft w:val="0"/>
      <w:marRight w:val="0"/>
      <w:marTop w:val="0"/>
      <w:marBottom w:val="0"/>
      <w:divBdr>
        <w:top w:val="none" w:sz="0" w:space="0" w:color="auto"/>
        <w:left w:val="none" w:sz="0" w:space="0" w:color="auto"/>
        <w:bottom w:val="none" w:sz="0" w:space="0" w:color="auto"/>
        <w:right w:val="none" w:sz="0" w:space="0" w:color="auto"/>
      </w:divBdr>
    </w:div>
    <w:div w:id="1230076698">
      <w:bodyDiv w:val="1"/>
      <w:marLeft w:val="0"/>
      <w:marRight w:val="0"/>
      <w:marTop w:val="0"/>
      <w:marBottom w:val="0"/>
      <w:divBdr>
        <w:top w:val="none" w:sz="0" w:space="0" w:color="auto"/>
        <w:left w:val="none" w:sz="0" w:space="0" w:color="auto"/>
        <w:bottom w:val="none" w:sz="0" w:space="0" w:color="auto"/>
        <w:right w:val="none" w:sz="0" w:space="0" w:color="auto"/>
      </w:divBdr>
    </w:div>
    <w:div w:id="1231383056">
      <w:bodyDiv w:val="1"/>
      <w:marLeft w:val="0"/>
      <w:marRight w:val="0"/>
      <w:marTop w:val="0"/>
      <w:marBottom w:val="0"/>
      <w:divBdr>
        <w:top w:val="none" w:sz="0" w:space="0" w:color="auto"/>
        <w:left w:val="none" w:sz="0" w:space="0" w:color="auto"/>
        <w:bottom w:val="none" w:sz="0" w:space="0" w:color="auto"/>
        <w:right w:val="none" w:sz="0" w:space="0" w:color="auto"/>
      </w:divBdr>
    </w:div>
    <w:div w:id="1231580143">
      <w:bodyDiv w:val="1"/>
      <w:marLeft w:val="0"/>
      <w:marRight w:val="0"/>
      <w:marTop w:val="0"/>
      <w:marBottom w:val="0"/>
      <w:divBdr>
        <w:top w:val="none" w:sz="0" w:space="0" w:color="auto"/>
        <w:left w:val="none" w:sz="0" w:space="0" w:color="auto"/>
        <w:bottom w:val="none" w:sz="0" w:space="0" w:color="auto"/>
        <w:right w:val="none" w:sz="0" w:space="0" w:color="auto"/>
      </w:divBdr>
    </w:div>
    <w:div w:id="1233660546">
      <w:bodyDiv w:val="1"/>
      <w:marLeft w:val="0"/>
      <w:marRight w:val="0"/>
      <w:marTop w:val="0"/>
      <w:marBottom w:val="0"/>
      <w:divBdr>
        <w:top w:val="none" w:sz="0" w:space="0" w:color="auto"/>
        <w:left w:val="none" w:sz="0" w:space="0" w:color="auto"/>
        <w:bottom w:val="none" w:sz="0" w:space="0" w:color="auto"/>
        <w:right w:val="none" w:sz="0" w:space="0" w:color="auto"/>
      </w:divBdr>
    </w:div>
    <w:div w:id="1237399499">
      <w:bodyDiv w:val="1"/>
      <w:marLeft w:val="0"/>
      <w:marRight w:val="0"/>
      <w:marTop w:val="0"/>
      <w:marBottom w:val="0"/>
      <w:divBdr>
        <w:top w:val="none" w:sz="0" w:space="0" w:color="auto"/>
        <w:left w:val="none" w:sz="0" w:space="0" w:color="auto"/>
        <w:bottom w:val="none" w:sz="0" w:space="0" w:color="auto"/>
        <w:right w:val="none" w:sz="0" w:space="0" w:color="auto"/>
      </w:divBdr>
    </w:div>
    <w:div w:id="1239751720">
      <w:bodyDiv w:val="1"/>
      <w:marLeft w:val="0"/>
      <w:marRight w:val="0"/>
      <w:marTop w:val="0"/>
      <w:marBottom w:val="0"/>
      <w:divBdr>
        <w:top w:val="none" w:sz="0" w:space="0" w:color="auto"/>
        <w:left w:val="none" w:sz="0" w:space="0" w:color="auto"/>
        <w:bottom w:val="none" w:sz="0" w:space="0" w:color="auto"/>
        <w:right w:val="none" w:sz="0" w:space="0" w:color="auto"/>
      </w:divBdr>
    </w:div>
    <w:div w:id="1242374662">
      <w:bodyDiv w:val="1"/>
      <w:marLeft w:val="0"/>
      <w:marRight w:val="0"/>
      <w:marTop w:val="0"/>
      <w:marBottom w:val="0"/>
      <w:divBdr>
        <w:top w:val="none" w:sz="0" w:space="0" w:color="auto"/>
        <w:left w:val="none" w:sz="0" w:space="0" w:color="auto"/>
        <w:bottom w:val="none" w:sz="0" w:space="0" w:color="auto"/>
        <w:right w:val="none" w:sz="0" w:space="0" w:color="auto"/>
      </w:divBdr>
    </w:div>
    <w:div w:id="1252012143">
      <w:bodyDiv w:val="1"/>
      <w:marLeft w:val="0"/>
      <w:marRight w:val="0"/>
      <w:marTop w:val="0"/>
      <w:marBottom w:val="0"/>
      <w:divBdr>
        <w:top w:val="none" w:sz="0" w:space="0" w:color="auto"/>
        <w:left w:val="none" w:sz="0" w:space="0" w:color="auto"/>
        <w:bottom w:val="none" w:sz="0" w:space="0" w:color="auto"/>
        <w:right w:val="none" w:sz="0" w:space="0" w:color="auto"/>
      </w:divBdr>
    </w:div>
    <w:div w:id="1254245561">
      <w:bodyDiv w:val="1"/>
      <w:marLeft w:val="0"/>
      <w:marRight w:val="0"/>
      <w:marTop w:val="0"/>
      <w:marBottom w:val="0"/>
      <w:divBdr>
        <w:top w:val="none" w:sz="0" w:space="0" w:color="auto"/>
        <w:left w:val="none" w:sz="0" w:space="0" w:color="auto"/>
        <w:bottom w:val="none" w:sz="0" w:space="0" w:color="auto"/>
        <w:right w:val="none" w:sz="0" w:space="0" w:color="auto"/>
      </w:divBdr>
    </w:div>
    <w:div w:id="1264726828">
      <w:bodyDiv w:val="1"/>
      <w:marLeft w:val="0"/>
      <w:marRight w:val="0"/>
      <w:marTop w:val="0"/>
      <w:marBottom w:val="0"/>
      <w:divBdr>
        <w:top w:val="none" w:sz="0" w:space="0" w:color="auto"/>
        <w:left w:val="none" w:sz="0" w:space="0" w:color="auto"/>
        <w:bottom w:val="none" w:sz="0" w:space="0" w:color="auto"/>
        <w:right w:val="none" w:sz="0" w:space="0" w:color="auto"/>
      </w:divBdr>
    </w:div>
    <w:div w:id="1272006097">
      <w:bodyDiv w:val="1"/>
      <w:marLeft w:val="0"/>
      <w:marRight w:val="0"/>
      <w:marTop w:val="0"/>
      <w:marBottom w:val="0"/>
      <w:divBdr>
        <w:top w:val="none" w:sz="0" w:space="0" w:color="auto"/>
        <w:left w:val="none" w:sz="0" w:space="0" w:color="auto"/>
        <w:bottom w:val="none" w:sz="0" w:space="0" w:color="auto"/>
        <w:right w:val="none" w:sz="0" w:space="0" w:color="auto"/>
      </w:divBdr>
    </w:div>
    <w:div w:id="1275745358">
      <w:bodyDiv w:val="1"/>
      <w:marLeft w:val="0"/>
      <w:marRight w:val="0"/>
      <w:marTop w:val="0"/>
      <w:marBottom w:val="0"/>
      <w:divBdr>
        <w:top w:val="none" w:sz="0" w:space="0" w:color="auto"/>
        <w:left w:val="none" w:sz="0" w:space="0" w:color="auto"/>
        <w:bottom w:val="none" w:sz="0" w:space="0" w:color="auto"/>
        <w:right w:val="none" w:sz="0" w:space="0" w:color="auto"/>
      </w:divBdr>
    </w:div>
    <w:div w:id="1276523864">
      <w:bodyDiv w:val="1"/>
      <w:marLeft w:val="0"/>
      <w:marRight w:val="0"/>
      <w:marTop w:val="0"/>
      <w:marBottom w:val="0"/>
      <w:divBdr>
        <w:top w:val="none" w:sz="0" w:space="0" w:color="auto"/>
        <w:left w:val="none" w:sz="0" w:space="0" w:color="auto"/>
        <w:bottom w:val="none" w:sz="0" w:space="0" w:color="auto"/>
        <w:right w:val="none" w:sz="0" w:space="0" w:color="auto"/>
      </w:divBdr>
    </w:div>
    <w:div w:id="1285502764">
      <w:bodyDiv w:val="1"/>
      <w:marLeft w:val="0"/>
      <w:marRight w:val="0"/>
      <w:marTop w:val="0"/>
      <w:marBottom w:val="0"/>
      <w:divBdr>
        <w:top w:val="none" w:sz="0" w:space="0" w:color="auto"/>
        <w:left w:val="none" w:sz="0" w:space="0" w:color="auto"/>
        <w:bottom w:val="none" w:sz="0" w:space="0" w:color="auto"/>
        <w:right w:val="none" w:sz="0" w:space="0" w:color="auto"/>
      </w:divBdr>
    </w:div>
    <w:div w:id="1299190441">
      <w:bodyDiv w:val="1"/>
      <w:marLeft w:val="0"/>
      <w:marRight w:val="0"/>
      <w:marTop w:val="0"/>
      <w:marBottom w:val="0"/>
      <w:divBdr>
        <w:top w:val="none" w:sz="0" w:space="0" w:color="auto"/>
        <w:left w:val="none" w:sz="0" w:space="0" w:color="auto"/>
        <w:bottom w:val="none" w:sz="0" w:space="0" w:color="auto"/>
        <w:right w:val="none" w:sz="0" w:space="0" w:color="auto"/>
      </w:divBdr>
    </w:div>
    <w:div w:id="1304235533">
      <w:bodyDiv w:val="1"/>
      <w:marLeft w:val="0"/>
      <w:marRight w:val="0"/>
      <w:marTop w:val="0"/>
      <w:marBottom w:val="0"/>
      <w:divBdr>
        <w:top w:val="none" w:sz="0" w:space="0" w:color="auto"/>
        <w:left w:val="none" w:sz="0" w:space="0" w:color="auto"/>
        <w:bottom w:val="none" w:sz="0" w:space="0" w:color="auto"/>
        <w:right w:val="none" w:sz="0" w:space="0" w:color="auto"/>
      </w:divBdr>
    </w:div>
    <w:div w:id="1307010856">
      <w:bodyDiv w:val="1"/>
      <w:marLeft w:val="0"/>
      <w:marRight w:val="0"/>
      <w:marTop w:val="0"/>
      <w:marBottom w:val="0"/>
      <w:divBdr>
        <w:top w:val="none" w:sz="0" w:space="0" w:color="auto"/>
        <w:left w:val="none" w:sz="0" w:space="0" w:color="auto"/>
        <w:bottom w:val="none" w:sz="0" w:space="0" w:color="auto"/>
        <w:right w:val="none" w:sz="0" w:space="0" w:color="auto"/>
      </w:divBdr>
    </w:div>
    <w:div w:id="1327516409">
      <w:bodyDiv w:val="1"/>
      <w:marLeft w:val="0"/>
      <w:marRight w:val="0"/>
      <w:marTop w:val="0"/>
      <w:marBottom w:val="0"/>
      <w:divBdr>
        <w:top w:val="none" w:sz="0" w:space="0" w:color="auto"/>
        <w:left w:val="none" w:sz="0" w:space="0" w:color="auto"/>
        <w:bottom w:val="none" w:sz="0" w:space="0" w:color="auto"/>
        <w:right w:val="none" w:sz="0" w:space="0" w:color="auto"/>
      </w:divBdr>
    </w:div>
    <w:div w:id="1338191199">
      <w:bodyDiv w:val="1"/>
      <w:marLeft w:val="0"/>
      <w:marRight w:val="0"/>
      <w:marTop w:val="0"/>
      <w:marBottom w:val="0"/>
      <w:divBdr>
        <w:top w:val="none" w:sz="0" w:space="0" w:color="auto"/>
        <w:left w:val="none" w:sz="0" w:space="0" w:color="auto"/>
        <w:bottom w:val="none" w:sz="0" w:space="0" w:color="auto"/>
        <w:right w:val="none" w:sz="0" w:space="0" w:color="auto"/>
      </w:divBdr>
    </w:div>
    <w:div w:id="1348869119">
      <w:bodyDiv w:val="1"/>
      <w:marLeft w:val="0"/>
      <w:marRight w:val="0"/>
      <w:marTop w:val="0"/>
      <w:marBottom w:val="0"/>
      <w:divBdr>
        <w:top w:val="none" w:sz="0" w:space="0" w:color="auto"/>
        <w:left w:val="none" w:sz="0" w:space="0" w:color="auto"/>
        <w:bottom w:val="none" w:sz="0" w:space="0" w:color="auto"/>
        <w:right w:val="none" w:sz="0" w:space="0" w:color="auto"/>
      </w:divBdr>
    </w:div>
    <w:div w:id="1356005656">
      <w:bodyDiv w:val="1"/>
      <w:marLeft w:val="0"/>
      <w:marRight w:val="0"/>
      <w:marTop w:val="0"/>
      <w:marBottom w:val="0"/>
      <w:divBdr>
        <w:top w:val="none" w:sz="0" w:space="0" w:color="auto"/>
        <w:left w:val="none" w:sz="0" w:space="0" w:color="auto"/>
        <w:bottom w:val="none" w:sz="0" w:space="0" w:color="auto"/>
        <w:right w:val="none" w:sz="0" w:space="0" w:color="auto"/>
      </w:divBdr>
    </w:div>
    <w:div w:id="1358969389">
      <w:bodyDiv w:val="1"/>
      <w:marLeft w:val="0"/>
      <w:marRight w:val="0"/>
      <w:marTop w:val="0"/>
      <w:marBottom w:val="0"/>
      <w:divBdr>
        <w:top w:val="none" w:sz="0" w:space="0" w:color="auto"/>
        <w:left w:val="none" w:sz="0" w:space="0" w:color="auto"/>
        <w:bottom w:val="none" w:sz="0" w:space="0" w:color="auto"/>
        <w:right w:val="none" w:sz="0" w:space="0" w:color="auto"/>
      </w:divBdr>
    </w:div>
    <w:div w:id="1364750228">
      <w:bodyDiv w:val="1"/>
      <w:marLeft w:val="0"/>
      <w:marRight w:val="0"/>
      <w:marTop w:val="0"/>
      <w:marBottom w:val="0"/>
      <w:divBdr>
        <w:top w:val="none" w:sz="0" w:space="0" w:color="auto"/>
        <w:left w:val="none" w:sz="0" w:space="0" w:color="auto"/>
        <w:bottom w:val="none" w:sz="0" w:space="0" w:color="auto"/>
        <w:right w:val="none" w:sz="0" w:space="0" w:color="auto"/>
      </w:divBdr>
    </w:div>
    <w:div w:id="1367288836">
      <w:bodyDiv w:val="1"/>
      <w:marLeft w:val="0"/>
      <w:marRight w:val="0"/>
      <w:marTop w:val="0"/>
      <w:marBottom w:val="0"/>
      <w:divBdr>
        <w:top w:val="none" w:sz="0" w:space="0" w:color="auto"/>
        <w:left w:val="none" w:sz="0" w:space="0" w:color="auto"/>
        <w:bottom w:val="none" w:sz="0" w:space="0" w:color="auto"/>
        <w:right w:val="none" w:sz="0" w:space="0" w:color="auto"/>
      </w:divBdr>
    </w:div>
    <w:div w:id="1376006763">
      <w:bodyDiv w:val="1"/>
      <w:marLeft w:val="0"/>
      <w:marRight w:val="0"/>
      <w:marTop w:val="0"/>
      <w:marBottom w:val="0"/>
      <w:divBdr>
        <w:top w:val="none" w:sz="0" w:space="0" w:color="auto"/>
        <w:left w:val="none" w:sz="0" w:space="0" w:color="auto"/>
        <w:bottom w:val="none" w:sz="0" w:space="0" w:color="auto"/>
        <w:right w:val="none" w:sz="0" w:space="0" w:color="auto"/>
      </w:divBdr>
    </w:div>
    <w:div w:id="1385063710">
      <w:bodyDiv w:val="1"/>
      <w:marLeft w:val="0"/>
      <w:marRight w:val="0"/>
      <w:marTop w:val="0"/>
      <w:marBottom w:val="0"/>
      <w:divBdr>
        <w:top w:val="none" w:sz="0" w:space="0" w:color="auto"/>
        <w:left w:val="none" w:sz="0" w:space="0" w:color="auto"/>
        <w:bottom w:val="none" w:sz="0" w:space="0" w:color="auto"/>
        <w:right w:val="none" w:sz="0" w:space="0" w:color="auto"/>
      </w:divBdr>
    </w:div>
    <w:div w:id="1393851118">
      <w:bodyDiv w:val="1"/>
      <w:marLeft w:val="0"/>
      <w:marRight w:val="0"/>
      <w:marTop w:val="0"/>
      <w:marBottom w:val="0"/>
      <w:divBdr>
        <w:top w:val="none" w:sz="0" w:space="0" w:color="auto"/>
        <w:left w:val="none" w:sz="0" w:space="0" w:color="auto"/>
        <w:bottom w:val="none" w:sz="0" w:space="0" w:color="auto"/>
        <w:right w:val="none" w:sz="0" w:space="0" w:color="auto"/>
      </w:divBdr>
    </w:div>
    <w:div w:id="1395620227">
      <w:bodyDiv w:val="1"/>
      <w:marLeft w:val="0"/>
      <w:marRight w:val="0"/>
      <w:marTop w:val="0"/>
      <w:marBottom w:val="0"/>
      <w:divBdr>
        <w:top w:val="none" w:sz="0" w:space="0" w:color="auto"/>
        <w:left w:val="none" w:sz="0" w:space="0" w:color="auto"/>
        <w:bottom w:val="none" w:sz="0" w:space="0" w:color="auto"/>
        <w:right w:val="none" w:sz="0" w:space="0" w:color="auto"/>
      </w:divBdr>
    </w:div>
    <w:div w:id="1402218741">
      <w:bodyDiv w:val="1"/>
      <w:marLeft w:val="0"/>
      <w:marRight w:val="0"/>
      <w:marTop w:val="0"/>
      <w:marBottom w:val="0"/>
      <w:divBdr>
        <w:top w:val="none" w:sz="0" w:space="0" w:color="auto"/>
        <w:left w:val="none" w:sz="0" w:space="0" w:color="auto"/>
        <w:bottom w:val="none" w:sz="0" w:space="0" w:color="auto"/>
        <w:right w:val="none" w:sz="0" w:space="0" w:color="auto"/>
      </w:divBdr>
    </w:div>
    <w:div w:id="1409308814">
      <w:bodyDiv w:val="1"/>
      <w:marLeft w:val="0"/>
      <w:marRight w:val="0"/>
      <w:marTop w:val="0"/>
      <w:marBottom w:val="0"/>
      <w:divBdr>
        <w:top w:val="none" w:sz="0" w:space="0" w:color="auto"/>
        <w:left w:val="none" w:sz="0" w:space="0" w:color="auto"/>
        <w:bottom w:val="none" w:sz="0" w:space="0" w:color="auto"/>
        <w:right w:val="none" w:sz="0" w:space="0" w:color="auto"/>
      </w:divBdr>
    </w:div>
    <w:div w:id="1425421548">
      <w:bodyDiv w:val="1"/>
      <w:marLeft w:val="0"/>
      <w:marRight w:val="0"/>
      <w:marTop w:val="0"/>
      <w:marBottom w:val="0"/>
      <w:divBdr>
        <w:top w:val="none" w:sz="0" w:space="0" w:color="auto"/>
        <w:left w:val="none" w:sz="0" w:space="0" w:color="auto"/>
        <w:bottom w:val="none" w:sz="0" w:space="0" w:color="auto"/>
        <w:right w:val="none" w:sz="0" w:space="0" w:color="auto"/>
      </w:divBdr>
    </w:div>
    <w:div w:id="1434394524">
      <w:bodyDiv w:val="1"/>
      <w:marLeft w:val="0"/>
      <w:marRight w:val="0"/>
      <w:marTop w:val="0"/>
      <w:marBottom w:val="0"/>
      <w:divBdr>
        <w:top w:val="none" w:sz="0" w:space="0" w:color="auto"/>
        <w:left w:val="none" w:sz="0" w:space="0" w:color="auto"/>
        <w:bottom w:val="none" w:sz="0" w:space="0" w:color="auto"/>
        <w:right w:val="none" w:sz="0" w:space="0" w:color="auto"/>
      </w:divBdr>
    </w:div>
    <w:div w:id="1436973555">
      <w:bodyDiv w:val="1"/>
      <w:marLeft w:val="0"/>
      <w:marRight w:val="0"/>
      <w:marTop w:val="0"/>
      <w:marBottom w:val="0"/>
      <w:divBdr>
        <w:top w:val="none" w:sz="0" w:space="0" w:color="auto"/>
        <w:left w:val="none" w:sz="0" w:space="0" w:color="auto"/>
        <w:bottom w:val="none" w:sz="0" w:space="0" w:color="auto"/>
        <w:right w:val="none" w:sz="0" w:space="0" w:color="auto"/>
      </w:divBdr>
    </w:div>
    <w:div w:id="1445806991">
      <w:bodyDiv w:val="1"/>
      <w:marLeft w:val="0"/>
      <w:marRight w:val="0"/>
      <w:marTop w:val="0"/>
      <w:marBottom w:val="0"/>
      <w:divBdr>
        <w:top w:val="none" w:sz="0" w:space="0" w:color="auto"/>
        <w:left w:val="none" w:sz="0" w:space="0" w:color="auto"/>
        <w:bottom w:val="none" w:sz="0" w:space="0" w:color="auto"/>
        <w:right w:val="none" w:sz="0" w:space="0" w:color="auto"/>
      </w:divBdr>
    </w:div>
    <w:div w:id="1453209837">
      <w:bodyDiv w:val="1"/>
      <w:marLeft w:val="0"/>
      <w:marRight w:val="0"/>
      <w:marTop w:val="0"/>
      <w:marBottom w:val="0"/>
      <w:divBdr>
        <w:top w:val="none" w:sz="0" w:space="0" w:color="auto"/>
        <w:left w:val="none" w:sz="0" w:space="0" w:color="auto"/>
        <w:bottom w:val="none" w:sz="0" w:space="0" w:color="auto"/>
        <w:right w:val="none" w:sz="0" w:space="0" w:color="auto"/>
      </w:divBdr>
    </w:div>
    <w:div w:id="1487016684">
      <w:bodyDiv w:val="1"/>
      <w:marLeft w:val="0"/>
      <w:marRight w:val="0"/>
      <w:marTop w:val="0"/>
      <w:marBottom w:val="0"/>
      <w:divBdr>
        <w:top w:val="none" w:sz="0" w:space="0" w:color="auto"/>
        <w:left w:val="none" w:sz="0" w:space="0" w:color="auto"/>
        <w:bottom w:val="none" w:sz="0" w:space="0" w:color="auto"/>
        <w:right w:val="none" w:sz="0" w:space="0" w:color="auto"/>
      </w:divBdr>
    </w:div>
    <w:div w:id="1488549428">
      <w:bodyDiv w:val="1"/>
      <w:marLeft w:val="0"/>
      <w:marRight w:val="0"/>
      <w:marTop w:val="0"/>
      <w:marBottom w:val="0"/>
      <w:divBdr>
        <w:top w:val="none" w:sz="0" w:space="0" w:color="auto"/>
        <w:left w:val="none" w:sz="0" w:space="0" w:color="auto"/>
        <w:bottom w:val="none" w:sz="0" w:space="0" w:color="auto"/>
        <w:right w:val="none" w:sz="0" w:space="0" w:color="auto"/>
      </w:divBdr>
    </w:div>
    <w:div w:id="1490516213">
      <w:bodyDiv w:val="1"/>
      <w:marLeft w:val="0"/>
      <w:marRight w:val="0"/>
      <w:marTop w:val="0"/>
      <w:marBottom w:val="0"/>
      <w:divBdr>
        <w:top w:val="none" w:sz="0" w:space="0" w:color="auto"/>
        <w:left w:val="none" w:sz="0" w:space="0" w:color="auto"/>
        <w:bottom w:val="none" w:sz="0" w:space="0" w:color="auto"/>
        <w:right w:val="none" w:sz="0" w:space="0" w:color="auto"/>
      </w:divBdr>
    </w:div>
    <w:div w:id="1494298785">
      <w:bodyDiv w:val="1"/>
      <w:marLeft w:val="0"/>
      <w:marRight w:val="0"/>
      <w:marTop w:val="0"/>
      <w:marBottom w:val="0"/>
      <w:divBdr>
        <w:top w:val="none" w:sz="0" w:space="0" w:color="auto"/>
        <w:left w:val="none" w:sz="0" w:space="0" w:color="auto"/>
        <w:bottom w:val="none" w:sz="0" w:space="0" w:color="auto"/>
        <w:right w:val="none" w:sz="0" w:space="0" w:color="auto"/>
      </w:divBdr>
    </w:div>
    <w:div w:id="1495950142">
      <w:bodyDiv w:val="1"/>
      <w:marLeft w:val="0"/>
      <w:marRight w:val="0"/>
      <w:marTop w:val="0"/>
      <w:marBottom w:val="0"/>
      <w:divBdr>
        <w:top w:val="none" w:sz="0" w:space="0" w:color="auto"/>
        <w:left w:val="none" w:sz="0" w:space="0" w:color="auto"/>
        <w:bottom w:val="none" w:sz="0" w:space="0" w:color="auto"/>
        <w:right w:val="none" w:sz="0" w:space="0" w:color="auto"/>
      </w:divBdr>
    </w:div>
    <w:div w:id="1504124311">
      <w:bodyDiv w:val="1"/>
      <w:marLeft w:val="0"/>
      <w:marRight w:val="0"/>
      <w:marTop w:val="0"/>
      <w:marBottom w:val="0"/>
      <w:divBdr>
        <w:top w:val="none" w:sz="0" w:space="0" w:color="auto"/>
        <w:left w:val="none" w:sz="0" w:space="0" w:color="auto"/>
        <w:bottom w:val="none" w:sz="0" w:space="0" w:color="auto"/>
        <w:right w:val="none" w:sz="0" w:space="0" w:color="auto"/>
      </w:divBdr>
    </w:div>
    <w:div w:id="1509055180">
      <w:bodyDiv w:val="1"/>
      <w:marLeft w:val="0"/>
      <w:marRight w:val="0"/>
      <w:marTop w:val="0"/>
      <w:marBottom w:val="0"/>
      <w:divBdr>
        <w:top w:val="none" w:sz="0" w:space="0" w:color="auto"/>
        <w:left w:val="none" w:sz="0" w:space="0" w:color="auto"/>
        <w:bottom w:val="none" w:sz="0" w:space="0" w:color="auto"/>
        <w:right w:val="none" w:sz="0" w:space="0" w:color="auto"/>
      </w:divBdr>
    </w:div>
    <w:div w:id="1519660514">
      <w:bodyDiv w:val="1"/>
      <w:marLeft w:val="0"/>
      <w:marRight w:val="0"/>
      <w:marTop w:val="0"/>
      <w:marBottom w:val="0"/>
      <w:divBdr>
        <w:top w:val="none" w:sz="0" w:space="0" w:color="auto"/>
        <w:left w:val="none" w:sz="0" w:space="0" w:color="auto"/>
        <w:bottom w:val="none" w:sz="0" w:space="0" w:color="auto"/>
        <w:right w:val="none" w:sz="0" w:space="0" w:color="auto"/>
      </w:divBdr>
    </w:div>
    <w:div w:id="1522082722">
      <w:bodyDiv w:val="1"/>
      <w:marLeft w:val="0"/>
      <w:marRight w:val="0"/>
      <w:marTop w:val="0"/>
      <w:marBottom w:val="0"/>
      <w:divBdr>
        <w:top w:val="none" w:sz="0" w:space="0" w:color="auto"/>
        <w:left w:val="none" w:sz="0" w:space="0" w:color="auto"/>
        <w:bottom w:val="none" w:sz="0" w:space="0" w:color="auto"/>
        <w:right w:val="none" w:sz="0" w:space="0" w:color="auto"/>
      </w:divBdr>
    </w:div>
    <w:div w:id="1529876999">
      <w:bodyDiv w:val="1"/>
      <w:marLeft w:val="0"/>
      <w:marRight w:val="0"/>
      <w:marTop w:val="0"/>
      <w:marBottom w:val="0"/>
      <w:divBdr>
        <w:top w:val="none" w:sz="0" w:space="0" w:color="auto"/>
        <w:left w:val="none" w:sz="0" w:space="0" w:color="auto"/>
        <w:bottom w:val="none" w:sz="0" w:space="0" w:color="auto"/>
        <w:right w:val="none" w:sz="0" w:space="0" w:color="auto"/>
      </w:divBdr>
    </w:div>
    <w:div w:id="1542933937">
      <w:bodyDiv w:val="1"/>
      <w:marLeft w:val="0"/>
      <w:marRight w:val="0"/>
      <w:marTop w:val="0"/>
      <w:marBottom w:val="0"/>
      <w:divBdr>
        <w:top w:val="none" w:sz="0" w:space="0" w:color="auto"/>
        <w:left w:val="none" w:sz="0" w:space="0" w:color="auto"/>
        <w:bottom w:val="none" w:sz="0" w:space="0" w:color="auto"/>
        <w:right w:val="none" w:sz="0" w:space="0" w:color="auto"/>
      </w:divBdr>
    </w:div>
    <w:div w:id="1553687417">
      <w:bodyDiv w:val="1"/>
      <w:marLeft w:val="0"/>
      <w:marRight w:val="0"/>
      <w:marTop w:val="0"/>
      <w:marBottom w:val="0"/>
      <w:divBdr>
        <w:top w:val="none" w:sz="0" w:space="0" w:color="auto"/>
        <w:left w:val="none" w:sz="0" w:space="0" w:color="auto"/>
        <w:bottom w:val="none" w:sz="0" w:space="0" w:color="auto"/>
        <w:right w:val="none" w:sz="0" w:space="0" w:color="auto"/>
      </w:divBdr>
    </w:div>
    <w:div w:id="1559316166">
      <w:bodyDiv w:val="1"/>
      <w:marLeft w:val="0"/>
      <w:marRight w:val="0"/>
      <w:marTop w:val="0"/>
      <w:marBottom w:val="0"/>
      <w:divBdr>
        <w:top w:val="none" w:sz="0" w:space="0" w:color="auto"/>
        <w:left w:val="none" w:sz="0" w:space="0" w:color="auto"/>
        <w:bottom w:val="none" w:sz="0" w:space="0" w:color="auto"/>
        <w:right w:val="none" w:sz="0" w:space="0" w:color="auto"/>
      </w:divBdr>
    </w:div>
    <w:div w:id="1575049892">
      <w:bodyDiv w:val="1"/>
      <w:marLeft w:val="0"/>
      <w:marRight w:val="0"/>
      <w:marTop w:val="0"/>
      <w:marBottom w:val="0"/>
      <w:divBdr>
        <w:top w:val="none" w:sz="0" w:space="0" w:color="auto"/>
        <w:left w:val="none" w:sz="0" w:space="0" w:color="auto"/>
        <w:bottom w:val="none" w:sz="0" w:space="0" w:color="auto"/>
        <w:right w:val="none" w:sz="0" w:space="0" w:color="auto"/>
      </w:divBdr>
    </w:div>
    <w:div w:id="1576206559">
      <w:bodyDiv w:val="1"/>
      <w:marLeft w:val="0"/>
      <w:marRight w:val="0"/>
      <w:marTop w:val="0"/>
      <w:marBottom w:val="0"/>
      <w:divBdr>
        <w:top w:val="none" w:sz="0" w:space="0" w:color="auto"/>
        <w:left w:val="none" w:sz="0" w:space="0" w:color="auto"/>
        <w:bottom w:val="none" w:sz="0" w:space="0" w:color="auto"/>
        <w:right w:val="none" w:sz="0" w:space="0" w:color="auto"/>
      </w:divBdr>
    </w:div>
    <w:div w:id="1577208734">
      <w:bodyDiv w:val="1"/>
      <w:marLeft w:val="0"/>
      <w:marRight w:val="0"/>
      <w:marTop w:val="0"/>
      <w:marBottom w:val="0"/>
      <w:divBdr>
        <w:top w:val="none" w:sz="0" w:space="0" w:color="auto"/>
        <w:left w:val="none" w:sz="0" w:space="0" w:color="auto"/>
        <w:bottom w:val="none" w:sz="0" w:space="0" w:color="auto"/>
        <w:right w:val="none" w:sz="0" w:space="0" w:color="auto"/>
      </w:divBdr>
    </w:div>
    <w:div w:id="1587960226">
      <w:bodyDiv w:val="1"/>
      <w:marLeft w:val="0"/>
      <w:marRight w:val="0"/>
      <w:marTop w:val="0"/>
      <w:marBottom w:val="0"/>
      <w:divBdr>
        <w:top w:val="none" w:sz="0" w:space="0" w:color="auto"/>
        <w:left w:val="none" w:sz="0" w:space="0" w:color="auto"/>
        <w:bottom w:val="none" w:sz="0" w:space="0" w:color="auto"/>
        <w:right w:val="none" w:sz="0" w:space="0" w:color="auto"/>
      </w:divBdr>
    </w:div>
    <w:div w:id="1598292928">
      <w:bodyDiv w:val="1"/>
      <w:marLeft w:val="0"/>
      <w:marRight w:val="0"/>
      <w:marTop w:val="0"/>
      <w:marBottom w:val="0"/>
      <w:divBdr>
        <w:top w:val="none" w:sz="0" w:space="0" w:color="auto"/>
        <w:left w:val="none" w:sz="0" w:space="0" w:color="auto"/>
        <w:bottom w:val="none" w:sz="0" w:space="0" w:color="auto"/>
        <w:right w:val="none" w:sz="0" w:space="0" w:color="auto"/>
      </w:divBdr>
    </w:div>
    <w:div w:id="1618294006">
      <w:bodyDiv w:val="1"/>
      <w:marLeft w:val="0"/>
      <w:marRight w:val="0"/>
      <w:marTop w:val="0"/>
      <w:marBottom w:val="0"/>
      <w:divBdr>
        <w:top w:val="none" w:sz="0" w:space="0" w:color="auto"/>
        <w:left w:val="none" w:sz="0" w:space="0" w:color="auto"/>
        <w:bottom w:val="none" w:sz="0" w:space="0" w:color="auto"/>
        <w:right w:val="none" w:sz="0" w:space="0" w:color="auto"/>
      </w:divBdr>
    </w:div>
    <w:div w:id="1626354797">
      <w:bodyDiv w:val="1"/>
      <w:marLeft w:val="0"/>
      <w:marRight w:val="0"/>
      <w:marTop w:val="0"/>
      <w:marBottom w:val="0"/>
      <w:divBdr>
        <w:top w:val="none" w:sz="0" w:space="0" w:color="auto"/>
        <w:left w:val="none" w:sz="0" w:space="0" w:color="auto"/>
        <w:bottom w:val="none" w:sz="0" w:space="0" w:color="auto"/>
        <w:right w:val="none" w:sz="0" w:space="0" w:color="auto"/>
      </w:divBdr>
    </w:div>
    <w:div w:id="1641181193">
      <w:bodyDiv w:val="1"/>
      <w:marLeft w:val="0"/>
      <w:marRight w:val="0"/>
      <w:marTop w:val="0"/>
      <w:marBottom w:val="0"/>
      <w:divBdr>
        <w:top w:val="none" w:sz="0" w:space="0" w:color="auto"/>
        <w:left w:val="none" w:sz="0" w:space="0" w:color="auto"/>
        <w:bottom w:val="none" w:sz="0" w:space="0" w:color="auto"/>
        <w:right w:val="none" w:sz="0" w:space="0" w:color="auto"/>
      </w:divBdr>
    </w:div>
    <w:div w:id="1654139713">
      <w:bodyDiv w:val="1"/>
      <w:marLeft w:val="0"/>
      <w:marRight w:val="0"/>
      <w:marTop w:val="0"/>
      <w:marBottom w:val="0"/>
      <w:divBdr>
        <w:top w:val="none" w:sz="0" w:space="0" w:color="auto"/>
        <w:left w:val="none" w:sz="0" w:space="0" w:color="auto"/>
        <w:bottom w:val="none" w:sz="0" w:space="0" w:color="auto"/>
        <w:right w:val="none" w:sz="0" w:space="0" w:color="auto"/>
      </w:divBdr>
    </w:div>
    <w:div w:id="1660110820">
      <w:bodyDiv w:val="1"/>
      <w:marLeft w:val="0"/>
      <w:marRight w:val="0"/>
      <w:marTop w:val="0"/>
      <w:marBottom w:val="0"/>
      <w:divBdr>
        <w:top w:val="none" w:sz="0" w:space="0" w:color="auto"/>
        <w:left w:val="none" w:sz="0" w:space="0" w:color="auto"/>
        <w:bottom w:val="none" w:sz="0" w:space="0" w:color="auto"/>
        <w:right w:val="none" w:sz="0" w:space="0" w:color="auto"/>
      </w:divBdr>
    </w:div>
    <w:div w:id="1662198391">
      <w:bodyDiv w:val="1"/>
      <w:marLeft w:val="0"/>
      <w:marRight w:val="0"/>
      <w:marTop w:val="0"/>
      <w:marBottom w:val="0"/>
      <w:divBdr>
        <w:top w:val="none" w:sz="0" w:space="0" w:color="auto"/>
        <w:left w:val="none" w:sz="0" w:space="0" w:color="auto"/>
        <w:bottom w:val="none" w:sz="0" w:space="0" w:color="auto"/>
        <w:right w:val="none" w:sz="0" w:space="0" w:color="auto"/>
      </w:divBdr>
    </w:div>
    <w:div w:id="1669557468">
      <w:bodyDiv w:val="1"/>
      <w:marLeft w:val="0"/>
      <w:marRight w:val="0"/>
      <w:marTop w:val="0"/>
      <w:marBottom w:val="0"/>
      <w:divBdr>
        <w:top w:val="none" w:sz="0" w:space="0" w:color="auto"/>
        <w:left w:val="none" w:sz="0" w:space="0" w:color="auto"/>
        <w:bottom w:val="none" w:sz="0" w:space="0" w:color="auto"/>
        <w:right w:val="none" w:sz="0" w:space="0" w:color="auto"/>
      </w:divBdr>
    </w:div>
    <w:div w:id="1684673535">
      <w:bodyDiv w:val="1"/>
      <w:marLeft w:val="0"/>
      <w:marRight w:val="0"/>
      <w:marTop w:val="0"/>
      <w:marBottom w:val="0"/>
      <w:divBdr>
        <w:top w:val="none" w:sz="0" w:space="0" w:color="auto"/>
        <w:left w:val="none" w:sz="0" w:space="0" w:color="auto"/>
        <w:bottom w:val="none" w:sz="0" w:space="0" w:color="auto"/>
        <w:right w:val="none" w:sz="0" w:space="0" w:color="auto"/>
      </w:divBdr>
    </w:div>
    <w:div w:id="1687832166">
      <w:bodyDiv w:val="1"/>
      <w:marLeft w:val="0"/>
      <w:marRight w:val="0"/>
      <w:marTop w:val="0"/>
      <w:marBottom w:val="0"/>
      <w:divBdr>
        <w:top w:val="none" w:sz="0" w:space="0" w:color="auto"/>
        <w:left w:val="none" w:sz="0" w:space="0" w:color="auto"/>
        <w:bottom w:val="none" w:sz="0" w:space="0" w:color="auto"/>
        <w:right w:val="none" w:sz="0" w:space="0" w:color="auto"/>
      </w:divBdr>
    </w:div>
    <w:div w:id="1690330042">
      <w:bodyDiv w:val="1"/>
      <w:marLeft w:val="0"/>
      <w:marRight w:val="0"/>
      <w:marTop w:val="0"/>
      <w:marBottom w:val="0"/>
      <w:divBdr>
        <w:top w:val="none" w:sz="0" w:space="0" w:color="auto"/>
        <w:left w:val="none" w:sz="0" w:space="0" w:color="auto"/>
        <w:bottom w:val="none" w:sz="0" w:space="0" w:color="auto"/>
        <w:right w:val="none" w:sz="0" w:space="0" w:color="auto"/>
      </w:divBdr>
    </w:div>
    <w:div w:id="1695426787">
      <w:bodyDiv w:val="1"/>
      <w:marLeft w:val="0"/>
      <w:marRight w:val="0"/>
      <w:marTop w:val="0"/>
      <w:marBottom w:val="0"/>
      <w:divBdr>
        <w:top w:val="none" w:sz="0" w:space="0" w:color="auto"/>
        <w:left w:val="none" w:sz="0" w:space="0" w:color="auto"/>
        <w:bottom w:val="none" w:sz="0" w:space="0" w:color="auto"/>
        <w:right w:val="none" w:sz="0" w:space="0" w:color="auto"/>
      </w:divBdr>
    </w:div>
    <w:div w:id="1709986290">
      <w:bodyDiv w:val="1"/>
      <w:marLeft w:val="0"/>
      <w:marRight w:val="0"/>
      <w:marTop w:val="0"/>
      <w:marBottom w:val="0"/>
      <w:divBdr>
        <w:top w:val="none" w:sz="0" w:space="0" w:color="auto"/>
        <w:left w:val="none" w:sz="0" w:space="0" w:color="auto"/>
        <w:bottom w:val="none" w:sz="0" w:space="0" w:color="auto"/>
        <w:right w:val="none" w:sz="0" w:space="0" w:color="auto"/>
      </w:divBdr>
    </w:div>
    <w:div w:id="1711999364">
      <w:bodyDiv w:val="1"/>
      <w:marLeft w:val="0"/>
      <w:marRight w:val="0"/>
      <w:marTop w:val="0"/>
      <w:marBottom w:val="0"/>
      <w:divBdr>
        <w:top w:val="none" w:sz="0" w:space="0" w:color="auto"/>
        <w:left w:val="none" w:sz="0" w:space="0" w:color="auto"/>
        <w:bottom w:val="none" w:sz="0" w:space="0" w:color="auto"/>
        <w:right w:val="none" w:sz="0" w:space="0" w:color="auto"/>
      </w:divBdr>
    </w:div>
    <w:div w:id="1718116228">
      <w:bodyDiv w:val="1"/>
      <w:marLeft w:val="0"/>
      <w:marRight w:val="0"/>
      <w:marTop w:val="0"/>
      <w:marBottom w:val="0"/>
      <w:divBdr>
        <w:top w:val="none" w:sz="0" w:space="0" w:color="auto"/>
        <w:left w:val="none" w:sz="0" w:space="0" w:color="auto"/>
        <w:bottom w:val="none" w:sz="0" w:space="0" w:color="auto"/>
        <w:right w:val="none" w:sz="0" w:space="0" w:color="auto"/>
      </w:divBdr>
    </w:div>
    <w:div w:id="1744448183">
      <w:bodyDiv w:val="1"/>
      <w:marLeft w:val="0"/>
      <w:marRight w:val="0"/>
      <w:marTop w:val="0"/>
      <w:marBottom w:val="0"/>
      <w:divBdr>
        <w:top w:val="none" w:sz="0" w:space="0" w:color="auto"/>
        <w:left w:val="none" w:sz="0" w:space="0" w:color="auto"/>
        <w:bottom w:val="none" w:sz="0" w:space="0" w:color="auto"/>
        <w:right w:val="none" w:sz="0" w:space="0" w:color="auto"/>
      </w:divBdr>
    </w:div>
    <w:div w:id="1766227416">
      <w:bodyDiv w:val="1"/>
      <w:marLeft w:val="0"/>
      <w:marRight w:val="0"/>
      <w:marTop w:val="0"/>
      <w:marBottom w:val="0"/>
      <w:divBdr>
        <w:top w:val="none" w:sz="0" w:space="0" w:color="auto"/>
        <w:left w:val="none" w:sz="0" w:space="0" w:color="auto"/>
        <w:bottom w:val="none" w:sz="0" w:space="0" w:color="auto"/>
        <w:right w:val="none" w:sz="0" w:space="0" w:color="auto"/>
      </w:divBdr>
    </w:div>
    <w:div w:id="1772432599">
      <w:bodyDiv w:val="1"/>
      <w:marLeft w:val="0"/>
      <w:marRight w:val="0"/>
      <w:marTop w:val="0"/>
      <w:marBottom w:val="0"/>
      <w:divBdr>
        <w:top w:val="none" w:sz="0" w:space="0" w:color="auto"/>
        <w:left w:val="none" w:sz="0" w:space="0" w:color="auto"/>
        <w:bottom w:val="none" w:sz="0" w:space="0" w:color="auto"/>
        <w:right w:val="none" w:sz="0" w:space="0" w:color="auto"/>
      </w:divBdr>
    </w:div>
    <w:div w:id="1782648452">
      <w:bodyDiv w:val="1"/>
      <w:marLeft w:val="0"/>
      <w:marRight w:val="0"/>
      <w:marTop w:val="0"/>
      <w:marBottom w:val="0"/>
      <w:divBdr>
        <w:top w:val="none" w:sz="0" w:space="0" w:color="auto"/>
        <w:left w:val="none" w:sz="0" w:space="0" w:color="auto"/>
        <w:bottom w:val="none" w:sz="0" w:space="0" w:color="auto"/>
        <w:right w:val="none" w:sz="0" w:space="0" w:color="auto"/>
      </w:divBdr>
    </w:div>
    <w:div w:id="1795827620">
      <w:bodyDiv w:val="1"/>
      <w:marLeft w:val="0"/>
      <w:marRight w:val="0"/>
      <w:marTop w:val="0"/>
      <w:marBottom w:val="0"/>
      <w:divBdr>
        <w:top w:val="none" w:sz="0" w:space="0" w:color="auto"/>
        <w:left w:val="none" w:sz="0" w:space="0" w:color="auto"/>
        <w:bottom w:val="none" w:sz="0" w:space="0" w:color="auto"/>
        <w:right w:val="none" w:sz="0" w:space="0" w:color="auto"/>
      </w:divBdr>
    </w:div>
    <w:div w:id="1797216041">
      <w:bodyDiv w:val="1"/>
      <w:marLeft w:val="0"/>
      <w:marRight w:val="0"/>
      <w:marTop w:val="0"/>
      <w:marBottom w:val="0"/>
      <w:divBdr>
        <w:top w:val="none" w:sz="0" w:space="0" w:color="auto"/>
        <w:left w:val="none" w:sz="0" w:space="0" w:color="auto"/>
        <w:bottom w:val="none" w:sz="0" w:space="0" w:color="auto"/>
        <w:right w:val="none" w:sz="0" w:space="0" w:color="auto"/>
      </w:divBdr>
    </w:div>
    <w:div w:id="1802264615">
      <w:bodyDiv w:val="1"/>
      <w:marLeft w:val="0"/>
      <w:marRight w:val="0"/>
      <w:marTop w:val="0"/>
      <w:marBottom w:val="0"/>
      <w:divBdr>
        <w:top w:val="none" w:sz="0" w:space="0" w:color="auto"/>
        <w:left w:val="none" w:sz="0" w:space="0" w:color="auto"/>
        <w:bottom w:val="none" w:sz="0" w:space="0" w:color="auto"/>
        <w:right w:val="none" w:sz="0" w:space="0" w:color="auto"/>
      </w:divBdr>
    </w:div>
    <w:div w:id="1807311590">
      <w:bodyDiv w:val="1"/>
      <w:marLeft w:val="0"/>
      <w:marRight w:val="0"/>
      <w:marTop w:val="0"/>
      <w:marBottom w:val="0"/>
      <w:divBdr>
        <w:top w:val="none" w:sz="0" w:space="0" w:color="auto"/>
        <w:left w:val="none" w:sz="0" w:space="0" w:color="auto"/>
        <w:bottom w:val="none" w:sz="0" w:space="0" w:color="auto"/>
        <w:right w:val="none" w:sz="0" w:space="0" w:color="auto"/>
      </w:divBdr>
    </w:div>
    <w:div w:id="1822431112">
      <w:bodyDiv w:val="1"/>
      <w:marLeft w:val="0"/>
      <w:marRight w:val="0"/>
      <w:marTop w:val="0"/>
      <w:marBottom w:val="0"/>
      <w:divBdr>
        <w:top w:val="none" w:sz="0" w:space="0" w:color="auto"/>
        <w:left w:val="none" w:sz="0" w:space="0" w:color="auto"/>
        <w:bottom w:val="none" w:sz="0" w:space="0" w:color="auto"/>
        <w:right w:val="none" w:sz="0" w:space="0" w:color="auto"/>
      </w:divBdr>
    </w:div>
    <w:div w:id="1823230571">
      <w:bodyDiv w:val="1"/>
      <w:marLeft w:val="0"/>
      <w:marRight w:val="0"/>
      <w:marTop w:val="0"/>
      <w:marBottom w:val="0"/>
      <w:divBdr>
        <w:top w:val="none" w:sz="0" w:space="0" w:color="auto"/>
        <w:left w:val="none" w:sz="0" w:space="0" w:color="auto"/>
        <w:bottom w:val="none" w:sz="0" w:space="0" w:color="auto"/>
        <w:right w:val="none" w:sz="0" w:space="0" w:color="auto"/>
      </w:divBdr>
    </w:div>
    <w:div w:id="1827554729">
      <w:bodyDiv w:val="1"/>
      <w:marLeft w:val="0"/>
      <w:marRight w:val="0"/>
      <w:marTop w:val="0"/>
      <w:marBottom w:val="0"/>
      <w:divBdr>
        <w:top w:val="none" w:sz="0" w:space="0" w:color="auto"/>
        <w:left w:val="none" w:sz="0" w:space="0" w:color="auto"/>
        <w:bottom w:val="none" w:sz="0" w:space="0" w:color="auto"/>
        <w:right w:val="none" w:sz="0" w:space="0" w:color="auto"/>
      </w:divBdr>
    </w:div>
    <w:div w:id="1828400438">
      <w:bodyDiv w:val="1"/>
      <w:marLeft w:val="0"/>
      <w:marRight w:val="0"/>
      <w:marTop w:val="0"/>
      <w:marBottom w:val="0"/>
      <w:divBdr>
        <w:top w:val="none" w:sz="0" w:space="0" w:color="auto"/>
        <w:left w:val="none" w:sz="0" w:space="0" w:color="auto"/>
        <w:bottom w:val="none" w:sz="0" w:space="0" w:color="auto"/>
        <w:right w:val="none" w:sz="0" w:space="0" w:color="auto"/>
      </w:divBdr>
    </w:div>
    <w:div w:id="1837767760">
      <w:bodyDiv w:val="1"/>
      <w:marLeft w:val="0"/>
      <w:marRight w:val="0"/>
      <w:marTop w:val="0"/>
      <w:marBottom w:val="0"/>
      <w:divBdr>
        <w:top w:val="none" w:sz="0" w:space="0" w:color="auto"/>
        <w:left w:val="none" w:sz="0" w:space="0" w:color="auto"/>
        <w:bottom w:val="none" w:sz="0" w:space="0" w:color="auto"/>
        <w:right w:val="none" w:sz="0" w:space="0" w:color="auto"/>
      </w:divBdr>
    </w:div>
    <w:div w:id="1842431922">
      <w:bodyDiv w:val="1"/>
      <w:marLeft w:val="0"/>
      <w:marRight w:val="0"/>
      <w:marTop w:val="0"/>
      <w:marBottom w:val="0"/>
      <w:divBdr>
        <w:top w:val="none" w:sz="0" w:space="0" w:color="auto"/>
        <w:left w:val="none" w:sz="0" w:space="0" w:color="auto"/>
        <w:bottom w:val="none" w:sz="0" w:space="0" w:color="auto"/>
        <w:right w:val="none" w:sz="0" w:space="0" w:color="auto"/>
      </w:divBdr>
    </w:div>
    <w:div w:id="1842894264">
      <w:bodyDiv w:val="1"/>
      <w:marLeft w:val="0"/>
      <w:marRight w:val="0"/>
      <w:marTop w:val="0"/>
      <w:marBottom w:val="0"/>
      <w:divBdr>
        <w:top w:val="none" w:sz="0" w:space="0" w:color="auto"/>
        <w:left w:val="none" w:sz="0" w:space="0" w:color="auto"/>
        <w:bottom w:val="none" w:sz="0" w:space="0" w:color="auto"/>
        <w:right w:val="none" w:sz="0" w:space="0" w:color="auto"/>
      </w:divBdr>
    </w:div>
    <w:div w:id="1848405087">
      <w:bodyDiv w:val="1"/>
      <w:marLeft w:val="0"/>
      <w:marRight w:val="0"/>
      <w:marTop w:val="0"/>
      <w:marBottom w:val="0"/>
      <w:divBdr>
        <w:top w:val="none" w:sz="0" w:space="0" w:color="auto"/>
        <w:left w:val="none" w:sz="0" w:space="0" w:color="auto"/>
        <w:bottom w:val="none" w:sz="0" w:space="0" w:color="auto"/>
        <w:right w:val="none" w:sz="0" w:space="0" w:color="auto"/>
      </w:divBdr>
    </w:div>
    <w:div w:id="1859345569">
      <w:bodyDiv w:val="1"/>
      <w:marLeft w:val="0"/>
      <w:marRight w:val="0"/>
      <w:marTop w:val="0"/>
      <w:marBottom w:val="0"/>
      <w:divBdr>
        <w:top w:val="none" w:sz="0" w:space="0" w:color="auto"/>
        <w:left w:val="none" w:sz="0" w:space="0" w:color="auto"/>
        <w:bottom w:val="none" w:sz="0" w:space="0" w:color="auto"/>
        <w:right w:val="none" w:sz="0" w:space="0" w:color="auto"/>
      </w:divBdr>
    </w:div>
    <w:div w:id="1865555719">
      <w:bodyDiv w:val="1"/>
      <w:marLeft w:val="0"/>
      <w:marRight w:val="0"/>
      <w:marTop w:val="0"/>
      <w:marBottom w:val="0"/>
      <w:divBdr>
        <w:top w:val="none" w:sz="0" w:space="0" w:color="auto"/>
        <w:left w:val="none" w:sz="0" w:space="0" w:color="auto"/>
        <w:bottom w:val="none" w:sz="0" w:space="0" w:color="auto"/>
        <w:right w:val="none" w:sz="0" w:space="0" w:color="auto"/>
      </w:divBdr>
    </w:div>
    <w:div w:id="1881821573">
      <w:bodyDiv w:val="1"/>
      <w:marLeft w:val="0"/>
      <w:marRight w:val="0"/>
      <w:marTop w:val="0"/>
      <w:marBottom w:val="0"/>
      <w:divBdr>
        <w:top w:val="none" w:sz="0" w:space="0" w:color="auto"/>
        <w:left w:val="none" w:sz="0" w:space="0" w:color="auto"/>
        <w:bottom w:val="none" w:sz="0" w:space="0" w:color="auto"/>
        <w:right w:val="none" w:sz="0" w:space="0" w:color="auto"/>
      </w:divBdr>
    </w:div>
    <w:div w:id="1882013179">
      <w:bodyDiv w:val="1"/>
      <w:marLeft w:val="0"/>
      <w:marRight w:val="0"/>
      <w:marTop w:val="0"/>
      <w:marBottom w:val="0"/>
      <w:divBdr>
        <w:top w:val="none" w:sz="0" w:space="0" w:color="auto"/>
        <w:left w:val="none" w:sz="0" w:space="0" w:color="auto"/>
        <w:bottom w:val="none" w:sz="0" w:space="0" w:color="auto"/>
        <w:right w:val="none" w:sz="0" w:space="0" w:color="auto"/>
      </w:divBdr>
    </w:div>
    <w:div w:id="1885025668">
      <w:bodyDiv w:val="1"/>
      <w:marLeft w:val="0"/>
      <w:marRight w:val="0"/>
      <w:marTop w:val="0"/>
      <w:marBottom w:val="0"/>
      <w:divBdr>
        <w:top w:val="none" w:sz="0" w:space="0" w:color="auto"/>
        <w:left w:val="none" w:sz="0" w:space="0" w:color="auto"/>
        <w:bottom w:val="none" w:sz="0" w:space="0" w:color="auto"/>
        <w:right w:val="none" w:sz="0" w:space="0" w:color="auto"/>
      </w:divBdr>
    </w:div>
    <w:div w:id="1905990229">
      <w:bodyDiv w:val="1"/>
      <w:marLeft w:val="0"/>
      <w:marRight w:val="0"/>
      <w:marTop w:val="0"/>
      <w:marBottom w:val="0"/>
      <w:divBdr>
        <w:top w:val="none" w:sz="0" w:space="0" w:color="auto"/>
        <w:left w:val="none" w:sz="0" w:space="0" w:color="auto"/>
        <w:bottom w:val="none" w:sz="0" w:space="0" w:color="auto"/>
        <w:right w:val="none" w:sz="0" w:space="0" w:color="auto"/>
      </w:divBdr>
    </w:div>
    <w:div w:id="1908417291">
      <w:bodyDiv w:val="1"/>
      <w:marLeft w:val="0"/>
      <w:marRight w:val="0"/>
      <w:marTop w:val="0"/>
      <w:marBottom w:val="0"/>
      <w:divBdr>
        <w:top w:val="none" w:sz="0" w:space="0" w:color="auto"/>
        <w:left w:val="none" w:sz="0" w:space="0" w:color="auto"/>
        <w:bottom w:val="none" w:sz="0" w:space="0" w:color="auto"/>
        <w:right w:val="none" w:sz="0" w:space="0" w:color="auto"/>
      </w:divBdr>
    </w:div>
    <w:div w:id="1918247696">
      <w:bodyDiv w:val="1"/>
      <w:marLeft w:val="0"/>
      <w:marRight w:val="0"/>
      <w:marTop w:val="0"/>
      <w:marBottom w:val="0"/>
      <w:divBdr>
        <w:top w:val="none" w:sz="0" w:space="0" w:color="auto"/>
        <w:left w:val="none" w:sz="0" w:space="0" w:color="auto"/>
        <w:bottom w:val="none" w:sz="0" w:space="0" w:color="auto"/>
        <w:right w:val="none" w:sz="0" w:space="0" w:color="auto"/>
      </w:divBdr>
    </w:div>
    <w:div w:id="1920869302">
      <w:bodyDiv w:val="1"/>
      <w:marLeft w:val="0"/>
      <w:marRight w:val="0"/>
      <w:marTop w:val="0"/>
      <w:marBottom w:val="0"/>
      <w:divBdr>
        <w:top w:val="none" w:sz="0" w:space="0" w:color="auto"/>
        <w:left w:val="none" w:sz="0" w:space="0" w:color="auto"/>
        <w:bottom w:val="none" w:sz="0" w:space="0" w:color="auto"/>
        <w:right w:val="none" w:sz="0" w:space="0" w:color="auto"/>
      </w:divBdr>
    </w:div>
    <w:div w:id="1921324536">
      <w:bodyDiv w:val="1"/>
      <w:marLeft w:val="0"/>
      <w:marRight w:val="0"/>
      <w:marTop w:val="0"/>
      <w:marBottom w:val="0"/>
      <w:divBdr>
        <w:top w:val="none" w:sz="0" w:space="0" w:color="auto"/>
        <w:left w:val="none" w:sz="0" w:space="0" w:color="auto"/>
        <w:bottom w:val="none" w:sz="0" w:space="0" w:color="auto"/>
        <w:right w:val="none" w:sz="0" w:space="0" w:color="auto"/>
      </w:divBdr>
    </w:div>
    <w:div w:id="1922257224">
      <w:bodyDiv w:val="1"/>
      <w:marLeft w:val="0"/>
      <w:marRight w:val="0"/>
      <w:marTop w:val="0"/>
      <w:marBottom w:val="0"/>
      <w:divBdr>
        <w:top w:val="none" w:sz="0" w:space="0" w:color="auto"/>
        <w:left w:val="none" w:sz="0" w:space="0" w:color="auto"/>
        <w:bottom w:val="none" w:sz="0" w:space="0" w:color="auto"/>
        <w:right w:val="none" w:sz="0" w:space="0" w:color="auto"/>
      </w:divBdr>
    </w:div>
    <w:div w:id="1932930778">
      <w:bodyDiv w:val="1"/>
      <w:marLeft w:val="0"/>
      <w:marRight w:val="0"/>
      <w:marTop w:val="0"/>
      <w:marBottom w:val="0"/>
      <w:divBdr>
        <w:top w:val="none" w:sz="0" w:space="0" w:color="auto"/>
        <w:left w:val="none" w:sz="0" w:space="0" w:color="auto"/>
        <w:bottom w:val="none" w:sz="0" w:space="0" w:color="auto"/>
        <w:right w:val="none" w:sz="0" w:space="0" w:color="auto"/>
      </w:divBdr>
    </w:div>
    <w:div w:id="1933666140">
      <w:bodyDiv w:val="1"/>
      <w:marLeft w:val="0"/>
      <w:marRight w:val="0"/>
      <w:marTop w:val="0"/>
      <w:marBottom w:val="0"/>
      <w:divBdr>
        <w:top w:val="none" w:sz="0" w:space="0" w:color="auto"/>
        <w:left w:val="none" w:sz="0" w:space="0" w:color="auto"/>
        <w:bottom w:val="none" w:sz="0" w:space="0" w:color="auto"/>
        <w:right w:val="none" w:sz="0" w:space="0" w:color="auto"/>
      </w:divBdr>
    </w:div>
    <w:div w:id="1934438730">
      <w:bodyDiv w:val="1"/>
      <w:marLeft w:val="0"/>
      <w:marRight w:val="0"/>
      <w:marTop w:val="0"/>
      <w:marBottom w:val="0"/>
      <w:divBdr>
        <w:top w:val="none" w:sz="0" w:space="0" w:color="auto"/>
        <w:left w:val="none" w:sz="0" w:space="0" w:color="auto"/>
        <w:bottom w:val="none" w:sz="0" w:space="0" w:color="auto"/>
        <w:right w:val="none" w:sz="0" w:space="0" w:color="auto"/>
      </w:divBdr>
    </w:div>
    <w:div w:id="1937053643">
      <w:bodyDiv w:val="1"/>
      <w:marLeft w:val="0"/>
      <w:marRight w:val="0"/>
      <w:marTop w:val="0"/>
      <w:marBottom w:val="0"/>
      <w:divBdr>
        <w:top w:val="none" w:sz="0" w:space="0" w:color="auto"/>
        <w:left w:val="none" w:sz="0" w:space="0" w:color="auto"/>
        <w:bottom w:val="none" w:sz="0" w:space="0" w:color="auto"/>
        <w:right w:val="none" w:sz="0" w:space="0" w:color="auto"/>
      </w:divBdr>
    </w:div>
    <w:div w:id="1947882064">
      <w:bodyDiv w:val="1"/>
      <w:marLeft w:val="0"/>
      <w:marRight w:val="0"/>
      <w:marTop w:val="0"/>
      <w:marBottom w:val="0"/>
      <w:divBdr>
        <w:top w:val="none" w:sz="0" w:space="0" w:color="auto"/>
        <w:left w:val="none" w:sz="0" w:space="0" w:color="auto"/>
        <w:bottom w:val="none" w:sz="0" w:space="0" w:color="auto"/>
        <w:right w:val="none" w:sz="0" w:space="0" w:color="auto"/>
      </w:divBdr>
    </w:div>
    <w:div w:id="1958290617">
      <w:bodyDiv w:val="1"/>
      <w:marLeft w:val="0"/>
      <w:marRight w:val="0"/>
      <w:marTop w:val="0"/>
      <w:marBottom w:val="0"/>
      <w:divBdr>
        <w:top w:val="none" w:sz="0" w:space="0" w:color="auto"/>
        <w:left w:val="none" w:sz="0" w:space="0" w:color="auto"/>
        <w:bottom w:val="none" w:sz="0" w:space="0" w:color="auto"/>
        <w:right w:val="none" w:sz="0" w:space="0" w:color="auto"/>
      </w:divBdr>
    </w:div>
    <w:div w:id="1959484205">
      <w:bodyDiv w:val="1"/>
      <w:marLeft w:val="0"/>
      <w:marRight w:val="0"/>
      <w:marTop w:val="0"/>
      <w:marBottom w:val="0"/>
      <w:divBdr>
        <w:top w:val="none" w:sz="0" w:space="0" w:color="auto"/>
        <w:left w:val="none" w:sz="0" w:space="0" w:color="auto"/>
        <w:bottom w:val="none" w:sz="0" w:space="0" w:color="auto"/>
        <w:right w:val="none" w:sz="0" w:space="0" w:color="auto"/>
      </w:divBdr>
    </w:div>
    <w:div w:id="1977295036">
      <w:bodyDiv w:val="1"/>
      <w:marLeft w:val="0"/>
      <w:marRight w:val="0"/>
      <w:marTop w:val="0"/>
      <w:marBottom w:val="0"/>
      <w:divBdr>
        <w:top w:val="none" w:sz="0" w:space="0" w:color="auto"/>
        <w:left w:val="none" w:sz="0" w:space="0" w:color="auto"/>
        <w:bottom w:val="none" w:sz="0" w:space="0" w:color="auto"/>
        <w:right w:val="none" w:sz="0" w:space="0" w:color="auto"/>
      </w:divBdr>
    </w:div>
    <w:div w:id="1979265938">
      <w:bodyDiv w:val="1"/>
      <w:marLeft w:val="0"/>
      <w:marRight w:val="0"/>
      <w:marTop w:val="0"/>
      <w:marBottom w:val="0"/>
      <w:divBdr>
        <w:top w:val="none" w:sz="0" w:space="0" w:color="auto"/>
        <w:left w:val="none" w:sz="0" w:space="0" w:color="auto"/>
        <w:bottom w:val="none" w:sz="0" w:space="0" w:color="auto"/>
        <w:right w:val="none" w:sz="0" w:space="0" w:color="auto"/>
      </w:divBdr>
    </w:div>
    <w:div w:id="1992177282">
      <w:bodyDiv w:val="1"/>
      <w:marLeft w:val="0"/>
      <w:marRight w:val="0"/>
      <w:marTop w:val="0"/>
      <w:marBottom w:val="0"/>
      <w:divBdr>
        <w:top w:val="none" w:sz="0" w:space="0" w:color="auto"/>
        <w:left w:val="none" w:sz="0" w:space="0" w:color="auto"/>
        <w:bottom w:val="none" w:sz="0" w:space="0" w:color="auto"/>
        <w:right w:val="none" w:sz="0" w:space="0" w:color="auto"/>
      </w:divBdr>
    </w:div>
    <w:div w:id="2011827367">
      <w:bodyDiv w:val="1"/>
      <w:marLeft w:val="0"/>
      <w:marRight w:val="0"/>
      <w:marTop w:val="0"/>
      <w:marBottom w:val="0"/>
      <w:divBdr>
        <w:top w:val="none" w:sz="0" w:space="0" w:color="auto"/>
        <w:left w:val="none" w:sz="0" w:space="0" w:color="auto"/>
        <w:bottom w:val="none" w:sz="0" w:space="0" w:color="auto"/>
        <w:right w:val="none" w:sz="0" w:space="0" w:color="auto"/>
      </w:divBdr>
    </w:div>
    <w:div w:id="2013756865">
      <w:bodyDiv w:val="1"/>
      <w:marLeft w:val="0"/>
      <w:marRight w:val="0"/>
      <w:marTop w:val="0"/>
      <w:marBottom w:val="0"/>
      <w:divBdr>
        <w:top w:val="none" w:sz="0" w:space="0" w:color="auto"/>
        <w:left w:val="none" w:sz="0" w:space="0" w:color="auto"/>
        <w:bottom w:val="none" w:sz="0" w:space="0" w:color="auto"/>
        <w:right w:val="none" w:sz="0" w:space="0" w:color="auto"/>
      </w:divBdr>
    </w:div>
    <w:div w:id="2019654279">
      <w:bodyDiv w:val="1"/>
      <w:marLeft w:val="0"/>
      <w:marRight w:val="0"/>
      <w:marTop w:val="0"/>
      <w:marBottom w:val="0"/>
      <w:divBdr>
        <w:top w:val="none" w:sz="0" w:space="0" w:color="auto"/>
        <w:left w:val="none" w:sz="0" w:space="0" w:color="auto"/>
        <w:bottom w:val="none" w:sz="0" w:space="0" w:color="auto"/>
        <w:right w:val="none" w:sz="0" w:space="0" w:color="auto"/>
      </w:divBdr>
    </w:div>
    <w:div w:id="2020964637">
      <w:bodyDiv w:val="1"/>
      <w:marLeft w:val="0"/>
      <w:marRight w:val="0"/>
      <w:marTop w:val="0"/>
      <w:marBottom w:val="0"/>
      <w:divBdr>
        <w:top w:val="none" w:sz="0" w:space="0" w:color="auto"/>
        <w:left w:val="none" w:sz="0" w:space="0" w:color="auto"/>
        <w:bottom w:val="none" w:sz="0" w:space="0" w:color="auto"/>
        <w:right w:val="none" w:sz="0" w:space="0" w:color="auto"/>
      </w:divBdr>
    </w:div>
    <w:div w:id="2025353456">
      <w:bodyDiv w:val="1"/>
      <w:marLeft w:val="0"/>
      <w:marRight w:val="0"/>
      <w:marTop w:val="0"/>
      <w:marBottom w:val="0"/>
      <w:divBdr>
        <w:top w:val="none" w:sz="0" w:space="0" w:color="auto"/>
        <w:left w:val="none" w:sz="0" w:space="0" w:color="auto"/>
        <w:bottom w:val="none" w:sz="0" w:space="0" w:color="auto"/>
        <w:right w:val="none" w:sz="0" w:space="0" w:color="auto"/>
      </w:divBdr>
    </w:div>
    <w:div w:id="2030989878">
      <w:bodyDiv w:val="1"/>
      <w:marLeft w:val="0"/>
      <w:marRight w:val="0"/>
      <w:marTop w:val="0"/>
      <w:marBottom w:val="0"/>
      <w:divBdr>
        <w:top w:val="none" w:sz="0" w:space="0" w:color="auto"/>
        <w:left w:val="none" w:sz="0" w:space="0" w:color="auto"/>
        <w:bottom w:val="none" w:sz="0" w:space="0" w:color="auto"/>
        <w:right w:val="none" w:sz="0" w:space="0" w:color="auto"/>
      </w:divBdr>
    </w:div>
    <w:div w:id="2031569907">
      <w:bodyDiv w:val="1"/>
      <w:marLeft w:val="0"/>
      <w:marRight w:val="0"/>
      <w:marTop w:val="0"/>
      <w:marBottom w:val="0"/>
      <w:divBdr>
        <w:top w:val="none" w:sz="0" w:space="0" w:color="auto"/>
        <w:left w:val="none" w:sz="0" w:space="0" w:color="auto"/>
        <w:bottom w:val="none" w:sz="0" w:space="0" w:color="auto"/>
        <w:right w:val="none" w:sz="0" w:space="0" w:color="auto"/>
      </w:divBdr>
    </w:div>
    <w:div w:id="2058620590">
      <w:bodyDiv w:val="1"/>
      <w:marLeft w:val="0"/>
      <w:marRight w:val="0"/>
      <w:marTop w:val="0"/>
      <w:marBottom w:val="0"/>
      <w:divBdr>
        <w:top w:val="none" w:sz="0" w:space="0" w:color="auto"/>
        <w:left w:val="none" w:sz="0" w:space="0" w:color="auto"/>
        <w:bottom w:val="none" w:sz="0" w:space="0" w:color="auto"/>
        <w:right w:val="none" w:sz="0" w:space="0" w:color="auto"/>
      </w:divBdr>
    </w:div>
    <w:div w:id="2061399757">
      <w:bodyDiv w:val="1"/>
      <w:marLeft w:val="0"/>
      <w:marRight w:val="0"/>
      <w:marTop w:val="0"/>
      <w:marBottom w:val="0"/>
      <w:divBdr>
        <w:top w:val="none" w:sz="0" w:space="0" w:color="auto"/>
        <w:left w:val="none" w:sz="0" w:space="0" w:color="auto"/>
        <w:bottom w:val="none" w:sz="0" w:space="0" w:color="auto"/>
        <w:right w:val="none" w:sz="0" w:space="0" w:color="auto"/>
      </w:divBdr>
    </w:div>
    <w:div w:id="2063629257">
      <w:bodyDiv w:val="1"/>
      <w:marLeft w:val="0"/>
      <w:marRight w:val="0"/>
      <w:marTop w:val="0"/>
      <w:marBottom w:val="0"/>
      <w:divBdr>
        <w:top w:val="none" w:sz="0" w:space="0" w:color="auto"/>
        <w:left w:val="none" w:sz="0" w:space="0" w:color="auto"/>
        <w:bottom w:val="none" w:sz="0" w:space="0" w:color="auto"/>
        <w:right w:val="none" w:sz="0" w:space="0" w:color="auto"/>
      </w:divBdr>
    </w:div>
    <w:div w:id="2064793274">
      <w:bodyDiv w:val="1"/>
      <w:marLeft w:val="0"/>
      <w:marRight w:val="0"/>
      <w:marTop w:val="0"/>
      <w:marBottom w:val="0"/>
      <w:divBdr>
        <w:top w:val="none" w:sz="0" w:space="0" w:color="auto"/>
        <w:left w:val="none" w:sz="0" w:space="0" w:color="auto"/>
        <w:bottom w:val="none" w:sz="0" w:space="0" w:color="auto"/>
        <w:right w:val="none" w:sz="0" w:space="0" w:color="auto"/>
      </w:divBdr>
    </w:div>
    <w:div w:id="2066446537">
      <w:bodyDiv w:val="1"/>
      <w:marLeft w:val="0"/>
      <w:marRight w:val="0"/>
      <w:marTop w:val="0"/>
      <w:marBottom w:val="0"/>
      <w:divBdr>
        <w:top w:val="none" w:sz="0" w:space="0" w:color="auto"/>
        <w:left w:val="none" w:sz="0" w:space="0" w:color="auto"/>
        <w:bottom w:val="none" w:sz="0" w:space="0" w:color="auto"/>
        <w:right w:val="none" w:sz="0" w:space="0" w:color="auto"/>
      </w:divBdr>
    </w:div>
    <w:div w:id="2071613771">
      <w:bodyDiv w:val="1"/>
      <w:marLeft w:val="0"/>
      <w:marRight w:val="0"/>
      <w:marTop w:val="0"/>
      <w:marBottom w:val="0"/>
      <w:divBdr>
        <w:top w:val="none" w:sz="0" w:space="0" w:color="auto"/>
        <w:left w:val="none" w:sz="0" w:space="0" w:color="auto"/>
        <w:bottom w:val="none" w:sz="0" w:space="0" w:color="auto"/>
        <w:right w:val="none" w:sz="0" w:space="0" w:color="auto"/>
      </w:divBdr>
    </w:div>
    <w:div w:id="2072458096">
      <w:bodyDiv w:val="1"/>
      <w:marLeft w:val="0"/>
      <w:marRight w:val="0"/>
      <w:marTop w:val="0"/>
      <w:marBottom w:val="0"/>
      <w:divBdr>
        <w:top w:val="none" w:sz="0" w:space="0" w:color="auto"/>
        <w:left w:val="none" w:sz="0" w:space="0" w:color="auto"/>
        <w:bottom w:val="none" w:sz="0" w:space="0" w:color="auto"/>
        <w:right w:val="none" w:sz="0" w:space="0" w:color="auto"/>
      </w:divBdr>
    </w:div>
    <w:div w:id="2088258097">
      <w:bodyDiv w:val="1"/>
      <w:marLeft w:val="0"/>
      <w:marRight w:val="0"/>
      <w:marTop w:val="0"/>
      <w:marBottom w:val="0"/>
      <w:divBdr>
        <w:top w:val="none" w:sz="0" w:space="0" w:color="auto"/>
        <w:left w:val="none" w:sz="0" w:space="0" w:color="auto"/>
        <w:bottom w:val="none" w:sz="0" w:space="0" w:color="auto"/>
        <w:right w:val="none" w:sz="0" w:space="0" w:color="auto"/>
      </w:divBdr>
    </w:div>
    <w:div w:id="2094622302">
      <w:bodyDiv w:val="1"/>
      <w:marLeft w:val="0"/>
      <w:marRight w:val="0"/>
      <w:marTop w:val="0"/>
      <w:marBottom w:val="0"/>
      <w:divBdr>
        <w:top w:val="none" w:sz="0" w:space="0" w:color="auto"/>
        <w:left w:val="none" w:sz="0" w:space="0" w:color="auto"/>
        <w:bottom w:val="none" w:sz="0" w:space="0" w:color="auto"/>
        <w:right w:val="none" w:sz="0" w:space="0" w:color="auto"/>
      </w:divBdr>
    </w:div>
    <w:div w:id="2106609488">
      <w:bodyDiv w:val="1"/>
      <w:marLeft w:val="0"/>
      <w:marRight w:val="0"/>
      <w:marTop w:val="0"/>
      <w:marBottom w:val="0"/>
      <w:divBdr>
        <w:top w:val="none" w:sz="0" w:space="0" w:color="auto"/>
        <w:left w:val="none" w:sz="0" w:space="0" w:color="auto"/>
        <w:bottom w:val="none" w:sz="0" w:space="0" w:color="auto"/>
        <w:right w:val="none" w:sz="0" w:space="0" w:color="auto"/>
      </w:divBdr>
    </w:div>
    <w:div w:id="2115175045">
      <w:bodyDiv w:val="1"/>
      <w:marLeft w:val="0"/>
      <w:marRight w:val="0"/>
      <w:marTop w:val="0"/>
      <w:marBottom w:val="0"/>
      <w:divBdr>
        <w:top w:val="none" w:sz="0" w:space="0" w:color="auto"/>
        <w:left w:val="none" w:sz="0" w:space="0" w:color="auto"/>
        <w:bottom w:val="none" w:sz="0" w:space="0" w:color="auto"/>
        <w:right w:val="none" w:sz="0" w:space="0" w:color="auto"/>
      </w:divBdr>
    </w:div>
    <w:div w:id="2119329339">
      <w:bodyDiv w:val="1"/>
      <w:marLeft w:val="0"/>
      <w:marRight w:val="0"/>
      <w:marTop w:val="0"/>
      <w:marBottom w:val="0"/>
      <w:divBdr>
        <w:top w:val="none" w:sz="0" w:space="0" w:color="auto"/>
        <w:left w:val="none" w:sz="0" w:space="0" w:color="auto"/>
        <w:bottom w:val="none" w:sz="0" w:space="0" w:color="auto"/>
        <w:right w:val="none" w:sz="0" w:space="0" w:color="auto"/>
      </w:divBdr>
    </w:div>
    <w:div w:id="2132819249">
      <w:bodyDiv w:val="1"/>
      <w:marLeft w:val="0"/>
      <w:marRight w:val="0"/>
      <w:marTop w:val="0"/>
      <w:marBottom w:val="0"/>
      <w:divBdr>
        <w:top w:val="none" w:sz="0" w:space="0" w:color="auto"/>
        <w:left w:val="none" w:sz="0" w:space="0" w:color="auto"/>
        <w:bottom w:val="none" w:sz="0" w:space="0" w:color="auto"/>
        <w:right w:val="none" w:sz="0" w:space="0" w:color="auto"/>
      </w:divBdr>
    </w:div>
    <w:div w:id="2133551909">
      <w:bodyDiv w:val="1"/>
      <w:marLeft w:val="0"/>
      <w:marRight w:val="0"/>
      <w:marTop w:val="0"/>
      <w:marBottom w:val="0"/>
      <w:divBdr>
        <w:top w:val="none" w:sz="0" w:space="0" w:color="auto"/>
        <w:left w:val="none" w:sz="0" w:space="0" w:color="auto"/>
        <w:bottom w:val="none" w:sz="0" w:space="0" w:color="auto"/>
        <w:right w:val="none" w:sz="0" w:space="0" w:color="auto"/>
      </w:divBdr>
    </w:div>
    <w:div w:id="2135630279">
      <w:bodyDiv w:val="1"/>
      <w:marLeft w:val="0"/>
      <w:marRight w:val="0"/>
      <w:marTop w:val="0"/>
      <w:marBottom w:val="0"/>
      <w:divBdr>
        <w:top w:val="none" w:sz="0" w:space="0" w:color="auto"/>
        <w:left w:val="none" w:sz="0" w:space="0" w:color="auto"/>
        <w:bottom w:val="none" w:sz="0" w:space="0" w:color="auto"/>
        <w:right w:val="none" w:sz="0" w:space="0" w:color="auto"/>
      </w:divBdr>
    </w:div>
    <w:div w:id="2141879311">
      <w:bodyDiv w:val="1"/>
      <w:marLeft w:val="0"/>
      <w:marRight w:val="0"/>
      <w:marTop w:val="0"/>
      <w:marBottom w:val="0"/>
      <w:divBdr>
        <w:top w:val="none" w:sz="0" w:space="0" w:color="auto"/>
        <w:left w:val="none" w:sz="0" w:space="0" w:color="auto"/>
        <w:bottom w:val="none" w:sz="0" w:space="0" w:color="auto"/>
        <w:right w:val="none" w:sz="0" w:space="0" w:color="auto"/>
      </w:divBdr>
    </w:div>
    <w:div w:id="214585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Другая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930AC-1684-41B9-B9B8-62E44F644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31254</TotalTime>
  <Pages>16</Pages>
  <Words>5691</Words>
  <Characters>32444</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Curnos™</Company>
  <LinksUpToDate>false</LinksUpToDate>
  <CharactersWithSpaces>38059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Ремизова В.В.</dc:creator>
  <cp:keywords/>
  <dc:description/>
  <cp:lastModifiedBy>Кристель</cp:lastModifiedBy>
  <cp:revision>2330</cp:revision>
  <cp:lastPrinted>2025-12-06T06:08:00Z</cp:lastPrinted>
  <dcterms:created xsi:type="dcterms:W3CDTF">2021-03-26T04:07:00Z</dcterms:created>
  <dcterms:modified xsi:type="dcterms:W3CDTF">2025-12-08T10:07:00Z</dcterms:modified>
</cp:coreProperties>
</file>